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9C" w:rsidRPr="0095350D" w:rsidRDefault="0082009C" w:rsidP="0082009C">
      <w:pPr>
        <w:pStyle w:val="af1"/>
        <w:jc w:val="center"/>
        <w:rPr>
          <w:b/>
        </w:rPr>
      </w:pPr>
      <w:r w:rsidRPr="0095350D">
        <w:t>Министерство образования Новосибирской области</w:t>
      </w:r>
    </w:p>
    <w:p w:rsidR="0082009C" w:rsidRPr="0095350D" w:rsidRDefault="0082009C" w:rsidP="0082009C">
      <w:pPr>
        <w:pStyle w:val="af1"/>
        <w:jc w:val="center"/>
        <w:rPr>
          <w:bCs/>
        </w:rPr>
      </w:pPr>
      <w:r w:rsidRPr="0095350D">
        <w:t>ГБПОУ НСО «Новосибирский авиационный технический колледж имени Б.С.</w:t>
      </w:r>
      <w:r>
        <w:t xml:space="preserve"> </w:t>
      </w:r>
      <w:r w:rsidRPr="0095350D">
        <w:t>Галущака»</w:t>
      </w:r>
    </w:p>
    <w:p w:rsidR="0082009C" w:rsidRPr="00CA37FB" w:rsidRDefault="0082009C" w:rsidP="0082009C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82009C" w:rsidTr="00F363D7">
        <w:tc>
          <w:tcPr>
            <w:tcW w:w="7763" w:type="dxa"/>
          </w:tcPr>
          <w:p w:rsidR="0082009C" w:rsidRDefault="0082009C" w:rsidP="00F363D7">
            <w:pPr>
              <w:jc w:val="center"/>
              <w:rPr>
                <w:sz w:val="28"/>
              </w:rPr>
            </w:pPr>
          </w:p>
        </w:tc>
        <w:tc>
          <w:tcPr>
            <w:tcW w:w="2919" w:type="dxa"/>
          </w:tcPr>
          <w:p w:rsidR="0082009C" w:rsidRDefault="0082009C" w:rsidP="00F363D7">
            <w:pPr>
              <w:jc w:val="right"/>
              <w:rPr>
                <w:sz w:val="28"/>
              </w:rPr>
            </w:pPr>
          </w:p>
          <w:p w:rsidR="0082009C" w:rsidRDefault="0082009C" w:rsidP="00F363D7">
            <w:pPr>
              <w:jc w:val="right"/>
              <w:rPr>
                <w:sz w:val="28"/>
              </w:rPr>
            </w:pPr>
          </w:p>
          <w:p w:rsidR="0082009C" w:rsidRPr="00CA37FB" w:rsidRDefault="0082009C" w:rsidP="00F363D7">
            <w:pPr>
              <w:jc w:val="right"/>
              <w:rPr>
                <w:sz w:val="28"/>
              </w:rPr>
            </w:pPr>
          </w:p>
          <w:p w:rsidR="00F46DEC" w:rsidRPr="001F7D09" w:rsidRDefault="00F46DEC" w:rsidP="004C7EA4">
            <w:pPr>
              <w:jc w:val="right"/>
              <w:rPr>
                <w:spacing w:val="-3"/>
                <w:sz w:val="24"/>
                <w:szCs w:val="24"/>
              </w:rPr>
            </w:pPr>
            <w:r w:rsidRPr="001F7D09">
              <w:rPr>
                <w:spacing w:val="-3"/>
                <w:sz w:val="24"/>
                <w:szCs w:val="24"/>
              </w:rPr>
              <w:t>УТВЕРЖДАЮ</w:t>
            </w:r>
          </w:p>
          <w:p w:rsidR="004C7EA4" w:rsidRDefault="00F46DEC" w:rsidP="00F46DEC">
            <w:pPr>
              <w:jc w:val="right"/>
              <w:rPr>
                <w:sz w:val="24"/>
                <w:szCs w:val="24"/>
              </w:rPr>
            </w:pPr>
            <w:r w:rsidRPr="00A43713">
              <w:rPr>
                <w:spacing w:val="-3"/>
                <w:sz w:val="24"/>
                <w:szCs w:val="24"/>
              </w:rPr>
              <w:t xml:space="preserve">Директор </w:t>
            </w:r>
            <w:r w:rsidRPr="00A43713">
              <w:rPr>
                <w:sz w:val="24"/>
                <w:szCs w:val="24"/>
              </w:rPr>
              <w:t>колледжа</w:t>
            </w:r>
          </w:p>
          <w:p w:rsidR="00F46DEC" w:rsidRPr="00A43713" w:rsidRDefault="00F46DEC" w:rsidP="00F46DEC">
            <w:pPr>
              <w:jc w:val="right"/>
              <w:rPr>
                <w:sz w:val="24"/>
                <w:szCs w:val="24"/>
              </w:rPr>
            </w:pPr>
            <w:r w:rsidRPr="00A43713">
              <w:rPr>
                <w:sz w:val="24"/>
                <w:szCs w:val="24"/>
              </w:rPr>
              <w:t xml:space="preserve"> </w:t>
            </w:r>
          </w:p>
          <w:p w:rsidR="00F46DEC" w:rsidRDefault="00F46DEC" w:rsidP="00F46DEC">
            <w:pPr>
              <w:jc w:val="right"/>
              <w:rPr>
                <w:color w:val="000000"/>
                <w:spacing w:val="-3"/>
                <w:sz w:val="24"/>
                <w:szCs w:val="24"/>
              </w:rPr>
            </w:pPr>
            <w:r w:rsidRPr="00A43713">
              <w:rPr>
                <w:color w:val="000000"/>
                <w:spacing w:val="-3"/>
                <w:sz w:val="24"/>
                <w:szCs w:val="24"/>
              </w:rPr>
              <w:t>А.М. Лейбов</w:t>
            </w:r>
          </w:p>
          <w:p w:rsidR="004C7EA4" w:rsidRPr="00A43713" w:rsidRDefault="004C7EA4" w:rsidP="00F46DEC">
            <w:pPr>
              <w:jc w:val="right"/>
              <w:rPr>
                <w:spacing w:val="-3"/>
                <w:sz w:val="24"/>
                <w:szCs w:val="24"/>
              </w:rPr>
            </w:pPr>
          </w:p>
          <w:p w:rsidR="0082009C" w:rsidRDefault="0082009C" w:rsidP="00DC05AE">
            <w:pPr>
              <w:jc w:val="right"/>
              <w:rPr>
                <w:sz w:val="28"/>
              </w:rPr>
            </w:pPr>
          </w:p>
        </w:tc>
      </w:tr>
    </w:tbl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6F7BDA">
      <w:pPr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4C7EA4">
      <w:pPr>
        <w:rPr>
          <w:sz w:val="28"/>
        </w:rPr>
      </w:pPr>
    </w:p>
    <w:p w:rsidR="00A4353D" w:rsidRDefault="00A4353D" w:rsidP="0009713D">
      <w:pPr>
        <w:jc w:val="center"/>
        <w:rPr>
          <w:sz w:val="28"/>
        </w:rPr>
      </w:pPr>
    </w:p>
    <w:p w:rsidR="002C3731" w:rsidRDefault="00BC2FC4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  <w:r w:rsidR="00386EDB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профессионального </w:t>
      </w:r>
      <w:proofErr w:type="gramStart"/>
      <w:r>
        <w:rPr>
          <w:b/>
          <w:sz w:val="28"/>
          <w:szCs w:val="28"/>
        </w:rPr>
        <w:t>обучения по профессии</w:t>
      </w:r>
      <w:proofErr w:type="gramEnd"/>
      <w:r>
        <w:rPr>
          <w:b/>
          <w:sz w:val="28"/>
          <w:szCs w:val="28"/>
        </w:rPr>
        <w:t xml:space="preserve"> </w:t>
      </w:r>
    </w:p>
    <w:p w:rsidR="0009713D" w:rsidRDefault="002C3731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18216 </w:t>
      </w:r>
      <w:r w:rsidR="00A4353D">
        <w:rPr>
          <w:b/>
          <w:sz w:val="28"/>
          <w:szCs w:val="28"/>
        </w:rPr>
        <w:t>«</w:t>
      </w:r>
      <w:r w:rsidR="003353AC">
        <w:rPr>
          <w:b/>
          <w:sz w:val="28"/>
          <w:szCs w:val="28"/>
        </w:rPr>
        <w:t>Сборщик очков</w:t>
      </w:r>
      <w:r w:rsidR="00A4353D">
        <w:rPr>
          <w:b/>
          <w:sz w:val="28"/>
          <w:szCs w:val="28"/>
        </w:rPr>
        <w:t>»</w:t>
      </w:r>
    </w:p>
    <w:p w:rsidR="00386EDB" w:rsidRDefault="007301B8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повышени</w:t>
      </w:r>
      <w:r w:rsidR="00426553">
        <w:rPr>
          <w:b/>
          <w:sz w:val="28"/>
          <w:szCs w:val="28"/>
        </w:rPr>
        <w:t>я</w:t>
      </w:r>
      <w:r w:rsidR="00A4353D">
        <w:rPr>
          <w:b/>
          <w:sz w:val="28"/>
          <w:szCs w:val="28"/>
        </w:rPr>
        <w:t xml:space="preserve"> квалификации</w:t>
      </w: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6F7BDA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4C7EA4" w:rsidRPr="006E1584" w:rsidRDefault="004C7EA4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5F6BBD" w:rsidRPr="004C7EA4" w:rsidRDefault="00D811AE" w:rsidP="004C7EA4">
      <w:pPr>
        <w:tabs>
          <w:tab w:val="left" w:pos="4995"/>
          <w:tab w:val="center" w:pos="5386"/>
        </w:tabs>
        <w:ind w:right="424"/>
        <w:jc w:val="center"/>
        <w:rPr>
          <w:szCs w:val="24"/>
        </w:rPr>
      </w:pPr>
      <w:r>
        <w:rPr>
          <w:szCs w:val="24"/>
        </w:rPr>
        <w:t>г.</w:t>
      </w:r>
      <w:r w:rsidR="00A4353D">
        <w:rPr>
          <w:szCs w:val="24"/>
        </w:rPr>
        <w:t xml:space="preserve"> </w:t>
      </w:r>
      <w:r>
        <w:rPr>
          <w:szCs w:val="24"/>
        </w:rPr>
        <w:t xml:space="preserve">Новосибирск, </w:t>
      </w:r>
      <w:r w:rsidR="0009713D">
        <w:rPr>
          <w:szCs w:val="24"/>
        </w:rPr>
        <w:t>20</w:t>
      </w:r>
      <w:r w:rsidR="005A2E69">
        <w:rPr>
          <w:szCs w:val="24"/>
        </w:rPr>
        <w:t>2</w:t>
      </w:r>
      <w:r w:rsidR="00F46DEC" w:rsidRPr="00356296">
        <w:rPr>
          <w:szCs w:val="24"/>
        </w:rPr>
        <w:t>6</w:t>
      </w:r>
    </w:p>
    <w:p w:rsidR="005F6BBD" w:rsidRDefault="005F6BBD" w:rsidP="00BD0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5513BB" w:rsidRPr="00F530F0" w:rsidRDefault="005513BB" w:rsidP="00F530F0">
      <w:pPr>
        <w:pStyle w:val="a5"/>
        <w:numPr>
          <w:ilvl w:val="0"/>
          <w:numId w:val="1"/>
        </w:numPr>
        <w:tabs>
          <w:tab w:val="left" w:pos="1134"/>
          <w:tab w:val="left" w:pos="1560"/>
        </w:tabs>
        <w:spacing w:line="360" w:lineRule="auto"/>
        <w:ind w:left="357" w:hanging="357"/>
        <w:rPr>
          <w:b/>
          <w:szCs w:val="24"/>
        </w:rPr>
      </w:pPr>
      <w:r w:rsidRPr="00F530F0">
        <w:rPr>
          <w:b/>
          <w:szCs w:val="24"/>
        </w:rPr>
        <w:lastRenderedPageBreak/>
        <w:t>Цели реализации программы</w:t>
      </w:r>
    </w:p>
    <w:p w:rsidR="00BC2FC4" w:rsidRDefault="00A4353D" w:rsidP="003E3C07">
      <w:pPr>
        <w:pStyle w:val="a5"/>
        <w:spacing w:line="360" w:lineRule="auto"/>
        <w:ind w:left="0" w:firstLine="709"/>
        <w:jc w:val="both"/>
      </w:pPr>
      <w:r w:rsidRPr="00011A90">
        <w:t xml:space="preserve">Программа повышения квалификации по профессиям рабочих, должностям служащих направлена на обучение лиц, уже имеющих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 по </w:t>
      </w:r>
      <w:r>
        <w:t>направлению</w:t>
      </w:r>
      <w:r w:rsidRPr="00011A90">
        <w:t xml:space="preserve"> </w:t>
      </w:r>
      <w:r w:rsidRPr="001F7666">
        <w:t>«</w:t>
      </w:r>
      <w:r w:rsidR="003353AC" w:rsidRPr="007C5940">
        <w:rPr>
          <w:szCs w:val="24"/>
        </w:rPr>
        <w:t>Сборщик очков</w:t>
      </w:r>
      <w:r w:rsidRPr="001F7666">
        <w:t>».</w:t>
      </w:r>
    </w:p>
    <w:p w:rsidR="004F283B" w:rsidRDefault="004F283B" w:rsidP="004F283B">
      <w:pPr>
        <w:pStyle w:val="a5"/>
        <w:spacing w:line="360" w:lineRule="auto"/>
        <w:ind w:left="0" w:firstLine="709"/>
        <w:jc w:val="both"/>
      </w:pPr>
      <w:r>
        <w:rPr>
          <w:color w:val="000000"/>
          <w:shd w:val="clear" w:color="auto" w:fill="FFFFFF"/>
        </w:rPr>
        <w:t>Основная цель вида профессиональной деятельности:</w:t>
      </w:r>
      <w:r w:rsidRPr="0027308D">
        <w:rPr>
          <w:rFonts w:ascii="Verdana" w:hAnsi="Verdana"/>
          <w:i/>
          <w:iCs/>
          <w:color w:val="333333"/>
          <w:sz w:val="20"/>
        </w:rPr>
        <w:t xml:space="preserve"> </w:t>
      </w:r>
      <w:r w:rsidRPr="0027308D">
        <w:rPr>
          <w:iCs/>
          <w:color w:val="000000" w:themeColor="text1"/>
          <w:szCs w:val="24"/>
        </w:rPr>
        <w:t>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</w:r>
    </w:p>
    <w:p w:rsidR="002D2A45" w:rsidRPr="003E3C07" w:rsidRDefault="002D2A45" w:rsidP="003E3C07">
      <w:pPr>
        <w:pStyle w:val="a5"/>
        <w:spacing w:line="360" w:lineRule="auto"/>
        <w:ind w:left="0" w:firstLine="709"/>
        <w:jc w:val="both"/>
      </w:pPr>
    </w:p>
    <w:p w:rsidR="005513BB" w:rsidRPr="00F530F0" w:rsidRDefault="005513BB" w:rsidP="00F530F0">
      <w:pPr>
        <w:pStyle w:val="a5"/>
        <w:numPr>
          <w:ilvl w:val="0"/>
          <w:numId w:val="1"/>
        </w:numPr>
        <w:tabs>
          <w:tab w:val="left" w:pos="1134"/>
        </w:tabs>
        <w:spacing w:line="360" w:lineRule="auto"/>
        <w:ind w:left="357" w:hanging="357"/>
        <w:jc w:val="both"/>
        <w:rPr>
          <w:b/>
          <w:szCs w:val="24"/>
        </w:rPr>
      </w:pPr>
      <w:r w:rsidRPr="00F530F0">
        <w:rPr>
          <w:b/>
          <w:szCs w:val="24"/>
        </w:rPr>
        <w:t>Требования к результатам обучения. Планируемые результаты обучения</w:t>
      </w:r>
    </w:p>
    <w:p w:rsidR="0075004E" w:rsidRPr="002F58EB" w:rsidRDefault="00BD0376" w:rsidP="002F58EB">
      <w:pPr>
        <w:pStyle w:val="a5"/>
        <w:numPr>
          <w:ilvl w:val="1"/>
          <w:numId w:val="1"/>
        </w:numPr>
        <w:tabs>
          <w:tab w:val="left" w:pos="1276"/>
        </w:tabs>
        <w:spacing w:line="360" w:lineRule="auto"/>
        <w:ind w:left="709" w:firstLine="0"/>
        <w:jc w:val="both"/>
        <w:rPr>
          <w:b/>
          <w:szCs w:val="24"/>
        </w:rPr>
      </w:pPr>
      <w:r w:rsidRPr="00F530F0">
        <w:rPr>
          <w:b/>
          <w:szCs w:val="24"/>
        </w:rPr>
        <w:t xml:space="preserve"> </w:t>
      </w:r>
      <w:r w:rsidR="00E107BD" w:rsidRPr="00F530F0">
        <w:rPr>
          <w:b/>
          <w:szCs w:val="24"/>
        </w:rPr>
        <w:t>Характеристика нового вида</w:t>
      </w:r>
      <w:r w:rsidR="00993AFF" w:rsidRPr="00F530F0">
        <w:rPr>
          <w:b/>
          <w:szCs w:val="24"/>
        </w:rPr>
        <w:t xml:space="preserve"> профессиональной деятельности,</w:t>
      </w:r>
      <w:r w:rsidR="002F58EB">
        <w:rPr>
          <w:b/>
          <w:szCs w:val="24"/>
        </w:rPr>
        <w:t xml:space="preserve"> </w:t>
      </w:r>
      <w:r w:rsidR="00E107BD" w:rsidRPr="002F58EB">
        <w:rPr>
          <w:b/>
          <w:szCs w:val="24"/>
        </w:rPr>
        <w:t>трудовые функции и (или) уровней квалификации</w:t>
      </w:r>
    </w:p>
    <w:p w:rsidR="0075004E" w:rsidRPr="00993AFF" w:rsidRDefault="0075004E" w:rsidP="00993AFF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993AFF">
        <w:rPr>
          <w:color w:val="000000" w:themeColor="text1"/>
          <w:szCs w:val="24"/>
        </w:rPr>
        <w:t>с</w:t>
      </w:r>
      <w:proofErr w:type="gramEnd"/>
      <w:r w:rsidRPr="00993AFF">
        <w:rPr>
          <w:color w:val="000000" w:themeColor="text1"/>
          <w:szCs w:val="24"/>
        </w:rPr>
        <w:t>:</w:t>
      </w:r>
    </w:p>
    <w:p w:rsidR="003353AC" w:rsidRPr="00993AFF" w:rsidRDefault="00F530F0" w:rsidP="003353AC">
      <w:pPr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>
        <w:rPr>
          <w:b/>
          <w:szCs w:val="24"/>
        </w:rPr>
        <w:t>–</w:t>
      </w:r>
      <w:r w:rsidR="003353AC" w:rsidRPr="006C2632">
        <w:rPr>
          <w:b/>
          <w:szCs w:val="24"/>
        </w:rPr>
        <w:t xml:space="preserve"> </w:t>
      </w:r>
      <w:r w:rsidR="003353AC" w:rsidRPr="00993AFF">
        <w:rPr>
          <w:bCs/>
          <w:color w:val="000000" w:themeColor="text1"/>
          <w:szCs w:val="24"/>
        </w:rPr>
        <w:t xml:space="preserve">профессиональным стандартом </w:t>
      </w:r>
      <w:r w:rsidR="003353AC" w:rsidRPr="00993AFF">
        <w:rPr>
          <w:color w:val="000000" w:themeColor="text1"/>
          <w:szCs w:val="24"/>
        </w:rPr>
        <w:t>«</w:t>
      </w:r>
      <w:r w:rsidR="003353AC">
        <w:rPr>
          <w:color w:val="000000" w:themeColor="text1"/>
          <w:szCs w:val="24"/>
        </w:rPr>
        <w:t>Специалист по изготовлению медицинской оптики</w:t>
      </w:r>
      <w:r w:rsidR="003353AC" w:rsidRPr="00993AFF">
        <w:rPr>
          <w:color w:val="000000" w:themeColor="text1"/>
          <w:szCs w:val="24"/>
        </w:rPr>
        <w:t xml:space="preserve">», утвержден приказом </w:t>
      </w:r>
      <w:r w:rsidR="003353AC">
        <w:rPr>
          <w:color w:val="000000" w:themeColor="text1"/>
          <w:szCs w:val="24"/>
        </w:rPr>
        <w:t>Министерства труда и социальной защиты Российской Федерации от 3 ноября 2016 года №607н.</w:t>
      </w:r>
    </w:p>
    <w:p w:rsidR="003353AC" w:rsidRDefault="00F530F0" w:rsidP="003353AC">
      <w:pPr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–</w:t>
      </w:r>
      <w:r w:rsidR="003353AC" w:rsidRPr="00993AFF">
        <w:rPr>
          <w:color w:val="000000"/>
          <w:szCs w:val="24"/>
        </w:rPr>
        <w:t xml:space="preserve"> </w:t>
      </w:r>
      <w:r w:rsidR="002C3731" w:rsidRPr="00993AFF">
        <w:rPr>
          <w:color w:val="000000"/>
          <w:szCs w:val="24"/>
        </w:rPr>
        <w:t xml:space="preserve">приказом Министерства образования и науки Российской Федерации от </w:t>
      </w:r>
      <w:r w:rsidR="002C3731">
        <w:rPr>
          <w:color w:val="000000"/>
          <w:szCs w:val="24"/>
        </w:rPr>
        <w:t>14</w:t>
      </w:r>
      <w:r w:rsidR="002C3731" w:rsidRPr="00993AFF">
        <w:rPr>
          <w:color w:val="000000"/>
          <w:szCs w:val="24"/>
        </w:rPr>
        <w:t>.07.20</w:t>
      </w:r>
      <w:r w:rsidR="002C3731">
        <w:rPr>
          <w:color w:val="000000"/>
          <w:szCs w:val="24"/>
        </w:rPr>
        <w:t>23 № 5</w:t>
      </w:r>
      <w:r w:rsidR="002C3731" w:rsidRPr="00993AFF">
        <w:rPr>
          <w:color w:val="000000"/>
          <w:szCs w:val="24"/>
        </w:rPr>
        <w:t>3</w:t>
      </w:r>
      <w:r w:rsidR="002C3731">
        <w:rPr>
          <w:color w:val="000000"/>
          <w:szCs w:val="24"/>
        </w:rPr>
        <w:t>4</w:t>
      </w:r>
      <w:r w:rsidR="002C3731" w:rsidRPr="00993AFF">
        <w:rPr>
          <w:color w:val="000000"/>
          <w:szCs w:val="24"/>
        </w:rPr>
        <w:t xml:space="preserve"> «Об утверждении Перечня профессий рабочих, должностей служащих, по которым осуществляется профессиональное обучение»</w:t>
      </w:r>
      <w:r w:rsidR="003353AC">
        <w:rPr>
          <w:color w:val="000000"/>
          <w:szCs w:val="24"/>
        </w:rPr>
        <w:t>.</w:t>
      </w:r>
    </w:p>
    <w:p w:rsidR="00F46DEC" w:rsidRDefault="00F46DEC" w:rsidP="00F46DEC">
      <w:pPr>
        <w:spacing w:line="360" w:lineRule="auto"/>
        <w:ind w:firstLine="851"/>
        <w:jc w:val="both"/>
      </w:pPr>
      <w:r>
        <w:rPr>
          <w:bCs/>
          <w:szCs w:val="24"/>
        </w:rPr>
        <w:t xml:space="preserve">В результате изучения программы слушатели должны: сформировать необходимые компетенции для выполнения трудовых функций по профессии </w:t>
      </w:r>
      <w:r w:rsidRPr="00FC62D2">
        <w:rPr>
          <w:szCs w:val="24"/>
        </w:rPr>
        <w:t>«</w:t>
      </w:r>
      <w:r>
        <w:t>Сборщик очков</w:t>
      </w:r>
      <w:r w:rsidRPr="002E3055">
        <w:rPr>
          <w:szCs w:val="24"/>
        </w:rPr>
        <w:t>»</w:t>
      </w:r>
      <w:r>
        <w:rPr>
          <w:szCs w:val="24"/>
        </w:rPr>
        <w:t xml:space="preserve"> в соответствии с требованиями профессионального стандарта </w:t>
      </w:r>
      <w:r>
        <w:t>«</w:t>
      </w:r>
      <w:r>
        <w:rPr>
          <w:color w:val="000000" w:themeColor="text1"/>
          <w:szCs w:val="24"/>
        </w:rPr>
        <w:t>Специалист по изготовлению медицинской оптики</w:t>
      </w:r>
      <w:r>
        <w:t xml:space="preserve">», утвержденного приказом Министерства труда и социальной защиты Российской Федерации от  </w:t>
      </w:r>
      <w:r>
        <w:rPr>
          <w:color w:val="000000" w:themeColor="text1"/>
          <w:szCs w:val="24"/>
        </w:rPr>
        <w:t>3 ноября 2016 года №607н.</w:t>
      </w:r>
      <w:r>
        <w:t>, а именно:</w:t>
      </w:r>
    </w:p>
    <w:p w:rsidR="00981C03" w:rsidRDefault="00981C03" w:rsidP="00F46DEC">
      <w:pPr>
        <w:spacing w:line="360" w:lineRule="auto"/>
        <w:ind w:firstLine="851"/>
        <w:jc w:val="both"/>
      </w:pPr>
    </w:p>
    <w:tbl>
      <w:tblPr>
        <w:tblStyle w:val="a7"/>
        <w:tblW w:w="0" w:type="auto"/>
        <w:tblInd w:w="108" w:type="dxa"/>
        <w:tblLook w:val="04A0"/>
      </w:tblPr>
      <w:tblGrid>
        <w:gridCol w:w="1560"/>
        <w:gridCol w:w="9014"/>
      </w:tblGrid>
      <w:tr w:rsidR="00981C03" w:rsidRPr="00177928" w:rsidTr="00981C03">
        <w:tc>
          <w:tcPr>
            <w:tcW w:w="1560" w:type="dxa"/>
          </w:tcPr>
          <w:p w:rsidR="00981C03" w:rsidRPr="00177928" w:rsidRDefault="00981C03" w:rsidP="00981C03">
            <w:pPr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792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77928">
              <w:rPr>
                <w:bCs/>
                <w:sz w:val="24"/>
                <w:szCs w:val="24"/>
              </w:rPr>
              <w:t>/</w:t>
            </w:r>
            <w:proofErr w:type="spellStart"/>
            <w:r w:rsidRPr="0017792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4" w:type="dxa"/>
          </w:tcPr>
          <w:p w:rsidR="00981C03" w:rsidRPr="00177928" w:rsidRDefault="00981C03" w:rsidP="00981C03">
            <w:pPr>
              <w:spacing w:line="360" w:lineRule="auto"/>
              <w:ind w:firstLine="709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Трудовые функции</w:t>
            </w:r>
          </w:p>
        </w:tc>
      </w:tr>
      <w:tr w:rsidR="00981C03" w:rsidRPr="00177928" w:rsidTr="00981C03">
        <w:tc>
          <w:tcPr>
            <w:tcW w:w="1560" w:type="dxa"/>
          </w:tcPr>
          <w:p w:rsidR="00981C03" w:rsidRPr="00177928" w:rsidRDefault="00981C03" w:rsidP="00981C03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14" w:type="dxa"/>
          </w:tcPr>
          <w:p w:rsidR="00981C03" w:rsidRPr="00177928" w:rsidRDefault="00981C03" w:rsidP="00981C03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Изготовление рамок оправ корригирующих очков</w:t>
            </w:r>
          </w:p>
        </w:tc>
      </w:tr>
      <w:tr w:rsidR="00981C03" w:rsidRPr="00177928" w:rsidTr="00981C03">
        <w:tc>
          <w:tcPr>
            <w:tcW w:w="1560" w:type="dxa"/>
          </w:tcPr>
          <w:p w:rsidR="00981C03" w:rsidRPr="00177928" w:rsidRDefault="00981C03" w:rsidP="00981C03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14" w:type="dxa"/>
          </w:tcPr>
          <w:p w:rsidR="00981C03" w:rsidRPr="00177928" w:rsidRDefault="00981C03" w:rsidP="00981C03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Сборка оправ корригирующих очков</w:t>
            </w:r>
          </w:p>
        </w:tc>
      </w:tr>
      <w:tr w:rsidR="00981C03" w:rsidRPr="00177928" w:rsidTr="00981C03">
        <w:tc>
          <w:tcPr>
            <w:tcW w:w="1560" w:type="dxa"/>
          </w:tcPr>
          <w:p w:rsidR="00981C03" w:rsidRPr="00177928" w:rsidRDefault="00981C03" w:rsidP="00981C03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14" w:type="dxa"/>
          </w:tcPr>
          <w:p w:rsidR="00981C03" w:rsidRPr="00177928" w:rsidRDefault="00981C03" w:rsidP="00981C03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Изготовление рецептурных очковых линз</w:t>
            </w:r>
          </w:p>
        </w:tc>
      </w:tr>
    </w:tbl>
    <w:p w:rsidR="00F46DEC" w:rsidRPr="004F283B" w:rsidRDefault="00F46DEC" w:rsidP="00F46DEC">
      <w:pPr>
        <w:spacing w:line="360" w:lineRule="auto"/>
        <w:jc w:val="both"/>
        <w:rPr>
          <w:szCs w:val="24"/>
        </w:rPr>
      </w:pPr>
    </w:p>
    <w:p w:rsidR="00993AFF" w:rsidRPr="003E3C07" w:rsidRDefault="003353AC" w:rsidP="003E3C07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6C2632">
        <w:rPr>
          <w:color w:val="000000" w:themeColor="text1"/>
          <w:szCs w:val="24"/>
        </w:rPr>
        <w:t xml:space="preserve">К освоению программы допускаются лица, имеющие среднее профессиональное и (или) высшее образование. </w:t>
      </w:r>
    </w:p>
    <w:p w:rsidR="00F1402C" w:rsidRPr="00F530F0" w:rsidRDefault="00BD0376" w:rsidP="002D2A45">
      <w:pPr>
        <w:pStyle w:val="a5"/>
        <w:numPr>
          <w:ilvl w:val="1"/>
          <w:numId w:val="1"/>
        </w:numPr>
        <w:tabs>
          <w:tab w:val="left" w:pos="1134"/>
        </w:tabs>
        <w:spacing w:before="120" w:line="360" w:lineRule="auto"/>
        <w:ind w:left="709" w:firstLine="0"/>
        <w:rPr>
          <w:b/>
          <w:szCs w:val="24"/>
        </w:rPr>
      </w:pPr>
      <w:r w:rsidRPr="00F530F0">
        <w:rPr>
          <w:b/>
          <w:szCs w:val="24"/>
        </w:rPr>
        <w:t xml:space="preserve"> </w:t>
      </w:r>
      <w:r w:rsidR="00E107BD" w:rsidRPr="00F530F0">
        <w:rPr>
          <w:b/>
          <w:szCs w:val="24"/>
        </w:rPr>
        <w:t>Требования к результат</w:t>
      </w:r>
      <w:r w:rsidR="00704407" w:rsidRPr="00F530F0">
        <w:rPr>
          <w:b/>
          <w:szCs w:val="24"/>
        </w:rPr>
        <w:t>а</w:t>
      </w:r>
      <w:r w:rsidR="00E107BD" w:rsidRPr="00F530F0">
        <w:rPr>
          <w:b/>
          <w:szCs w:val="24"/>
        </w:rPr>
        <w:t>м освоения программы</w:t>
      </w:r>
    </w:p>
    <w:p w:rsidR="00F54630" w:rsidRPr="00993AFF" w:rsidRDefault="00F54630" w:rsidP="002D2A45">
      <w:pPr>
        <w:pStyle w:val="af2"/>
        <w:spacing w:before="0" w:beforeAutospacing="0" w:after="0" w:afterAutospacing="0" w:line="360" w:lineRule="auto"/>
        <w:ind w:firstLine="709"/>
        <w:jc w:val="both"/>
      </w:pPr>
      <w:r w:rsidRPr="00993AFF">
        <w:rPr>
          <w:color w:val="000000"/>
        </w:rPr>
        <w:lastRenderedPageBreak/>
        <w:t>В результате освоения программы профессионального обучения у слушателя должны быть сформированы компетенции, в соответствии с разделом 2.1. программы.</w:t>
      </w:r>
    </w:p>
    <w:p w:rsidR="00F54630" w:rsidRPr="00993AFF" w:rsidRDefault="00F54630" w:rsidP="002D2A45">
      <w:pPr>
        <w:pStyle w:val="af2"/>
        <w:spacing w:before="0" w:beforeAutospacing="0" w:after="0" w:afterAutospacing="0" w:line="360" w:lineRule="auto"/>
        <w:ind w:firstLine="709"/>
        <w:jc w:val="both"/>
      </w:pPr>
      <w:r w:rsidRPr="00993AFF">
        <w:rPr>
          <w:color w:val="000000"/>
        </w:rPr>
        <w:t>В результате освоения программы слушатель должен</w:t>
      </w:r>
    </w:p>
    <w:p w:rsidR="00F1402C" w:rsidRDefault="00F1402C" w:rsidP="002D2A45">
      <w:pPr>
        <w:spacing w:line="360" w:lineRule="auto"/>
        <w:ind w:firstLine="709"/>
        <w:rPr>
          <w:b/>
          <w:szCs w:val="24"/>
        </w:rPr>
      </w:pPr>
      <w:r w:rsidRPr="00993AFF">
        <w:rPr>
          <w:b/>
          <w:szCs w:val="24"/>
        </w:rPr>
        <w:t>Знать:</w:t>
      </w:r>
    </w:p>
    <w:p w:rsidR="00981C03" w:rsidRPr="00A848E2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Конструктивные требования к оправам корригирующих очков</w:t>
      </w:r>
      <w:r>
        <w:rPr>
          <w:iCs/>
          <w:color w:val="000000" w:themeColor="text1"/>
          <w:szCs w:val="24"/>
        </w:rPr>
        <w:t>;</w:t>
      </w:r>
    </w:p>
    <w:p w:rsidR="00981C03" w:rsidRPr="00A848E2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Типы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981C03" w:rsidRPr="00A848E2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Характеристики и свойства материалов, применяемых при изготовлении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981C03" w:rsidRPr="00A848E2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Материалы для изготовления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981C03" w:rsidRPr="00A848E2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Свойства защитно-декоративных покрытий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981C03" w:rsidRDefault="00981C03" w:rsidP="00981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Технологический процесс изготовления очковых линз прогрессивного дизайна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981C03" w:rsidRPr="00177928" w:rsidRDefault="00981C03" w:rsidP="00981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Методы проверки очковых линз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981C03" w:rsidRPr="00981C03" w:rsidRDefault="00981C03" w:rsidP="00981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Технологии изготовления очковых линз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75004E" w:rsidRDefault="00704407" w:rsidP="002D2A45">
      <w:pPr>
        <w:spacing w:line="360" w:lineRule="auto"/>
        <w:ind w:firstLine="709"/>
        <w:rPr>
          <w:b/>
          <w:szCs w:val="24"/>
        </w:rPr>
      </w:pPr>
      <w:r w:rsidRPr="00993AFF">
        <w:rPr>
          <w:b/>
          <w:szCs w:val="24"/>
        </w:rPr>
        <w:t>Уметь:</w:t>
      </w:r>
    </w:p>
    <w:p w:rsidR="00981C03" w:rsidRPr="00177928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Изготавливать пластмассовые оправы корригирующих очков методом механической обработки</w:t>
      </w:r>
      <w:r>
        <w:rPr>
          <w:iCs/>
          <w:color w:val="000000" w:themeColor="text1"/>
          <w:szCs w:val="24"/>
        </w:rPr>
        <w:t>;</w:t>
      </w:r>
    </w:p>
    <w:p w:rsidR="00981C03" w:rsidRPr="00177928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Изготавливать пластмассовые оправы корригирующих очков методом литья под давлением</w:t>
      </w:r>
      <w:r>
        <w:rPr>
          <w:iCs/>
          <w:color w:val="000000" w:themeColor="text1"/>
          <w:szCs w:val="24"/>
        </w:rPr>
        <w:t>;</w:t>
      </w:r>
    </w:p>
    <w:p w:rsidR="00981C03" w:rsidRPr="00177928" w:rsidRDefault="00981C03" w:rsidP="00981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Применять основные технологические операции при изготовлении оправ корригирующих очков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981C03" w:rsidRPr="00177928" w:rsidRDefault="00981C03" w:rsidP="00981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Производить сборку полурамок оправ корригирующих очков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981C03" w:rsidRPr="00177928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Изготавливать рецептурные очковые линзы</w:t>
      </w:r>
      <w:r>
        <w:rPr>
          <w:iCs/>
          <w:color w:val="000000" w:themeColor="text1"/>
          <w:szCs w:val="24"/>
        </w:rPr>
        <w:t>;</w:t>
      </w:r>
    </w:p>
    <w:p w:rsidR="00981C03" w:rsidRPr="00177928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Выполнять операции точения очковых линз</w:t>
      </w:r>
      <w:r>
        <w:rPr>
          <w:iCs/>
          <w:color w:val="000000" w:themeColor="text1"/>
          <w:szCs w:val="24"/>
        </w:rPr>
        <w:t>;</w:t>
      </w:r>
    </w:p>
    <w:p w:rsidR="00981C03" w:rsidRPr="00177928" w:rsidRDefault="00981C03" w:rsidP="00981C03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Выполнять операции шлифования очковых линз</w:t>
      </w:r>
      <w:r>
        <w:rPr>
          <w:iCs/>
          <w:color w:val="000000" w:themeColor="text1"/>
          <w:szCs w:val="24"/>
        </w:rPr>
        <w:t>;</w:t>
      </w:r>
    </w:p>
    <w:p w:rsidR="00981C03" w:rsidRPr="00981C03" w:rsidRDefault="00981C03" w:rsidP="00981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Выполнять операции полирования очковых линз из различных материалов на оборудовании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ED079D" w:rsidRPr="003E3C07" w:rsidRDefault="00ED079D" w:rsidP="00356296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4"/>
        </w:rPr>
      </w:pPr>
    </w:p>
    <w:p w:rsidR="00E107BD" w:rsidRPr="00F530F0" w:rsidRDefault="00E107BD" w:rsidP="00F530F0">
      <w:pPr>
        <w:pStyle w:val="a5"/>
        <w:numPr>
          <w:ilvl w:val="0"/>
          <w:numId w:val="1"/>
        </w:numPr>
        <w:tabs>
          <w:tab w:val="left" w:pos="1134"/>
        </w:tabs>
        <w:spacing w:line="360" w:lineRule="auto"/>
        <w:ind w:left="357" w:hanging="357"/>
        <w:rPr>
          <w:b/>
          <w:szCs w:val="24"/>
        </w:rPr>
      </w:pPr>
      <w:r w:rsidRPr="00F530F0">
        <w:rPr>
          <w:b/>
          <w:szCs w:val="24"/>
        </w:rPr>
        <w:t>Содержание программы</w:t>
      </w:r>
    </w:p>
    <w:p w:rsidR="00704407" w:rsidRPr="00ED079D" w:rsidRDefault="00704407" w:rsidP="00ED079D">
      <w:pPr>
        <w:spacing w:line="360" w:lineRule="auto"/>
        <w:ind w:firstLine="709"/>
        <w:jc w:val="both"/>
      </w:pPr>
      <w:r w:rsidRPr="00993AFF">
        <w:rPr>
          <w:color w:val="000000" w:themeColor="text1"/>
          <w:szCs w:val="24"/>
        </w:rPr>
        <w:t xml:space="preserve">Категория слушателей: </w:t>
      </w:r>
      <w:r w:rsidR="00416FAC" w:rsidRPr="00993AFF">
        <w:rPr>
          <w:color w:val="000000"/>
          <w:szCs w:val="24"/>
        </w:rPr>
        <w:t>к освоению программы допускаются лица</w:t>
      </w:r>
      <w:r w:rsidRPr="00993AFF">
        <w:rPr>
          <w:color w:val="000000" w:themeColor="text1"/>
          <w:szCs w:val="24"/>
        </w:rPr>
        <w:t xml:space="preserve">, </w:t>
      </w:r>
      <w:r w:rsidR="00993AFF" w:rsidRPr="00573A5C">
        <w:t>имеющие соответствующую профессию рабочего/должность служащего</w:t>
      </w:r>
      <w:r w:rsidR="00993AFF" w:rsidRPr="001F7666">
        <w:t>.</w:t>
      </w:r>
    </w:p>
    <w:p w:rsidR="00704407" w:rsidRPr="00993AFF" w:rsidRDefault="00704407" w:rsidP="00ED079D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Трудоемкость обучения: </w:t>
      </w:r>
      <w:r w:rsidR="003353AC">
        <w:rPr>
          <w:color w:val="000000" w:themeColor="text1"/>
          <w:szCs w:val="24"/>
        </w:rPr>
        <w:t>144</w:t>
      </w:r>
      <w:r w:rsidRPr="00993AFF">
        <w:rPr>
          <w:color w:val="000000" w:themeColor="text1"/>
          <w:szCs w:val="24"/>
        </w:rPr>
        <w:t xml:space="preserve"> </w:t>
      </w:r>
      <w:proofErr w:type="gramStart"/>
      <w:r w:rsidRPr="00993AFF">
        <w:rPr>
          <w:color w:val="000000" w:themeColor="text1"/>
          <w:szCs w:val="24"/>
        </w:rPr>
        <w:t>академических</w:t>
      </w:r>
      <w:proofErr w:type="gramEnd"/>
      <w:r w:rsidRPr="00993AFF">
        <w:rPr>
          <w:color w:val="000000" w:themeColor="text1"/>
          <w:szCs w:val="24"/>
        </w:rPr>
        <w:t xml:space="preserve"> час</w:t>
      </w:r>
      <w:r w:rsidR="002D2A45">
        <w:rPr>
          <w:color w:val="000000" w:themeColor="text1"/>
          <w:szCs w:val="24"/>
        </w:rPr>
        <w:t>а</w:t>
      </w:r>
      <w:r w:rsidRPr="00993AFF">
        <w:rPr>
          <w:color w:val="000000" w:themeColor="text1"/>
          <w:szCs w:val="24"/>
        </w:rPr>
        <w:t>.</w:t>
      </w:r>
    </w:p>
    <w:p w:rsidR="00ED079D" w:rsidRPr="002D2A45" w:rsidRDefault="00704407" w:rsidP="002D2A45">
      <w:pPr>
        <w:pStyle w:val="a5"/>
        <w:spacing w:line="360" w:lineRule="auto"/>
        <w:ind w:left="0" w:firstLine="709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>Форма обучения:</w:t>
      </w:r>
      <w:r w:rsidR="00192EEF" w:rsidRPr="00993AFF">
        <w:rPr>
          <w:color w:val="000000" w:themeColor="text1"/>
          <w:szCs w:val="24"/>
        </w:rPr>
        <w:t xml:space="preserve"> </w:t>
      </w:r>
      <w:r w:rsidR="00416FAC" w:rsidRPr="00993AFF">
        <w:rPr>
          <w:color w:val="000000" w:themeColor="text1"/>
          <w:szCs w:val="24"/>
        </w:rPr>
        <w:t>очная</w:t>
      </w:r>
    </w:p>
    <w:p w:rsidR="00E107BD" w:rsidRPr="00F530F0" w:rsidRDefault="00993AFF" w:rsidP="00993AFF">
      <w:pPr>
        <w:spacing w:line="360" w:lineRule="auto"/>
        <w:ind w:left="709"/>
        <w:rPr>
          <w:b/>
          <w:szCs w:val="24"/>
        </w:rPr>
      </w:pPr>
      <w:r w:rsidRPr="00F530F0">
        <w:rPr>
          <w:b/>
          <w:szCs w:val="24"/>
        </w:rPr>
        <w:t>3.1</w:t>
      </w:r>
      <w:r w:rsidR="0059172A" w:rsidRPr="00F530F0">
        <w:rPr>
          <w:szCs w:val="24"/>
        </w:rPr>
        <w:t xml:space="preserve"> </w:t>
      </w:r>
      <w:r w:rsidR="00E107BD" w:rsidRPr="00F530F0">
        <w:rPr>
          <w:b/>
          <w:szCs w:val="24"/>
        </w:rPr>
        <w:t>Учебный план</w:t>
      </w:r>
    </w:p>
    <w:tbl>
      <w:tblPr>
        <w:tblStyle w:val="a7"/>
        <w:tblW w:w="10682" w:type="dxa"/>
        <w:jc w:val="center"/>
        <w:tblLayout w:type="fixed"/>
        <w:tblLook w:val="04A0"/>
      </w:tblPr>
      <w:tblGrid>
        <w:gridCol w:w="817"/>
        <w:gridCol w:w="3544"/>
        <w:gridCol w:w="992"/>
        <w:gridCol w:w="1026"/>
        <w:gridCol w:w="1384"/>
        <w:gridCol w:w="1701"/>
        <w:gridCol w:w="1218"/>
      </w:tblGrid>
      <w:tr w:rsidR="0059172A" w:rsidRPr="00F857D5" w:rsidTr="00A6458E">
        <w:trPr>
          <w:trHeight w:val="370"/>
          <w:jc w:val="center"/>
        </w:trPr>
        <w:tc>
          <w:tcPr>
            <w:tcW w:w="817" w:type="dxa"/>
            <w:vMerge w:val="restart"/>
          </w:tcPr>
          <w:p w:rsidR="0059172A" w:rsidRPr="00F857D5" w:rsidRDefault="0059172A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№</w:t>
            </w:r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9172A" w:rsidRPr="00F857D5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A6458E" w:rsidRPr="00F857D5" w:rsidRDefault="0059172A" w:rsidP="00A6458E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F857D5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59172A" w:rsidRPr="00F857D5" w:rsidRDefault="0059172A" w:rsidP="00A6458E">
            <w:pPr>
              <w:jc w:val="center"/>
              <w:rPr>
                <w:b/>
                <w:sz w:val="24"/>
                <w:szCs w:val="24"/>
              </w:rPr>
            </w:pPr>
            <w:r w:rsidRPr="00F857D5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F857D5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F857D5" w:rsidRDefault="0059172A" w:rsidP="0059172A">
            <w:pPr>
              <w:rPr>
                <w:sz w:val="24"/>
                <w:szCs w:val="24"/>
              </w:rPr>
            </w:pPr>
          </w:p>
          <w:p w:rsidR="0059172A" w:rsidRPr="00F857D5" w:rsidRDefault="0059172A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 xml:space="preserve">Всего, </w:t>
            </w:r>
          </w:p>
          <w:p w:rsidR="0059172A" w:rsidRPr="00F857D5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F857D5">
              <w:rPr>
                <w:sz w:val="24"/>
                <w:szCs w:val="24"/>
              </w:rPr>
              <w:t>ак</w:t>
            </w:r>
            <w:proofErr w:type="gramStart"/>
            <w:r w:rsidRPr="00F857D5">
              <w:rPr>
                <w:sz w:val="24"/>
                <w:szCs w:val="24"/>
              </w:rPr>
              <w:t>.ч</w:t>
            </w:r>
            <w:proofErr w:type="gramEnd"/>
            <w:r w:rsidRPr="00F857D5">
              <w:rPr>
                <w:sz w:val="24"/>
                <w:szCs w:val="24"/>
              </w:rPr>
              <w:t>ас</w:t>
            </w:r>
            <w:proofErr w:type="spellEnd"/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В том числе</w:t>
            </w:r>
          </w:p>
        </w:tc>
        <w:tc>
          <w:tcPr>
            <w:tcW w:w="1218" w:type="dxa"/>
            <w:vMerge w:val="restart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Форма контроля</w:t>
            </w:r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993AFF" w:rsidRPr="00F857D5" w:rsidTr="00A6458E">
        <w:trPr>
          <w:trHeight w:val="32"/>
          <w:jc w:val="center"/>
        </w:trPr>
        <w:tc>
          <w:tcPr>
            <w:tcW w:w="817" w:type="dxa"/>
            <w:vMerge/>
          </w:tcPr>
          <w:p w:rsidR="00993AFF" w:rsidRPr="00F857D5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3AFF" w:rsidRPr="00F857D5" w:rsidRDefault="00993AFF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3AFF" w:rsidRPr="00F857D5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993AFF" w:rsidRPr="00F857D5" w:rsidRDefault="00981C03" w:rsidP="00C0430B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Л</w:t>
            </w:r>
            <w:r w:rsidR="00993AFF" w:rsidRPr="00F857D5">
              <w:rPr>
                <w:sz w:val="24"/>
                <w:szCs w:val="24"/>
              </w:rPr>
              <w:t>екции</w:t>
            </w:r>
          </w:p>
        </w:tc>
        <w:tc>
          <w:tcPr>
            <w:tcW w:w="1384" w:type="dxa"/>
            <w:vAlign w:val="center"/>
          </w:tcPr>
          <w:p w:rsidR="00993AFF" w:rsidRPr="00F857D5" w:rsidRDefault="00981C03" w:rsidP="00C0430B">
            <w:pPr>
              <w:jc w:val="center"/>
              <w:rPr>
                <w:sz w:val="24"/>
                <w:szCs w:val="24"/>
              </w:rPr>
            </w:pPr>
            <w:proofErr w:type="spellStart"/>
            <w:r w:rsidRPr="00F857D5">
              <w:rPr>
                <w:sz w:val="24"/>
                <w:szCs w:val="24"/>
              </w:rPr>
              <w:t>П</w:t>
            </w:r>
            <w:r w:rsidR="00993AFF" w:rsidRPr="00F857D5">
              <w:rPr>
                <w:sz w:val="24"/>
                <w:szCs w:val="24"/>
              </w:rPr>
              <w:t>рактич</w:t>
            </w:r>
            <w:proofErr w:type="spellEnd"/>
            <w:r w:rsidR="00993AFF" w:rsidRPr="00F857D5">
              <w:rPr>
                <w:sz w:val="24"/>
                <w:szCs w:val="24"/>
              </w:rPr>
              <w:t xml:space="preserve">. и </w:t>
            </w:r>
            <w:proofErr w:type="spellStart"/>
            <w:r w:rsidR="00993AFF" w:rsidRPr="00F857D5">
              <w:rPr>
                <w:sz w:val="24"/>
                <w:szCs w:val="24"/>
              </w:rPr>
              <w:t>лаборатор</w:t>
            </w:r>
            <w:proofErr w:type="spellEnd"/>
            <w:r w:rsidR="00993AFF" w:rsidRPr="00F857D5">
              <w:rPr>
                <w:sz w:val="24"/>
                <w:szCs w:val="24"/>
              </w:rPr>
              <w:t>.  занятия</w:t>
            </w:r>
          </w:p>
        </w:tc>
        <w:tc>
          <w:tcPr>
            <w:tcW w:w="1701" w:type="dxa"/>
          </w:tcPr>
          <w:p w:rsidR="00993AFF" w:rsidRPr="00F857D5" w:rsidRDefault="00981C03" w:rsidP="00C0430B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С</w:t>
            </w:r>
            <w:r w:rsidR="003353AC" w:rsidRPr="00F857D5">
              <w:rPr>
                <w:sz w:val="24"/>
                <w:szCs w:val="24"/>
              </w:rPr>
              <w:t>ам</w:t>
            </w:r>
            <w:proofErr w:type="gramStart"/>
            <w:r w:rsidR="003353AC" w:rsidRPr="00F857D5">
              <w:rPr>
                <w:sz w:val="24"/>
                <w:szCs w:val="24"/>
              </w:rPr>
              <w:t>.</w:t>
            </w:r>
            <w:proofErr w:type="gramEnd"/>
            <w:r w:rsidR="003353AC" w:rsidRPr="00F857D5">
              <w:rPr>
                <w:sz w:val="24"/>
                <w:szCs w:val="24"/>
              </w:rPr>
              <w:t xml:space="preserve"> </w:t>
            </w:r>
            <w:proofErr w:type="gramStart"/>
            <w:r w:rsidR="003353AC" w:rsidRPr="00F857D5">
              <w:rPr>
                <w:sz w:val="24"/>
                <w:szCs w:val="24"/>
              </w:rPr>
              <w:t>р</w:t>
            </w:r>
            <w:proofErr w:type="gramEnd"/>
            <w:r w:rsidR="003353AC" w:rsidRPr="00F857D5">
              <w:rPr>
                <w:sz w:val="24"/>
                <w:szCs w:val="24"/>
              </w:rPr>
              <w:t>абота</w:t>
            </w:r>
          </w:p>
        </w:tc>
        <w:tc>
          <w:tcPr>
            <w:tcW w:w="1218" w:type="dxa"/>
            <w:vMerge/>
          </w:tcPr>
          <w:p w:rsidR="00993AFF" w:rsidRPr="00F857D5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F857D5" w:rsidTr="00A6458E">
        <w:trPr>
          <w:trHeight w:val="65"/>
          <w:jc w:val="center"/>
        </w:trPr>
        <w:tc>
          <w:tcPr>
            <w:tcW w:w="817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7</w:t>
            </w:r>
          </w:p>
        </w:tc>
      </w:tr>
      <w:tr w:rsidR="003353AC" w:rsidRPr="00F857D5" w:rsidTr="002D2A45">
        <w:trPr>
          <w:trHeight w:val="71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3353AC" w:rsidRPr="00F857D5" w:rsidRDefault="003353AC" w:rsidP="003353AC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 xml:space="preserve">Раздел 1 Теоретическое </w:t>
            </w:r>
            <w:r w:rsidRPr="00F857D5">
              <w:rPr>
                <w:b/>
                <w:color w:val="000000"/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84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3353AC" w:rsidRPr="00F857D5" w:rsidRDefault="003353AC" w:rsidP="003353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53AC" w:rsidRPr="00F857D5" w:rsidTr="002D2A45">
        <w:trPr>
          <w:trHeight w:val="32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  <w:vAlign w:val="bottom"/>
          </w:tcPr>
          <w:p w:rsidR="003353AC" w:rsidRPr="00F857D5" w:rsidRDefault="003353AC" w:rsidP="003353AC">
            <w:pPr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Модуль 1 Материаловедение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84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353AC" w:rsidRPr="00F857D5" w:rsidTr="002D2A45">
        <w:trPr>
          <w:trHeight w:val="65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3353AC" w:rsidRPr="00F857D5" w:rsidRDefault="003353AC" w:rsidP="003353AC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Раздел 2 Профессиональный курс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8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353AC" w:rsidRPr="00F857D5" w:rsidTr="002D2A45">
        <w:trPr>
          <w:trHeight w:val="65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3353AC" w:rsidRPr="00F857D5" w:rsidRDefault="003353AC" w:rsidP="003353AC">
            <w:pPr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Модуль 2 Основы оптической коррекции зрения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84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353AC" w:rsidRPr="00F857D5" w:rsidTr="002D2A45">
        <w:trPr>
          <w:trHeight w:val="30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3353AC" w:rsidRPr="00F857D5" w:rsidRDefault="003353AC" w:rsidP="003353AC">
            <w:pPr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384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353AC" w:rsidRPr="00F857D5" w:rsidTr="002D2A45">
        <w:trPr>
          <w:trHeight w:val="30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3353AC" w:rsidRPr="00F857D5" w:rsidRDefault="003353AC" w:rsidP="003353AC">
            <w:pPr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Модуль 4 Новые технологии в производстве очков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84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353AC" w:rsidRPr="00F857D5" w:rsidTr="002D2A45">
        <w:trPr>
          <w:trHeight w:val="30"/>
          <w:jc w:val="center"/>
        </w:trPr>
        <w:tc>
          <w:tcPr>
            <w:tcW w:w="817" w:type="dxa"/>
          </w:tcPr>
          <w:p w:rsidR="003353AC" w:rsidRPr="00F857D5" w:rsidRDefault="003353AC" w:rsidP="003353AC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7.</w:t>
            </w:r>
          </w:p>
        </w:tc>
        <w:tc>
          <w:tcPr>
            <w:tcW w:w="3544" w:type="dxa"/>
            <w:vAlign w:val="bottom"/>
          </w:tcPr>
          <w:p w:rsidR="003353AC" w:rsidRPr="00F857D5" w:rsidRDefault="003353AC" w:rsidP="003353AC">
            <w:pPr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026" w:type="dxa"/>
          </w:tcPr>
          <w:p w:rsidR="003353AC" w:rsidRPr="00F857D5" w:rsidRDefault="00981C03" w:rsidP="003353AC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384" w:type="dxa"/>
          </w:tcPr>
          <w:p w:rsidR="003353AC" w:rsidRPr="00F857D5" w:rsidRDefault="00981C03" w:rsidP="003353AC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3353AC" w:rsidRPr="00F857D5" w:rsidRDefault="00981C03" w:rsidP="003353AC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18" w:type="dxa"/>
          </w:tcPr>
          <w:p w:rsidR="003353AC" w:rsidRPr="00F857D5" w:rsidRDefault="003353AC" w:rsidP="003353AC">
            <w:pPr>
              <w:jc w:val="center"/>
              <w:rPr>
                <w:sz w:val="24"/>
                <w:szCs w:val="24"/>
              </w:rPr>
            </w:pPr>
          </w:p>
        </w:tc>
      </w:tr>
      <w:tr w:rsidR="00F124E0" w:rsidRPr="00F857D5" w:rsidTr="00A6458E">
        <w:trPr>
          <w:trHeight w:val="96"/>
          <w:jc w:val="center"/>
        </w:trPr>
        <w:tc>
          <w:tcPr>
            <w:tcW w:w="817" w:type="dxa"/>
          </w:tcPr>
          <w:p w:rsidR="00F124E0" w:rsidRPr="00F857D5" w:rsidRDefault="003353AC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F124E0" w:rsidRPr="00F857D5" w:rsidRDefault="00F124E0" w:rsidP="00F54630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F857D5">
              <w:rPr>
                <w:b/>
                <w:bCs/>
                <w:color w:val="000000"/>
                <w:sz w:val="24"/>
              </w:rPr>
              <w:t>Квалификационный экзамен:</w:t>
            </w:r>
          </w:p>
          <w:p w:rsidR="00F124E0" w:rsidRPr="00F857D5" w:rsidRDefault="00F124E0" w:rsidP="00F54630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F857D5">
              <w:rPr>
                <w:b/>
                <w:bCs/>
                <w:color w:val="000000"/>
                <w:sz w:val="24"/>
              </w:rPr>
              <w:t>- проверка теоретических знаний;</w:t>
            </w:r>
          </w:p>
          <w:p w:rsidR="00F124E0" w:rsidRPr="00F857D5" w:rsidRDefault="00F124E0" w:rsidP="00F54630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F857D5">
              <w:rPr>
                <w:b/>
                <w:bCs/>
                <w:color w:val="000000"/>
                <w:sz w:val="24"/>
              </w:rPr>
              <w:t xml:space="preserve">- практическая квалификационная работа </w:t>
            </w:r>
          </w:p>
        </w:tc>
        <w:tc>
          <w:tcPr>
            <w:tcW w:w="992" w:type="dxa"/>
          </w:tcPr>
          <w:p w:rsidR="00F124E0" w:rsidRPr="00F857D5" w:rsidRDefault="00593AAF" w:rsidP="00493031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F124E0" w:rsidRPr="00F857D5" w:rsidRDefault="00F857D5" w:rsidP="00493031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384" w:type="dxa"/>
          </w:tcPr>
          <w:p w:rsidR="00F124E0" w:rsidRPr="00F857D5" w:rsidRDefault="00356296" w:rsidP="00493031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124E0" w:rsidRPr="00F857D5" w:rsidRDefault="00F857D5" w:rsidP="00493031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18" w:type="dxa"/>
          </w:tcPr>
          <w:p w:rsidR="00F124E0" w:rsidRPr="00F857D5" w:rsidRDefault="00F124E0" w:rsidP="002D2A4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Тест Экзамен</w:t>
            </w:r>
          </w:p>
        </w:tc>
      </w:tr>
      <w:tr w:rsidR="003353AC" w:rsidRPr="00F857D5" w:rsidTr="002D2A45">
        <w:trPr>
          <w:trHeight w:val="34"/>
          <w:jc w:val="center"/>
        </w:trPr>
        <w:tc>
          <w:tcPr>
            <w:tcW w:w="4361" w:type="dxa"/>
            <w:gridSpan w:val="2"/>
          </w:tcPr>
          <w:p w:rsidR="003353AC" w:rsidRPr="00F857D5" w:rsidRDefault="00356296" w:rsidP="003353AC">
            <w:pPr>
              <w:jc w:val="right"/>
              <w:rPr>
                <w:b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 w:rsidRPr="00F857D5">
              <w:rPr>
                <w:b/>
                <w:sz w:val="24"/>
                <w:szCs w:val="24"/>
              </w:rPr>
              <w:t>ак</w:t>
            </w:r>
            <w:proofErr w:type="gramStart"/>
            <w:r w:rsidRPr="00F857D5">
              <w:rPr>
                <w:b/>
                <w:sz w:val="24"/>
                <w:szCs w:val="24"/>
              </w:rPr>
              <w:t>.ч</w:t>
            </w:r>
            <w:proofErr w:type="gramEnd"/>
            <w:r w:rsidRPr="00F857D5"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026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84" w:type="dxa"/>
            <w:vAlign w:val="center"/>
          </w:tcPr>
          <w:p w:rsidR="003353AC" w:rsidRPr="00F857D5" w:rsidRDefault="00356296" w:rsidP="00335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3353AC" w:rsidRPr="00F857D5" w:rsidRDefault="003353AC" w:rsidP="00335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8" w:type="dxa"/>
          </w:tcPr>
          <w:p w:rsidR="003353AC" w:rsidRPr="00F857D5" w:rsidRDefault="003353AC" w:rsidP="003353A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1C03" w:rsidRDefault="003E3C07" w:rsidP="000E2E6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107BD" w:rsidRPr="00F530F0" w:rsidRDefault="00993AFF" w:rsidP="000E2E64">
      <w:pPr>
        <w:spacing w:line="360" w:lineRule="auto"/>
        <w:rPr>
          <w:b/>
          <w:szCs w:val="24"/>
        </w:rPr>
      </w:pPr>
      <w:r w:rsidRPr="00F530F0">
        <w:rPr>
          <w:b/>
          <w:szCs w:val="24"/>
        </w:rPr>
        <w:t>3.2</w:t>
      </w:r>
      <w:r w:rsidR="00192EEF" w:rsidRPr="00F530F0">
        <w:rPr>
          <w:b/>
          <w:szCs w:val="24"/>
        </w:rPr>
        <w:t xml:space="preserve"> </w:t>
      </w:r>
      <w:proofErr w:type="spellStart"/>
      <w:r w:rsidR="00E107BD" w:rsidRPr="00F530F0">
        <w:rPr>
          <w:b/>
          <w:szCs w:val="24"/>
        </w:rPr>
        <w:t>Учебно</w:t>
      </w:r>
      <w:proofErr w:type="spellEnd"/>
      <w:r w:rsidR="00E107BD" w:rsidRPr="00F530F0">
        <w:rPr>
          <w:b/>
          <w:szCs w:val="24"/>
        </w:rPr>
        <w:t xml:space="preserve"> – тематический план</w:t>
      </w:r>
    </w:p>
    <w:tbl>
      <w:tblPr>
        <w:tblStyle w:val="a7"/>
        <w:tblW w:w="10670" w:type="dxa"/>
        <w:jc w:val="center"/>
        <w:tblLayout w:type="fixed"/>
        <w:tblLook w:val="04A0"/>
      </w:tblPr>
      <w:tblGrid>
        <w:gridCol w:w="747"/>
        <w:gridCol w:w="3544"/>
        <w:gridCol w:w="992"/>
        <w:gridCol w:w="992"/>
        <w:gridCol w:w="1446"/>
        <w:gridCol w:w="1673"/>
        <w:gridCol w:w="1276"/>
      </w:tblGrid>
      <w:tr w:rsidR="0059172A" w:rsidRPr="00F857D5" w:rsidTr="00A6458E">
        <w:trPr>
          <w:trHeight w:val="370"/>
          <w:jc w:val="center"/>
        </w:trPr>
        <w:tc>
          <w:tcPr>
            <w:tcW w:w="747" w:type="dxa"/>
            <w:vMerge w:val="restart"/>
          </w:tcPr>
          <w:p w:rsidR="0059172A" w:rsidRPr="00F857D5" w:rsidRDefault="0059172A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№</w:t>
            </w:r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9172A" w:rsidRPr="00F857D5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A6458E" w:rsidRPr="00F857D5" w:rsidRDefault="0059172A" w:rsidP="00A6458E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F857D5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59172A" w:rsidRPr="00F857D5" w:rsidRDefault="0059172A" w:rsidP="00A6458E">
            <w:pPr>
              <w:jc w:val="center"/>
              <w:rPr>
                <w:b/>
                <w:sz w:val="24"/>
                <w:szCs w:val="24"/>
              </w:rPr>
            </w:pPr>
            <w:r w:rsidRPr="00F857D5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F857D5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F857D5" w:rsidRDefault="0059172A" w:rsidP="0059172A">
            <w:pPr>
              <w:rPr>
                <w:sz w:val="24"/>
                <w:szCs w:val="24"/>
              </w:rPr>
            </w:pPr>
          </w:p>
          <w:p w:rsidR="0059172A" w:rsidRPr="00F857D5" w:rsidRDefault="0059172A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 xml:space="preserve">Всего, </w:t>
            </w:r>
          </w:p>
          <w:p w:rsidR="0059172A" w:rsidRPr="00F857D5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F857D5">
              <w:rPr>
                <w:sz w:val="24"/>
                <w:szCs w:val="24"/>
              </w:rPr>
              <w:t>ак</w:t>
            </w:r>
            <w:proofErr w:type="gramStart"/>
            <w:r w:rsidRPr="00F857D5">
              <w:rPr>
                <w:sz w:val="24"/>
                <w:szCs w:val="24"/>
              </w:rPr>
              <w:t>.ч</w:t>
            </w:r>
            <w:proofErr w:type="gramEnd"/>
            <w:r w:rsidRPr="00F857D5">
              <w:rPr>
                <w:sz w:val="24"/>
                <w:szCs w:val="24"/>
              </w:rPr>
              <w:t>ас</w:t>
            </w:r>
            <w:proofErr w:type="spellEnd"/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Форма контроля</w:t>
            </w:r>
          </w:p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993AFF" w:rsidRPr="00F857D5" w:rsidTr="00A6458E">
        <w:trPr>
          <w:trHeight w:val="32"/>
          <w:jc w:val="center"/>
        </w:trPr>
        <w:tc>
          <w:tcPr>
            <w:tcW w:w="747" w:type="dxa"/>
            <w:vMerge/>
          </w:tcPr>
          <w:p w:rsidR="00993AFF" w:rsidRPr="00F857D5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3AFF" w:rsidRPr="00F857D5" w:rsidRDefault="00993AFF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3AFF" w:rsidRPr="00F857D5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3AFF" w:rsidRPr="00F857D5" w:rsidRDefault="00981C03" w:rsidP="00C0430B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Л</w:t>
            </w:r>
            <w:r w:rsidR="00993AFF" w:rsidRPr="00F857D5">
              <w:rPr>
                <w:sz w:val="24"/>
                <w:szCs w:val="24"/>
              </w:rPr>
              <w:t>екции</w:t>
            </w:r>
          </w:p>
        </w:tc>
        <w:tc>
          <w:tcPr>
            <w:tcW w:w="1446" w:type="dxa"/>
            <w:vAlign w:val="center"/>
          </w:tcPr>
          <w:p w:rsidR="00993AFF" w:rsidRPr="00F857D5" w:rsidRDefault="00981C03" w:rsidP="00C0430B">
            <w:pPr>
              <w:jc w:val="center"/>
              <w:rPr>
                <w:sz w:val="24"/>
                <w:szCs w:val="24"/>
              </w:rPr>
            </w:pPr>
            <w:proofErr w:type="spellStart"/>
            <w:r w:rsidRPr="00F857D5">
              <w:rPr>
                <w:sz w:val="24"/>
                <w:szCs w:val="24"/>
              </w:rPr>
              <w:t>П</w:t>
            </w:r>
            <w:r w:rsidR="00993AFF" w:rsidRPr="00F857D5">
              <w:rPr>
                <w:sz w:val="24"/>
                <w:szCs w:val="24"/>
              </w:rPr>
              <w:t>рактич</w:t>
            </w:r>
            <w:proofErr w:type="spellEnd"/>
            <w:r w:rsidR="00993AFF" w:rsidRPr="00F857D5">
              <w:rPr>
                <w:sz w:val="24"/>
                <w:szCs w:val="24"/>
              </w:rPr>
              <w:t xml:space="preserve">. и </w:t>
            </w:r>
            <w:proofErr w:type="spellStart"/>
            <w:r w:rsidR="00993AFF" w:rsidRPr="00F857D5">
              <w:rPr>
                <w:sz w:val="24"/>
                <w:szCs w:val="24"/>
              </w:rPr>
              <w:t>лаборатор</w:t>
            </w:r>
            <w:proofErr w:type="spellEnd"/>
            <w:r w:rsidR="00993AFF" w:rsidRPr="00F857D5">
              <w:rPr>
                <w:sz w:val="24"/>
                <w:szCs w:val="24"/>
              </w:rPr>
              <w:t>.  занятия</w:t>
            </w:r>
          </w:p>
        </w:tc>
        <w:tc>
          <w:tcPr>
            <w:tcW w:w="1673" w:type="dxa"/>
          </w:tcPr>
          <w:p w:rsidR="00993AFF" w:rsidRPr="00F857D5" w:rsidRDefault="00981C03" w:rsidP="00C0430B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Сам</w:t>
            </w:r>
            <w:proofErr w:type="gramStart"/>
            <w:r w:rsidRPr="00F857D5">
              <w:rPr>
                <w:sz w:val="24"/>
                <w:szCs w:val="24"/>
              </w:rPr>
              <w:t>.</w:t>
            </w:r>
            <w:proofErr w:type="gramEnd"/>
            <w:r w:rsidRPr="00F857D5">
              <w:rPr>
                <w:sz w:val="24"/>
                <w:szCs w:val="24"/>
              </w:rPr>
              <w:t xml:space="preserve"> </w:t>
            </w:r>
            <w:proofErr w:type="gramStart"/>
            <w:r w:rsidRPr="00F857D5">
              <w:rPr>
                <w:sz w:val="24"/>
                <w:szCs w:val="24"/>
              </w:rPr>
              <w:t>р</w:t>
            </w:r>
            <w:proofErr w:type="gramEnd"/>
            <w:r w:rsidRPr="00F857D5">
              <w:rPr>
                <w:sz w:val="24"/>
                <w:szCs w:val="24"/>
              </w:rPr>
              <w:t>абота</w:t>
            </w:r>
          </w:p>
        </w:tc>
        <w:tc>
          <w:tcPr>
            <w:tcW w:w="1276" w:type="dxa"/>
            <w:vMerge/>
          </w:tcPr>
          <w:p w:rsidR="00993AFF" w:rsidRPr="00F857D5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F857D5" w:rsidTr="00A6458E">
        <w:trPr>
          <w:trHeight w:val="65"/>
          <w:jc w:val="center"/>
        </w:trPr>
        <w:tc>
          <w:tcPr>
            <w:tcW w:w="747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9172A" w:rsidRPr="00F857D5" w:rsidRDefault="0059172A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7</w:t>
            </w:r>
          </w:p>
        </w:tc>
      </w:tr>
      <w:tr w:rsidR="00593AAF" w:rsidRPr="00F857D5" w:rsidTr="00593AAF">
        <w:trPr>
          <w:trHeight w:val="71"/>
          <w:jc w:val="center"/>
        </w:trPr>
        <w:tc>
          <w:tcPr>
            <w:tcW w:w="747" w:type="dxa"/>
          </w:tcPr>
          <w:p w:rsidR="00593AAF" w:rsidRPr="00F857D5" w:rsidRDefault="00593AAF" w:rsidP="00593AAF">
            <w:pPr>
              <w:rPr>
                <w:b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93AAF" w:rsidRPr="00F857D5" w:rsidRDefault="00593AAF" w:rsidP="00593AAF">
            <w:pPr>
              <w:rPr>
                <w:b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</w:tc>
        <w:tc>
          <w:tcPr>
            <w:tcW w:w="992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593AAF" w:rsidRPr="00F857D5" w:rsidRDefault="00593AAF" w:rsidP="00593AAF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>зачет</w:t>
            </w:r>
          </w:p>
        </w:tc>
      </w:tr>
      <w:tr w:rsidR="00593AAF" w:rsidRPr="00F857D5" w:rsidTr="00593AAF">
        <w:trPr>
          <w:trHeight w:val="71"/>
          <w:jc w:val="center"/>
        </w:trPr>
        <w:tc>
          <w:tcPr>
            <w:tcW w:w="747" w:type="dxa"/>
          </w:tcPr>
          <w:p w:rsidR="00593AAF" w:rsidRPr="00F857D5" w:rsidRDefault="00593AAF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  <w:vAlign w:val="bottom"/>
          </w:tcPr>
          <w:p w:rsidR="00593AAF" w:rsidRPr="00F857D5" w:rsidRDefault="00593AAF" w:rsidP="00593AAF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Модуль 1 Материаловедение</w:t>
            </w:r>
          </w:p>
        </w:tc>
        <w:tc>
          <w:tcPr>
            <w:tcW w:w="992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93AAF" w:rsidRPr="00F857D5" w:rsidRDefault="00593AAF" w:rsidP="00593AA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593AAF" w:rsidRPr="00F857D5" w:rsidRDefault="00593AAF" w:rsidP="00593AAF">
            <w:pPr>
              <w:jc w:val="center"/>
              <w:rPr>
                <w:color w:val="000000"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>зачет</w:t>
            </w:r>
          </w:p>
        </w:tc>
      </w:tr>
      <w:tr w:rsidR="00593AAF" w:rsidRPr="00F857D5" w:rsidTr="00A6458E">
        <w:trPr>
          <w:trHeight w:val="71"/>
          <w:jc w:val="center"/>
        </w:trPr>
        <w:tc>
          <w:tcPr>
            <w:tcW w:w="747" w:type="dxa"/>
          </w:tcPr>
          <w:p w:rsidR="00593AAF" w:rsidRPr="00F857D5" w:rsidRDefault="00593AAF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593AAF" w:rsidRPr="00F857D5" w:rsidRDefault="00593AAF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Тема 1.1 Основные оптические материалы для очковых линз</w:t>
            </w:r>
          </w:p>
        </w:tc>
        <w:tc>
          <w:tcPr>
            <w:tcW w:w="992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593AAF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</w:p>
        </w:tc>
      </w:tr>
      <w:tr w:rsidR="00593AAF" w:rsidRPr="00F857D5" w:rsidTr="00A6458E">
        <w:trPr>
          <w:trHeight w:val="71"/>
          <w:jc w:val="center"/>
        </w:trPr>
        <w:tc>
          <w:tcPr>
            <w:tcW w:w="747" w:type="dxa"/>
          </w:tcPr>
          <w:p w:rsidR="00593AAF" w:rsidRPr="00F857D5" w:rsidRDefault="00593AAF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593AAF" w:rsidRPr="00F857D5" w:rsidRDefault="00593AAF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Тема 1.2 Пластмассы и полимеры для изготовления оправ</w:t>
            </w:r>
          </w:p>
        </w:tc>
        <w:tc>
          <w:tcPr>
            <w:tcW w:w="992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593AAF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93AAF" w:rsidRPr="00F857D5" w:rsidRDefault="00593AAF" w:rsidP="00593AAF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71"/>
          <w:jc w:val="center"/>
        </w:trPr>
        <w:tc>
          <w:tcPr>
            <w:tcW w:w="747" w:type="dxa"/>
          </w:tcPr>
          <w:p w:rsidR="00F857D5" w:rsidRPr="00F857D5" w:rsidRDefault="00F857D5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1.3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593AAF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1.3 Практическая работа 1 Классификация полимерных оптических материалов. </w:t>
            </w:r>
            <w:r w:rsidRPr="00F857D5">
              <w:rPr>
                <w:szCs w:val="24"/>
              </w:rPr>
              <w:br/>
              <w:t>Термопластичные и термореактивные оптические полимеры. Оправы очковые, металлические и комбинированные</w:t>
            </w:r>
          </w:p>
        </w:tc>
        <w:tc>
          <w:tcPr>
            <w:tcW w:w="992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71"/>
          <w:jc w:val="center"/>
        </w:trPr>
        <w:tc>
          <w:tcPr>
            <w:tcW w:w="747" w:type="dxa"/>
          </w:tcPr>
          <w:p w:rsidR="00F857D5" w:rsidRPr="00F857D5" w:rsidRDefault="00F857D5" w:rsidP="00593AAF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1.4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593AAF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1.4 Промежуточная аттестация </w:t>
            </w:r>
            <w:r w:rsidRPr="00F857D5">
              <w:rPr>
                <w:szCs w:val="24"/>
              </w:rPr>
              <w:br/>
              <w:t>по модулю 1</w:t>
            </w:r>
          </w:p>
        </w:tc>
        <w:tc>
          <w:tcPr>
            <w:tcW w:w="992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593AAF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F857D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00512D">
            <w:pPr>
              <w:pStyle w:val="af1"/>
              <w:rPr>
                <w:szCs w:val="24"/>
              </w:rPr>
            </w:pPr>
            <w:r w:rsidRPr="00F857D5">
              <w:rPr>
                <w:b/>
                <w:bCs/>
                <w:color w:val="000000"/>
                <w:szCs w:val="24"/>
              </w:rPr>
              <w:t>Раздел 2. Профессиональный курс</w:t>
            </w:r>
          </w:p>
        </w:tc>
        <w:tc>
          <w:tcPr>
            <w:tcW w:w="992" w:type="dxa"/>
            <w:vAlign w:val="center"/>
          </w:tcPr>
          <w:p w:rsidR="00F857D5" w:rsidRPr="00F857D5" w:rsidRDefault="00F857D5" w:rsidP="00F857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F857D5" w:rsidRPr="00F857D5" w:rsidRDefault="00F857D5" w:rsidP="00F857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46" w:type="dxa"/>
            <w:vAlign w:val="center"/>
          </w:tcPr>
          <w:p w:rsidR="00F857D5" w:rsidRPr="00F857D5" w:rsidRDefault="00F857D5" w:rsidP="00F857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73" w:type="dxa"/>
            <w:vAlign w:val="center"/>
          </w:tcPr>
          <w:p w:rsidR="00F857D5" w:rsidRPr="00F857D5" w:rsidRDefault="00F857D5" w:rsidP="00F857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857D5" w:rsidRPr="00F857D5" w:rsidRDefault="00F857D5" w:rsidP="002D2A45">
            <w:pPr>
              <w:jc w:val="center"/>
              <w:rPr>
                <w:sz w:val="24"/>
                <w:szCs w:val="24"/>
              </w:rPr>
            </w:pPr>
          </w:p>
        </w:tc>
      </w:tr>
      <w:tr w:rsidR="00FD5309" w:rsidRPr="00F857D5" w:rsidTr="002D2A45">
        <w:trPr>
          <w:trHeight w:val="96"/>
          <w:jc w:val="center"/>
        </w:trPr>
        <w:tc>
          <w:tcPr>
            <w:tcW w:w="747" w:type="dxa"/>
          </w:tcPr>
          <w:p w:rsidR="00FD5309" w:rsidRPr="00F857D5" w:rsidRDefault="00FD5309" w:rsidP="00FD5309">
            <w:pPr>
              <w:rPr>
                <w:b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D5309" w:rsidRPr="00F857D5" w:rsidRDefault="00FD5309" w:rsidP="00FD5309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Модуль 2 Основы оптической коррекции зрения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6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2.1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2.1 Основные понятия и законы геометрической оптики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A6458E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2.2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2.2 Аберрации оптических </w:t>
            </w:r>
            <w:r w:rsidRPr="00F857D5">
              <w:rPr>
                <w:szCs w:val="24"/>
              </w:rPr>
              <w:lastRenderedPageBreak/>
              <w:t>систем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2.3 Сложные оптические системы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2.4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2.4 Оптические системы, действующие совместно с глазом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2.5 2.6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2.5-2.6  Практическая работа 2 Основные понятия и законы геометрической оптики</w:t>
            </w:r>
            <w:r w:rsidRPr="00F857D5">
              <w:rPr>
                <w:szCs w:val="24"/>
              </w:rPr>
              <w:br/>
              <w:t>Аберрации оптических систем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2.7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2.7 Промежуточная аттестация по модулю 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D5309" w:rsidRPr="00F857D5" w:rsidTr="002D2A45">
        <w:trPr>
          <w:trHeight w:val="96"/>
          <w:jc w:val="center"/>
        </w:trPr>
        <w:tc>
          <w:tcPr>
            <w:tcW w:w="747" w:type="dxa"/>
          </w:tcPr>
          <w:p w:rsidR="00FD5309" w:rsidRPr="00F857D5" w:rsidRDefault="00FD5309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D5309" w:rsidRPr="00F857D5" w:rsidRDefault="00FD5309" w:rsidP="00FD5309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6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3.1 Изучение рецепта на средства коррекции зрения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3.2 Методика пересчета обозначений астигматических </w:t>
            </w:r>
            <w:r w:rsidRPr="00F857D5">
              <w:rPr>
                <w:szCs w:val="24"/>
              </w:rPr>
              <w:br/>
              <w:t>очковых линз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3.3 Выбор оправы по антропометрическим данным клиента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3.4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</w:t>
            </w:r>
            <w:r w:rsidRPr="00F857D5">
              <w:rPr>
                <w:szCs w:val="24"/>
                <w:lang w:val="en-US"/>
              </w:rPr>
              <w:t>4</w:t>
            </w:r>
            <w:r w:rsidRPr="00F857D5">
              <w:rPr>
                <w:szCs w:val="24"/>
              </w:rPr>
              <w:t xml:space="preserve"> Выбор типа линз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3.5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3.5 Определение положения зрачков глаз в оправе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3.6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3.6 Технология измерения рефракций стигматических линз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3.7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3.7 Приборы для разметки очковых линз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3.8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3.8 Технология сборки и ремонта очков. Выправка очков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3.9 3.10 3.11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3.9-3.11 Практическая работа 3 Проект: «Составления технологической цепочки обточки линз на полуавтоматическом оборудовании» «Составления технологической цепочки обточки линз на автоматическом оборудовании»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3.12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3.12 Промежуточная аттестация по модулю 3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D5309" w:rsidRPr="00F857D5" w:rsidTr="002D2A45">
        <w:trPr>
          <w:trHeight w:val="96"/>
          <w:jc w:val="center"/>
        </w:trPr>
        <w:tc>
          <w:tcPr>
            <w:tcW w:w="747" w:type="dxa"/>
          </w:tcPr>
          <w:p w:rsidR="00FD5309" w:rsidRPr="00F857D5" w:rsidRDefault="00FD5309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FD5309" w:rsidRPr="00F857D5" w:rsidRDefault="00FD5309" w:rsidP="00FD5309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Модуль 4 Новые технологии в производстве очков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6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4.1 Мировой </w:t>
            </w:r>
            <w:r w:rsidRPr="00F857D5">
              <w:rPr>
                <w:bCs/>
                <w:szCs w:val="24"/>
              </w:rPr>
              <w:t xml:space="preserve">рынок производства очковых линз 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4.2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4.2 </w:t>
            </w:r>
            <w:r w:rsidRPr="00F857D5">
              <w:rPr>
                <w:bCs/>
                <w:szCs w:val="24"/>
              </w:rPr>
              <w:t>Мировой рынок производства контактных линз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4.3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4.3 </w:t>
            </w:r>
            <w:r w:rsidRPr="00F857D5">
              <w:rPr>
                <w:bCs/>
                <w:szCs w:val="24"/>
              </w:rPr>
              <w:t xml:space="preserve">Рынок технологического оборудования </w:t>
            </w:r>
            <w:r w:rsidRPr="00F857D5">
              <w:rPr>
                <w:bCs/>
                <w:szCs w:val="24"/>
              </w:rPr>
              <w:lastRenderedPageBreak/>
              <w:t>для изготовления средств коррекции зрения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lastRenderedPageBreak/>
              <w:t>4.4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 xml:space="preserve">Тема 4.4 </w:t>
            </w:r>
            <w:r w:rsidRPr="00F857D5">
              <w:rPr>
                <w:bCs/>
                <w:szCs w:val="24"/>
              </w:rPr>
              <w:t xml:space="preserve">Рынок </w:t>
            </w:r>
            <w:proofErr w:type="spellStart"/>
            <w:r w:rsidRPr="00F857D5">
              <w:rPr>
                <w:bCs/>
                <w:szCs w:val="24"/>
              </w:rPr>
              <w:t>офтальмодиа-гностического</w:t>
            </w:r>
            <w:proofErr w:type="spellEnd"/>
            <w:r w:rsidRPr="00F857D5">
              <w:rPr>
                <w:bCs/>
                <w:szCs w:val="24"/>
              </w:rPr>
              <w:t xml:space="preserve"> оборудования для кабинетов </w:t>
            </w:r>
            <w:proofErr w:type="spellStart"/>
            <w:r w:rsidRPr="00F857D5">
              <w:rPr>
                <w:bCs/>
                <w:szCs w:val="24"/>
              </w:rPr>
              <w:t>оптометриста</w:t>
            </w:r>
            <w:proofErr w:type="spellEnd"/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4.5 4.6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4.5-4.6 Практическая работа 4 Проект: «Обзор современного оборудования для изготовления очков различных фирм производителей»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4.7</w:t>
            </w:r>
          </w:p>
        </w:tc>
        <w:tc>
          <w:tcPr>
            <w:tcW w:w="3544" w:type="dxa"/>
          </w:tcPr>
          <w:p w:rsidR="00F857D5" w:rsidRPr="00F857D5" w:rsidRDefault="00F857D5" w:rsidP="00FD5309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Тема 4.7 Промежуточная аттестация по модулю 4</w:t>
            </w:r>
          </w:p>
        </w:tc>
        <w:tc>
          <w:tcPr>
            <w:tcW w:w="992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2D2A45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FD5309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57D5" w:rsidRPr="00F857D5" w:rsidRDefault="00F857D5" w:rsidP="00FD5309">
            <w:pPr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vAlign w:val="center"/>
          </w:tcPr>
          <w:p w:rsidR="00F857D5" w:rsidRPr="00F857D5" w:rsidRDefault="00F857D5" w:rsidP="00FD53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7D5">
              <w:rPr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FD5309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A6458E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59172A">
            <w:pPr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F857D5" w:rsidRPr="00F857D5" w:rsidRDefault="00F857D5" w:rsidP="004429BF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F857D5">
              <w:rPr>
                <w:b/>
                <w:bCs/>
                <w:color w:val="000000"/>
                <w:sz w:val="24"/>
              </w:rPr>
              <w:t>Квалификационный экзамен:</w:t>
            </w:r>
          </w:p>
          <w:p w:rsidR="00F857D5" w:rsidRPr="00F857D5" w:rsidRDefault="00F857D5" w:rsidP="0000512D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</w:tcPr>
          <w:p w:rsidR="00F857D5" w:rsidRPr="00F857D5" w:rsidRDefault="00F857D5" w:rsidP="0059172A">
            <w:pPr>
              <w:jc w:val="center"/>
              <w:rPr>
                <w:b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b/>
                <w:sz w:val="24"/>
                <w:szCs w:val="24"/>
              </w:rPr>
            </w:pPr>
            <w:r w:rsidRPr="00F857D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2D2A45">
            <w:pPr>
              <w:jc w:val="center"/>
              <w:rPr>
                <w:sz w:val="24"/>
                <w:szCs w:val="24"/>
              </w:rPr>
            </w:pPr>
          </w:p>
        </w:tc>
      </w:tr>
      <w:tr w:rsidR="00F857D5" w:rsidRPr="00F857D5" w:rsidTr="00A6458E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59172A">
            <w:pPr>
              <w:rPr>
                <w:sz w:val="24"/>
                <w:szCs w:val="24"/>
                <w:lang w:val="en-US"/>
              </w:rPr>
            </w:pPr>
            <w:r w:rsidRPr="00F857D5">
              <w:rPr>
                <w:sz w:val="24"/>
                <w:szCs w:val="24"/>
              </w:rPr>
              <w:t>6</w:t>
            </w:r>
            <w:r w:rsidRPr="00F857D5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3544" w:type="dxa"/>
          </w:tcPr>
          <w:p w:rsidR="00F857D5" w:rsidRPr="00F857D5" w:rsidRDefault="00F857D5" w:rsidP="00190A88">
            <w:pPr>
              <w:pStyle w:val="af1"/>
              <w:rPr>
                <w:szCs w:val="24"/>
              </w:rPr>
            </w:pPr>
            <w:r w:rsidRPr="00F857D5">
              <w:rPr>
                <w:szCs w:val="24"/>
              </w:rPr>
              <w:t>Проверка теоретических знаний: тестирование</w:t>
            </w:r>
          </w:p>
        </w:tc>
        <w:tc>
          <w:tcPr>
            <w:tcW w:w="992" w:type="dxa"/>
          </w:tcPr>
          <w:p w:rsidR="00F857D5" w:rsidRPr="00F857D5" w:rsidRDefault="00F857D5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2D2A4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тест</w:t>
            </w:r>
          </w:p>
        </w:tc>
      </w:tr>
      <w:tr w:rsidR="00F857D5" w:rsidRPr="00F857D5" w:rsidTr="00A6458E">
        <w:trPr>
          <w:trHeight w:val="96"/>
          <w:jc w:val="center"/>
        </w:trPr>
        <w:tc>
          <w:tcPr>
            <w:tcW w:w="747" w:type="dxa"/>
          </w:tcPr>
          <w:p w:rsidR="00F857D5" w:rsidRPr="00F857D5" w:rsidRDefault="00F857D5" w:rsidP="0059172A">
            <w:pPr>
              <w:rPr>
                <w:sz w:val="24"/>
                <w:szCs w:val="24"/>
                <w:lang w:val="en-US"/>
              </w:rPr>
            </w:pPr>
            <w:r w:rsidRPr="00F857D5">
              <w:rPr>
                <w:sz w:val="24"/>
                <w:szCs w:val="24"/>
              </w:rPr>
              <w:t>6</w:t>
            </w:r>
            <w:r w:rsidRPr="00F857D5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3544" w:type="dxa"/>
          </w:tcPr>
          <w:p w:rsidR="00F857D5" w:rsidRPr="00F857D5" w:rsidRDefault="00F857D5" w:rsidP="003E3C07">
            <w:pPr>
              <w:pStyle w:val="af1"/>
              <w:rPr>
                <w:szCs w:val="24"/>
                <w:lang w:val="en-US"/>
              </w:rPr>
            </w:pPr>
            <w:r w:rsidRPr="00F857D5">
              <w:rPr>
                <w:szCs w:val="24"/>
              </w:rPr>
              <w:t>Практическая квалификационная работа:</w:t>
            </w:r>
            <w:r w:rsidRPr="00F857D5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F857D5" w:rsidRPr="00F857D5" w:rsidRDefault="00F857D5" w:rsidP="0059172A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F857D5" w:rsidRPr="00F857D5" w:rsidRDefault="00F857D5" w:rsidP="00F857D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F857D5" w:rsidRPr="00F857D5" w:rsidRDefault="00F857D5" w:rsidP="002D2A45">
            <w:pPr>
              <w:jc w:val="center"/>
              <w:rPr>
                <w:sz w:val="24"/>
                <w:szCs w:val="24"/>
              </w:rPr>
            </w:pPr>
            <w:r w:rsidRPr="00F857D5">
              <w:rPr>
                <w:sz w:val="24"/>
                <w:szCs w:val="24"/>
              </w:rPr>
              <w:t>экзамен</w:t>
            </w:r>
          </w:p>
        </w:tc>
      </w:tr>
      <w:tr w:rsidR="00FD5309" w:rsidRPr="00F857D5" w:rsidTr="002D2A45">
        <w:trPr>
          <w:trHeight w:val="96"/>
          <w:jc w:val="center"/>
        </w:trPr>
        <w:tc>
          <w:tcPr>
            <w:tcW w:w="4291" w:type="dxa"/>
            <w:gridSpan w:val="2"/>
          </w:tcPr>
          <w:p w:rsidR="00FD5309" w:rsidRPr="00F857D5" w:rsidRDefault="00356296" w:rsidP="00FD5309">
            <w:pPr>
              <w:pStyle w:val="af1"/>
              <w:jc w:val="right"/>
              <w:rPr>
                <w:b/>
                <w:szCs w:val="24"/>
              </w:rPr>
            </w:pPr>
            <w:r w:rsidRPr="00F857D5">
              <w:rPr>
                <w:b/>
                <w:szCs w:val="24"/>
              </w:rPr>
              <w:t xml:space="preserve">Всего </w:t>
            </w:r>
            <w:proofErr w:type="spellStart"/>
            <w:r w:rsidRPr="00F857D5">
              <w:rPr>
                <w:b/>
                <w:szCs w:val="24"/>
              </w:rPr>
              <w:t>ак</w:t>
            </w:r>
            <w:proofErr w:type="gramStart"/>
            <w:r w:rsidRPr="00F857D5">
              <w:rPr>
                <w:b/>
                <w:szCs w:val="24"/>
              </w:rPr>
              <w:t>.ч</w:t>
            </w:r>
            <w:proofErr w:type="gramEnd"/>
            <w:r w:rsidRPr="00F857D5"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2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6" w:type="dxa"/>
            <w:vAlign w:val="center"/>
          </w:tcPr>
          <w:p w:rsidR="00FD5309" w:rsidRPr="00F857D5" w:rsidRDefault="00356296" w:rsidP="00FD5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73" w:type="dxa"/>
            <w:vAlign w:val="center"/>
          </w:tcPr>
          <w:p w:rsidR="00FD5309" w:rsidRPr="00F857D5" w:rsidRDefault="00FD5309" w:rsidP="00FD5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57D5"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D5309" w:rsidRPr="00F857D5" w:rsidRDefault="00FD5309" w:rsidP="00FD53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1C03" w:rsidRDefault="00981C03" w:rsidP="00F530F0">
      <w:pPr>
        <w:pStyle w:val="a5"/>
        <w:tabs>
          <w:tab w:val="left" w:pos="709"/>
          <w:tab w:val="left" w:pos="1276"/>
        </w:tabs>
        <w:spacing w:line="360" w:lineRule="auto"/>
        <w:ind w:left="0" w:firstLine="709"/>
        <w:rPr>
          <w:b/>
          <w:szCs w:val="24"/>
        </w:rPr>
      </w:pPr>
    </w:p>
    <w:p w:rsidR="00E107BD" w:rsidRPr="00F530F0" w:rsidRDefault="005A2E69" w:rsidP="00F530F0">
      <w:pPr>
        <w:pStyle w:val="a5"/>
        <w:tabs>
          <w:tab w:val="left" w:pos="709"/>
          <w:tab w:val="left" w:pos="1276"/>
        </w:tabs>
        <w:spacing w:line="360" w:lineRule="auto"/>
        <w:ind w:left="0" w:firstLine="709"/>
        <w:rPr>
          <w:b/>
          <w:szCs w:val="24"/>
        </w:rPr>
      </w:pPr>
      <w:r w:rsidRPr="00F530F0">
        <w:rPr>
          <w:b/>
          <w:szCs w:val="24"/>
        </w:rPr>
        <w:t>3.3</w:t>
      </w:r>
      <w:r w:rsidR="00C0430B" w:rsidRPr="00F530F0">
        <w:rPr>
          <w:b/>
          <w:szCs w:val="24"/>
        </w:rPr>
        <w:t xml:space="preserve"> </w:t>
      </w:r>
      <w:r w:rsidR="00E107BD" w:rsidRPr="00F530F0">
        <w:rPr>
          <w:b/>
          <w:szCs w:val="24"/>
        </w:rPr>
        <w:t xml:space="preserve">Календарный учебный график (порядок </w:t>
      </w:r>
      <w:r w:rsidR="00C0430B" w:rsidRPr="00F530F0">
        <w:rPr>
          <w:b/>
          <w:szCs w:val="24"/>
        </w:rPr>
        <w:t xml:space="preserve">освоения </w:t>
      </w:r>
      <w:r w:rsidR="00E107BD" w:rsidRPr="00F530F0">
        <w:rPr>
          <w:b/>
          <w:szCs w:val="24"/>
        </w:rPr>
        <w:t>модулей)</w:t>
      </w:r>
    </w:p>
    <w:tbl>
      <w:tblPr>
        <w:tblStyle w:val="a7"/>
        <w:tblW w:w="0" w:type="auto"/>
        <w:jc w:val="center"/>
        <w:tblInd w:w="-1565" w:type="dxa"/>
        <w:tblLook w:val="04A0"/>
      </w:tblPr>
      <w:tblGrid>
        <w:gridCol w:w="3424"/>
        <w:gridCol w:w="7368"/>
      </w:tblGrid>
      <w:tr w:rsidR="001E64D9" w:rsidRPr="00981C03" w:rsidTr="00C91C6E">
        <w:trPr>
          <w:jc w:val="center"/>
        </w:trPr>
        <w:tc>
          <w:tcPr>
            <w:tcW w:w="3424" w:type="dxa"/>
          </w:tcPr>
          <w:p w:rsidR="001E64D9" w:rsidRPr="00981C03" w:rsidRDefault="001E64D9" w:rsidP="00AD3B72">
            <w:pPr>
              <w:pStyle w:val="af1"/>
              <w:jc w:val="center"/>
              <w:rPr>
                <w:szCs w:val="24"/>
              </w:rPr>
            </w:pPr>
            <w:r w:rsidRPr="00981C03">
              <w:rPr>
                <w:szCs w:val="24"/>
              </w:rPr>
              <w:t>Период обучения (дни, недели)*</w:t>
            </w:r>
          </w:p>
        </w:tc>
        <w:tc>
          <w:tcPr>
            <w:tcW w:w="7368" w:type="dxa"/>
          </w:tcPr>
          <w:p w:rsidR="001E64D9" w:rsidRPr="00981C03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Наименование модулей</w:t>
            </w:r>
          </w:p>
        </w:tc>
      </w:tr>
      <w:tr w:rsidR="009F7194" w:rsidRPr="00981C03" w:rsidTr="00C91C6E">
        <w:trPr>
          <w:jc w:val="center"/>
        </w:trPr>
        <w:tc>
          <w:tcPr>
            <w:tcW w:w="3424" w:type="dxa"/>
          </w:tcPr>
          <w:p w:rsidR="009F7194" w:rsidRPr="00981C03" w:rsidRDefault="009F7194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1 неделя</w:t>
            </w:r>
          </w:p>
        </w:tc>
        <w:tc>
          <w:tcPr>
            <w:tcW w:w="7368" w:type="dxa"/>
          </w:tcPr>
          <w:p w:rsidR="009F7194" w:rsidRPr="00981C03" w:rsidRDefault="003E3C07" w:rsidP="009F7194">
            <w:pPr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Модуль 1 Материаловедение                                                                                Модуль 2 Основы оптической коррекции зрения</w:t>
            </w:r>
          </w:p>
        </w:tc>
      </w:tr>
      <w:tr w:rsidR="009F7194" w:rsidRPr="00981C03" w:rsidTr="00C91C6E">
        <w:trPr>
          <w:jc w:val="center"/>
        </w:trPr>
        <w:tc>
          <w:tcPr>
            <w:tcW w:w="3424" w:type="dxa"/>
          </w:tcPr>
          <w:p w:rsidR="009F7194" w:rsidRPr="00981C03" w:rsidRDefault="003E5E95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2 неделя</w:t>
            </w:r>
          </w:p>
        </w:tc>
        <w:tc>
          <w:tcPr>
            <w:tcW w:w="7368" w:type="dxa"/>
          </w:tcPr>
          <w:p w:rsidR="009F7194" w:rsidRPr="00981C03" w:rsidRDefault="003E3C07" w:rsidP="009F7194">
            <w:pPr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</w:tr>
      <w:tr w:rsidR="009F7194" w:rsidRPr="00981C03" w:rsidTr="00C91C6E">
        <w:trPr>
          <w:jc w:val="center"/>
        </w:trPr>
        <w:tc>
          <w:tcPr>
            <w:tcW w:w="3424" w:type="dxa"/>
          </w:tcPr>
          <w:p w:rsidR="009F7194" w:rsidRPr="00981C03" w:rsidRDefault="003E3C07" w:rsidP="003E5E95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3 неделя</w:t>
            </w:r>
          </w:p>
        </w:tc>
        <w:tc>
          <w:tcPr>
            <w:tcW w:w="7368" w:type="dxa"/>
          </w:tcPr>
          <w:p w:rsidR="009F7194" w:rsidRPr="00981C03" w:rsidRDefault="003E3C07" w:rsidP="009F7194">
            <w:pPr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Модуль 4 Новые технологии в производстве очков</w:t>
            </w:r>
          </w:p>
        </w:tc>
      </w:tr>
      <w:tr w:rsidR="001E64D9" w:rsidRPr="00981C03" w:rsidTr="00C91C6E">
        <w:trPr>
          <w:jc w:val="center"/>
        </w:trPr>
        <w:tc>
          <w:tcPr>
            <w:tcW w:w="10792" w:type="dxa"/>
            <w:gridSpan w:val="2"/>
          </w:tcPr>
          <w:p w:rsidR="001E64D9" w:rsidRPr="00981C03" w:rsidRDefault="001E64D9" w:rsidP="00AD3B72">
            <w:pPr>
              <w:pStyle w:val="af1"/>
              <w:rPr>
                <w:szCs w:val="24"/>
              </w:rPr>
            </w:pPr>
            <w:r w:rsidRPr="00981C03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2D2A45" w:rsidRDefault="002D2A45" w:rsidP="002D2A45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E107BD" w:rsidRPr="00F530F0" w:rsidRDefault="00E107BD" w:rsidP="00F530F0">
      <w:pPr>
        <w:pStyle w:val="a5"/>
        <w:numPr>
          <w:ilvl w:val="0"/>
          <w:numId w:val="1"/>
        </w:numPr>
        <w:tabs>
          <w:tab w:val="left" w:pos="993"/>
        </w:tabs>
        <w:spacing w:line="360" w:lineRule="auto"/>
        <w:ind w:left="357" w:hanging="357"/>
        <w:rPr>
          <w:b/>
          <w:szCs w:val="24"/>
        </w:rPr>
      </w:pPr>
      <w:r w:rsidRPr="00F530F0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F530F0" w:rsidRDefault="00E107BD" w:rsidP="003E3C07">
      <w:pPr>
        <w:pStyle w:val="a5"/>
        <w:numPr>
          <w:ilvl w:val="1"/>
          <w:numId w:val="1"/>
        </w:numPr>
        <w:tabs>
          <w:tab w:val="left" w:pos="993"/>
          <w:tab w:val="left" w:pos="1134"/>
        </w:tabs>
        <w:spacing w:line="360" w:lineRule="auto"/>
        <w:ind w:left="709" w:firstLine="0"/>
        <w:rPr>
          <w:b/>
          <w:szCs w:val="24"/>
        </w:rPr>
      </w:pPr>
      <w:r w:rsidRPr="00F530F0">
        <w:rPr>
          <w:b/>
          <w:szCs w:val="24"/>
        </w:rPr>
        <w:t xml:space="preserve"> Материально – технические условия реализации программы </w:t>
      </w:r>
    </w:p>
    <w:tbl>
      <w:tblPr>
        <w:tblStyle w:val="a7"/>
        <w:tblW w:w="0" w:type="auto"/>
        <w:jc w:val="center"/>
        <w:tblInd w:w="-645" w:type="dxa"/>
        <w:tblLook w:val="04A0"/>
      </w:tblPr>
      <w:tblGrid>
        <w:gridCol w:w="2436"/>
        <w:gridCol w:w="2126"/>
        <w:gridCol w:w="5310"/>
      </w:tblGrid>
      <w:tr w:rsidR="00AD3B72" w:rsidRPr="00981C03" w:rsidTr="00C91C6E">
        <w:trPr>
          <w:jc w:val="center"/>
        </w:trPr>
        <w:tc>
          <w:tcPr>
            <w:tcW w:w="2436" w:type="dxa"/>
          </w:tcPr>
          <w:p w:rsidR="00AD3B72" w:rsidRPr="00981C03" w:rsidRDefault="00AD3B72" w:rsidP="00AD3B72">
            <w:pPr>
              <w:pStyle w:val="af1"/>
              <w:jc w:val="center"/>
              <w:rPr>
                <w:szCs w:val="24"/>
              </w:rPr>
            </w:pPr>
            <w:r w:rsidRPr="00981C03">
              <w:rPr>
                <w:szCs w:val="24"/>
              </w:rPr>
              <w:t>Наименование  помещения</w:t>
            </w:r>
          </w:p>
        </w:tc>
        <w:tc>
          <w:tcPr>
            <w:tcW w:w="2126" w:type="dxa"/>
          </w:tcPr>
          <w:p w:rsidR="00AD3B72" w:rsidRPr="00981C03" w:rsidRDefault="00AD3B72" w:rsidP="00AD3B72">
            <w:pPr>
              <w:pStyle w:val="af1"/>
              <w:jc w:val="center"/>
              <w:rPr>
                <w:szCs w:val="24"/>
              </w:rPr>
            </w:pPr>
            <w:r w:rsidRPr="00981C03">
              <w:rPr>
                <w:szCs w:val="24"/>
              </w:rPr>
              <w:t>Вид занятия</w:t>
            </w:r>
          </w:p>
        </w:tc>
        <w:tc>
          <w:tcPr>
            <w:tcW w:w="5310" w:type="dxa"/>
          </w:tcPr>
          <w:p w:rsidR="00AD3B72" w:rsidRPr="00981C03" w:rsidRDefault="00AD3B72" w:rsidP="00AD3B72">
            <w:pPr>
              <w:pStyle w:val="af1"/>
              <w:jc w:val="center"/>
              <w:rPr>
                <w:szCs w:val="24"/>
              </w:rPr>
            </w:pPr>
            <w:r w:rsidRPr="00981C03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981C03" w:rsidTr="00C91C6E">
        <w:trPr>
          <w:jc w:val="center"/>
        </w:trPr>
        <w:tc>
          <w:tcPr>
            <w:tcW w:w="2436" w:type="dxa"/>
          </w:tcPr>
          <w:p w:rsidR="00AD3B72" w:rsidRPr="00981C0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3B72" w:rsidRPr="00981C0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AD3B72" w:rsidRPr="00981C0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3</w:t>
            </w:r>
          </w:p>
        </w:tc>
      </w:tr>
      <w:tr w:rsidR="00AD3B72" w:rsidRPr="00981C03" w:rsidTr="00C91C6E">
        <w:trPr>
          <w:jc w:val="center"/>
        </w:trPr>
        <w:tc>
          <w:tcPr>
            <w:tcW w:w="2436" w:type="dxa"/>
          </w:tcPr>
          <w:p w:rsidR="00AD3B72" w:rsidRPr="00981C0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AD3B72" w:rsidRPr="00981C0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Лекция</w:t>
            </w:r>
          </w:p>
        </w:tc>
        <w:tc>
          <w:tcPr>
            <w:tcW w:w="5310" w:type="dxa"/>
          </w:tcPr>
          <w:p w:rsidR="00AD3B72" w:rsidRPr="00981C03" w:rsidRDefault="00957203" w:rsidP="00982E14">
            <w:pPr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Компьютер,</w:t>
            </w:r>
            <w:r w:rsidR="00982B33" w:rsidRPr="00981C03">
              <w:rPr>
                <w:sz w:val="24"/>
                <w:szCs w:val="24"/>
              </w:rPr>
              <w:t xml:space="preserve"> </w:t>
            </w:r>
            <w:proofErr w:type="spellStart"/>
            <w:r w:rsidRPr="00981C03">
              <w:rPr>
                <w:sz w:val="24"/>
                <w:szCs w:val="24"/>
              </w:rPr>
              <w:t>мультимедийный</w:t>
            </w:r>
            <w:proofErr w:type="spellEnd"/>
            <w:r w:rsidRPr="00981C03">
              <w:rPr>
                <w:sz w:val="24"/>
                <w:szCs w:val="24"/>
              </w:rPr>
              <w:t xml:space="preserve"> </w:t>
            </w:r>
            <w:r w:rsidR="00982B33" w:rsidRPr="00981C03">
              <w:rPr>
                <w:sz w:val="24"/>
                <w:szCs w:val="24"/>
              </w:rPr>
              <w:t>проектов, экран, доска</w:t>
            </w:r>
          </w:p>
        </w:tc>
      </w:tr>
      <w:tr w:rsidR="003E3C07" w:rsidRPr="00981C03" w:rsidTr="00C91C6E">
        <w:trPr>
          <w:jc w:val="center"/>
        </w:trPr>
        <w:tc>
          <w:tcPr>
            <w:tcW w:w="2436" w:type="dxa"/>
          </w:tcPr>
          <w:p w:rsidR="003E3C07" w:rsidRPr="00981C03" w:rsidRDefault="003E3C07" w:rsidP="003E3C07">
            <w:pPr>
              <w:pStyle w:val="a5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 xml:space="preserve">Мастерская </w:t>
            </w:r>
          </w:p>
        </w:tc>
        <w:tc>
          <w:tcPr>
            <w:tcW w:w="2126" w:type="dxa"/>
          </w:tcPr>
          <w:p w:rsidR="003E3C07" w:rsidRPr="00981C03" w:rsidRDefault="003E3C07" w:rsidP="003E3C07">
            <w:pPr>
              <w:pStyle w:val="a5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>Лекция</w:t>
            </w:r>
            <w:r w:rsidRPr="00981C03">
              <w:rPr>
                <w:sz w:val="24"/>
                <w:szCs w:val="24"/>
              </w:rPr>
              <w:br/>
            </w:r>
            <w:proofErr w:type="gramStart"/>
            <w:r w:rsidRPr="00981C03">
              <w:rPr>
                <w:sz w:val="24"/>
                <w:szCs w:val="24"/>
              </w:rPr>
              <w:t>Практические</w:t>
            </w:r>
            <w:proofErr w:type="gramEnd"/>
          </w:p>
        </w:tc>
        <w:tc>
          <w:tcPr>
            <w:tcW w:w="5310" w:type="dxa"/>
          </w:tcPr>
          <w:p w:rsidR="003E3C07" w:rsidRPr="00981C03" w:rsidRDefault="003E3C07" w:rsidP="003E3C07">
            <w:pPr>
              <w:pStyle w:val="Style3"/>
              <w:widowControl/>
              <w:ind w:firstLine="0"/>
              <w:jc w:val="both"/>
              <w:rPr>
                <w:sz w:val="24"/>
              </w:rPr>
            </w:pPr>
            <w:r w:rsidRPr="00981C03">
              <w:rPr>
                <w:rStyle w:val="FontStyle14"/>
              </w:rPr>
              <w:t>Станочное оборудование: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шлифовальный станок ручной обработки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полировальный станок ручной обработки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станок для фрезеровки канавки под леску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сверлильный станок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установка для окраски линз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proofErr w:type="spellStart"/>
            <w:r w:rsidRPr="00981C03">
              <w:rPr>
                <w:rStyle w:val="FontStyle12"/>
                <w:sz w:val="24"/>
                <w:szCs w:val="24"/>
              </w:rPr>
              <w:t>копирорез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lastRenderedPageBreak/>
              <w:t xml:space="preserve">станок полуавтомат 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sz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станок автомат фен</w:t>
            </w:r>
          </w:p>
        </w:tc>
      </w:tr>
      <w:tr w:rsidR="003E3C07" w:rsidRPr="00981C03" w:rsidTr="00C91C6E">
        <w:trPr>
          <w:jc w:val="center"/>
        </w:trPr>
        <w:tc>
          <w:tcPr>
            <w:tcW w:w="2436" w:type="dxa"/>
          </w:tcPr>
          <w:p w:rsidR="003E3C07" w:rsidRPr="00981C03" w:rsidRDefault="003E3C07" w:rsidP="003E3C07">
            <w:pPr>
              <w:pStyle w:val="a5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lastRenderedPageBreak/>
              <w:t xml:space="preserve">Мастерская </w:t>
            </w:r>
          </w:p>
        </w:tc>
        <w:tc>
          <w:tcPr>
            <w:tcW w:w="2126" w:type="dxa"/>
          </w:tcPr>
          <w:p w:rsidR="003E3C07" w:rsidRPr="00981C03" w:rsidRDefault="003E3C07" w:rsidP="003E3C07">
            <w:pPr>
              <w:pStyle w:val="a5"/>
              <w:ind w:left="0"/>
              <w:rPr>
                <w:sz w:val="24"/>
                <w:szCs w:val="24"/>
              </w:rPr>
            </w:pPr>
            <w:r w:rsidRPr="00981C03">
              <w:rPr>
                <w:sz w:val="24"/>
                <w:szCs w:val="24"/>
              </w:rPr>
              <w:t xml:space="preserve">Лекция </w:t>
            </w:r>
            <w:proofErr w:type="gramStart"/>
            <w:r w:rsidRPr="00981C03">
              <w:rPr>
                <w:sz w:val="24"/>
                <w:szCs w:val="24"/>
              </w:rPr>
              <w:t>Практические</w:t>
            </w:r>
            <w:proofErr w:type="gramEnd"/>
          </w:p>
        </w:tc>
        <w:tc>
          <w:tcPr>
            <w:tcW w:w="5310" w:type="dxa"/>
          </w:tcPr>
          <w:p w:rsidR="003E3C07" w:rsidRPr="00981C03" w:rsidRDefault="003E3C07" w:rsidP="003E3C07">
            <w:pPr>
              <w:pStyle w:val="Style1"/>
              <w:widowControl/>
              <w:spacing w:before="10" w:line="298" w:lineRule="exact"/>
              <w:rPr>
                <w:rStyle w:val="FontStyle11"/>
                <w:b w:val="0"/>
              </w:rPr>
            </w:pPr>
            <w:r w:rsidRPr="00981C03">
              <w:rPr>
                <w:rStyle w:val="FontStyle11"/>
                <w:b w:val="0"/>
              </w:rPr>
              <w:t>Контрольно-измерительные приборы: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 xml:space="preserve">окулярный </w:t>
            </w:r>
            <w:proofErr w:type="spellStart"/>
            <w:r w:rsidRPr="00981C03">
              <w:rPr>
                <w:rStyle w:val="FontStyle12"/>
                <w:sz w:val="24"/>
                <w:szCs w:val="24"/>
              </w:rPr>
              <w:t>диоптриметр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before="10"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 xml:space="preserve">электронный </w:t>
            </w:r>
            <w:proofErr w:type="spellStart"/>
            <w:r w:rsidRPr="00981C03">
              <w:rPr>
                <w:rStyle w:val="FontStyle12"/>
                <w:sz w:val="24"/>
                <w:szCs w:val="24"/>
              </w:rPr>
              <w:t>диоптриметр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proofErr w:type="spellStart"/>
            <w:r w:rsidRPr="00981C03">
              <w:rPr>
                <w:rStyle w:val="FontStyle12"/>
                <w:sz w:val="24"/>
                <w:szCs w:val="24"/>
              </w:rPr>
              <w:t>центратор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 xml:space="preserve">тестер </w:t>
            </w:r>
            <w:proofErr w:type="spellStart"/>
            <w:r w:rsidRPr="00981C03">
              <w:rPr>
                <w:rStyle w:val="FontStyle12"/>
                <w:sz w:val="24"/>
                <w:szCs w:val="24"/>
              </w:rPr>
              <w:t>фотохромности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тестер защиты от ультрафиолета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proofErr w:type="spellStart"/>
            <w:r w:rsidRPr="00981C03">
              <w:rPr>
                <w:rStyle w:val="FontStyle12"/>
                <w:sz w:val="24"/>
                <w:szCs w:val="24"/>
              </w:rPr>
              <w:t>пресбиопический</w:t>
            </w:r>
            <w:proofErr w:type="spellEnd"/>
            <w:r w:rsidRPr="00981C03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981C03">
              <w:rPr>
                <w:rStyle w:val="FontStyle12"/>
                <w:sz w:val="24"/>
                <w:szCs w:val="24"/>
              </w:rPr>
              <w:t>демонабор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proofErr w:type="spellStart"/>
            <w:r w:rsidRPr="00981C03">
              <w:rPr>
                <w:rStyle w:val="FontStyle12"/>
                <w:sz w:val="24"/>
                <w:szCs w:val="24"/>
              </w:rPr>
              <w:t>пупиллометр</w:t>
            </w:r>
            <w:proofErr w:type="spellEnd"/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proofErr w:type="spellStart"/>
            <w:r w:rsidRPr="00981C03">
              <w:rPr>
                <w:rStyle w:val="FontStyle12"/>
                <w:sz w:val="24"/>
                <w:szCs w:val="24"/>
              </w:rPr>
              <w:t>пояльный</w:t>
            </w:r>
            <w:proofErr w:type="spellEnd"/>
            <w:r w:rsidRPr="00981C03">
              <w:rPr>
                <w:rStyle w:val="FontStyle12"/>
                <w:sz w:val="24"/>
                <w:szCs w:val="24"/>
              </w:rPr>
              <w:t xml:space="preserve"> аппарат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rStyle w:val="FontStyle12"/>
                <w:sz w:val="24"/>
                <w:szCs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прибор тензиометр</w:t>
            </w:r>
          </w:p>
          <w:p w:rsidR="003E3C07" w:rsidRPr="00981C03" w:rsidRDefault="003E3C07" w:rsidP="003E3C07">
            <w:pPr>
              <w:pStyle w:val="Style3"/>
              <w:widowControl/>
              <w:numPr>
                <w:ilvl w:val="0"/>
                <w:numId w:val="3"/>
              </w:numPr>
              <w:tabs>
                <w:tab w:val="left" w:pos="792"/>
              </w:tabs>
              <w:spacing w:line="298" w:lineRule="exact"/>
              <w:ind w:left="1080" w:hanging="360"/>
              <w:rPr>
                <w:sz w:val="24"/>
              </w:rPr>
            </w:pPr>
            <w:r w:rsidRPr="00981C03">
              <w:rPr>
                <w:rStyle w:val="FontStyle12"/>
                <w:sz w:val="24"/>
                <w:szCs w:val="24"/>
              </w:rPr>
              <w:t>ультразвуковая ванна</w:t>
            </w:r>
          </w:p>
        </w:tc>
      </w:tr>
    </w:tbl>
    <w:p w:rsidR="00AD3B72" w:rsidRPr="00E107BD" w:rsidRDefault="00AD3B72" w:rsidP="00AD3B72">
      <w:pPr>
        <w:pStyle w:val="a5"/>
        <w:spacing w:line="360" w:lineRule="auto"/>
        <w:ind w:left="1455"/>
        <w:rPr>
          <w:b/>
          <w:sz w:val="28"/>
          <w:szCs w:val="28"/>
        </w:rPr>
      </w:pPr>
    </w:p>
    <w:p w:rsidR="00E107BD" w:rsidRPr="00F530F0" w:rsidRDefault="00E107BD" w:rsidP="00F530F0">
      <w:pPr>
        <w:pStyle w:val="a5"/>
        <w:numPr>
          <w:ilvl w:val="1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rPr>
          <w:b/>
          <w:szCs w:val="24"/>
        </w:rPr>
      </w:pPr>
      <w:r w:rsidRPr="00F530F0">
        <w:rPr>
          <w:b/>
          <w:szCs w:val="24"/>
        </w:rPr>
        <w:t xml:space="preserve"> Учебно – методическое обеспечение программы</w:t>
      </w:r>
    </w:p>
    <w:p w:rsidR="003E3C07" w:rsidRPr="00981C03" w:rsidRDefault="00981C03" w:rsidP="00981C03">
      <w:pPr>
        <w:tabs>
          <w:tab w:val="left" w:pos="709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Theme="minorEastAsia"/>
          <w:bCs/>
          <w:color w:val="000000" w:themeColor="text1"/>
          <w:szCs w:val="24"/>
          <w:highlight w:val="yellow"/>
        </w:rPr>
      </w:pPr>
      <w:r>
        <w:rPr>
          <w:rFonts w:eastAsiaTheme="minorEastAsia"/>
          <w:bCs/>
          <w:szCs w:val="24"/>
        </w:rPr>
        <w:t xml:space="preserve"> </w:t>
      </w:r>
      <w:r w:rsidR="003E3C07" w:rsidRPr="00981C03">
        <w:rPr>
          <w:rFonts w:eastAsiaTheme="minorEastAsia"/>
          <w:bCs/>
          <w:color w:val="000000" w:themeColor="text1"/>
          <w:szCs w:val="24"/>
        </w:rPr>
        <w:t>Основные источники: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Theme="minorEastAsia"/>
          <w:bCs/>
          <w:szCs w:val="24"/>
        </w:rPr>
        <w:t>Бахтин В.Г. Справочник медицинского оптика. Часть 1-2. СПб, КАРО, 2018.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ГОСТ 30808-2002/ГОСТ Р51044-97. «Линзы очковые».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ГОСТ Р51193- 2009 «Очки корригирующие»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ГОСТ 24052-80 «Оптика очковая».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 xml:space="preserve">ГОСТ </w:t>
      </w:r>
      <w:proofErr w:type="gramStart"/>
      <w:r w:rsidRPr="00376677">
        <w:rPr>
          <w:rFonts w:eastAsia="Calibri"/>
          <w:szCs w:val="24"/>
          <w:lang w:eastAsia="en-US"/>
        </w:rPr>
        <w:t>Р</w:t>
      </w:r>
      <w:proofErr w:type="gramEnd"/>
      <w:r w:rsidRPr="00376677">
        <w:rPr>
          <w:rFonts w:eastAsia="Calibri"/>
          <w:szCs w:val="24"/>
          <w:lang w:eastAsia="en-US"/>
        </w:rPr>
        <w:t xml:space="preserve"> 51854-2001 «Линзы очковые солнцезащитные».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 xml:space="preserve">ГОСТ </w:t>
      </w:r>
      <w:proofErr w:type="gramStart"/>
      <w:r w:rsidRPr="00376677">
        <w:rPr>
          <w:rFonts w:eastAsia="Calibri"/>
          <w:szCs w:val="24"/>
          <w:lang w:eastAsia="en-US"/>
        </w:rPr>
        <w:t>Р</w:t>
      </w:r>
      <w:proofErr w:type="gramEnd"/>
      <w:r w:rsidRPr="00376677">
        <w:rPr>
          <w:rFonts w:eastAsia="Calibri"/>
          <w:szCs w:val="24"/>
          <w:lang w:eastAsia="en-US"/>
        </w:rPr>
        <w:t xml:space="preserve"> 51831-2001 «Очки солнцезащитные»</w:t>
      </w:r>
    </w:p>
    <w:p w:rsidR="003E3C07" w:rsidRPr="00376677" w:rsidRDefault="003E3C07" w:rsidP="002D2A45">
      <w:pPr>
        <w:pStyle w:val="a5"/>
        <w:numPr>
          <w:ilvl w:val="3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 xml:space="preserve">ГОСТ 30808-2002/ГОСТ </w:t>
      </w:r>
      <w:proofErr w:type="gramStart"/>
      <w:r w:rsidRPr="00376677">
        <w:rPr>
          <w:rFonts w:eastAsia="Calibri"/>
          <w:szCs w:val="24"/>
          <w:lang w:eastAsia="en-US"/>
        </w:rPr>
        <w:t>Р</w:t>
      </w:r>
      <w:proofErr w:type="gramEnd"/>
      <w:r w:rsidRPr="00376677">
        <w:rPr>
          <w:rFonts w:eastAsia="Calibri"/>
          <w:szCs w:val="24"/>
          <w:lang w:eastAsia="en-US"/>
        </w:rPr>
        <w:t xml:space="preserve"> 51932-2002 «Оправы корригирующих очков»</w:t>
      </w:r>
    </w:p>
    <w:p w:rsidR="003E3C07" w:rsidRPr="00C807B3" w:rsidRDefault="003E3C07" w:rsidP="002D2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Theme="minorEastAsia"/>
          <w:bCs/>
          <w:szCs w:val="24"/>
        </w:rPr>
      </w:pPr>
      <w:r w:rsidRPr="00981C03">
        <w:rPr>
          <w:rFonts w:eastAsiaTheme="minorEastAsia"/>
          <w:bCs/>
          <w:szCs w:val="24"/>
        </w:rPr>
        <w:t>Дополнительные источники: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Технические описания и инструкции по эксплуатации на приборы и станки.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Независимый оптический журнал «Веко».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Журнал «Оправы и линзы».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Каталоги продукции ведущих фирм производителей (линзы, оправы, оборудование, инструмент, расходные материалы)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bCs/>
          <w:szCs w:val="24"/>
          <w:shd w:val="clear" w:color="auto" w:fill="FFFFFF"/>
          <w:lang w:eastAsia="en-US"/>
        </w:rPr>
        <w:t>Технология изготовления линз и оправ. Учебное пособие.</w:t>
      </w:r>
      <w:r w:rsidRPr="00376677">
        <w:rPr>
          <w:rFonts w:eastAsia="Calibri"/>
          <w:szCs w:val="24"/>
          <w:shd w:val="clear" w:color="auto" w:fill="FFFFFF"/>
          <w:lang w:eastAsia="en-US"/>
        </w:rPr>
        <w:t> </w:t>
      </w:r>
      <w:proofErr w:type="spellStart"/>
      <w:r w:rsidRPr="00376677">
        <w:rPr>
          <w:rFonts w:eastAsia="Calibri"/>
          <w:szCs w:val="24"/>
          <w:shd w:val="clear" w:color="auto" w:fill="FFFFFF"/>
          <w:lang w:eastAsia="en-US"/>
        </w:rPr>
        <w:t>Керник</w:t>
      </w:r>
      <w:proofErr w:type="spellEnd"/>
      <w:r w:rsidRPr="00376677">
        <w:rPr>
          <w:rFonts w:eastAsia="Calibri"/>
          <w:szCs w:val="24"/>
          <w:shd w:val="clear" w:color="auto" w:fill="FFFFFF"/>
          <w:lang w:eastAsia="en-US"/>
        </w:rPr>
        <w:t xml:space="preserve"> Н.Ю., 2007 г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bCs/>
          <w:szCs w:val="24"/>
          <w:shd w:val="clear" w:color="auto" w:fill="FFFFFF"/>
          <w:lang w:eastAsia="en-US"/>
        </w:rPr>
        <w:t>Современные технологии изготовления средств коррекции зрения.</w:t>
      </w:r>
      <w:r w:rsidRPr="00376677">
        <w:rPr>
          <w:rFonts w:eastAsia="Calibri"/>
          <w:szCs w:val="24"/>
          <w:shd w:val="clear" w:color="auto" w:fill="FFFFFF"/>
          <w:lang w:eastAsia="en-US"/>
        </w:rPr>
        <w:t> Н.Ю.Керник,2007г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bCs/>
          <w:szCs w:val="24"/>
          <w:shd w:val="clear" w:color="auto" w:fill="FFFFFF"/>
          <w:lang w:eastAsia="en-US"/>
        </w:rPr>
        <w:t>Изготовление и ремонт очков, корригирующих</w:t>
      </w:r>
      <w:r w:rsidRPr="00376677">
        <w:rPr>
          <w:rFonts w:eastAsia="Calibri"/>
          <w:szCs w:val="24"/>
          <w:shd w:val="clear" w:color="auto" w:fill="FFFFFF"/>
          <w:lang w:eastAsia="en-US"/>
        </w:rPr>
        <w:t> Алексеева Л.А. 2008 г.</w:t>
      </w:r>
    </w:p>
    <w:p w:rsidR="003E3C07" w:rsidRPr="00376677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 xml:space="preserve">Как сделать очки. Технология изготовления средств коррекции зрения. </w:t>
      </w:r>
      <w:proofErr w:type="spellStart"/>
      <w:r w:rsidRPr="00376677">
        <w:rPr>
          <w:rFonts w:eastAsia="Calibri"/>
          <w:szCs w:val="24"/>
          <w:lang w:eastAsia="en-US"/>
        </w:rPr>
        <w:t>Керник</w:t>
      </w:r>
      <w:proofErr w:type="spellEnd"/>
      <w:r w:rsidRPr="00376677">
        <w:rPr>
          <w:rFonts w:eastAsia="Calibri"/>
          <w:szCs w:val="24"/>
          <w:lang w:eastAsia="en-US"/>
        </w:rPr>
        <w:t xml:space="preserve"> Н.Ю., 2011г</w:t>
      </w:r>
    </w:p>
    <w:p w:rsidR="003E3C07" w:rsidRPr="00981C03" w:rsidRDefault="003E3C07" w:rsidP="002D2A45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376677">
        <w:rPr>
          <w:rFonts w:eastAsia="Calibri"/>
          <w:szCs w:val="24"/>
          <w:lang w:eastAsia="en-US"/>
        </w:rPr>
        <w:t>Методическое пособие для оптика – мастера. Технология изготовления очков. 2011г</w:t>
      </w:r>
    </w:p>
    <w:p w:rsidR="00981C03" w:rsidRPr="00376677" w:rsidRDefault="00981C03" w:rsidP="00981C0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eastAsiaTheme="minorEastAsia"/>
          <w:bCs/>
          <w:szCs w:val="24"/>
        </w:rPr>
      </w:pPr>
    </w:p>
    <w:p w:rsidR="00E107BD" w:rsidRPr="00F530F0" w:rsidRDefault="00E107BD" w:rsidP="00F530F0">
      <w:pPr>
        <w:pStyle w:val="a5"/>
        <w:numPr>
          <w:ilvl w:val="0"/>
          <w:numId w:val="1"/>
        </w:numPr>
        <w:tabs>
          <w:tab w:val="left" w:pos="1134"/>
        </w:tabs>
        <w:spacing w:line="360" w:lineRule="auto"/>
        <w:ind w:left="357" w:hanging="357"/>
        <w:rPr>
          <w:b/>
          <w:szCs w:val="24"/>
        </w:rPr>
      </w:pPr>
      <w:r w:rsidRPr="00F530F0">
        <w:rPr>
          <w:b/>
          <w:szCs w:val="24"/>
        </w:rPr>
        <w:t>Оценка качества освоения программы</w:t>
      </w:r>
    </w:p>
    <w:p w:rsidR="00981C03" w:rsidRPr="00E4237A" w:rsidRDefault="00981C03" w:rsidP="00F857D5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E4237A">
        <w:rPr>
          <w:spacing w:val="80"/>
          <w:sz w:val="24"/>
          <w:szCs w:val="24"/>
        </w:rPr>
        <w:t xml:space="preserve">   </w:t>
      </w:r>
      <w:r w:rsidRPr="00E4237A">
        <w:rPr>
          <w:sz w:val="24"/>
          <w:szCs w:val="24"/>
        </w:rPr>
        <w:t>аттестации</w:t>
      </w:r>
      <w:r w:rsidRPr="00E4237A">
        <w:rPr>
          <w:spacing w:val="80"/>
          <w:sz w:val="24"/>
          <w:szCs w:val="24"/>
        </w:rPr>
        <w:t xml:space="preserve">   </w:t>
      </w:r>
      <w:r w:rsidRPr="00E4237A">
        <w:rPr>
          <w:sz w:val="24"/>
          <w:szCs w:val="24"/>
        </w:rPr>
        <w:t>и</w:t>
      </w:r>
      <w:r w:rsidR="002F58EB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="002F58EB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аттестации</w:t>
      </w:r>
      <w:r w:rsidR="002F58EB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слушателей по программе.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jc w:val="both"/>
        <w:rPr>
          <w:rFonts w:eastAsiaTheme="minorEastAsia" w:cstheme="minorBidi"/>
          <w:b/>
          <w:color w:val="000000"/>
          <w:spacing w:val="-3"/>
          <w:szCs w:val="24"/>
        </w:rPr>
      </w:pPr>
      <w:r w:rsidRPr="00981C03">
        <w:rPr>
          <w:szCs w:val="24"/>
        </w:rPr>
        <w:lastRenderedPageBreak/>
        <w:t xml:space="preserve">Промежуточная аттестация по программе предназначена для оценки освоения слушателем модулей программы и проводится в виде зачетов. Зачет проходит по двум видам: 1 – тестовое задание. </w:t>
      </w:r>
      <w:r w:rsidRPr="00981C03">
        <w:rPr>
          <w:rFonts w:eastAsiaTheme="minorEastAsia" w:cstheme="minorBidi"/>
          <w:color w:val="000000"/>
          <w:spacing w:val="-3"/>
          <w:szCs w:val="24"/>
        </w:rPr>
        <w:t>Критерии оценок: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981C03">
        <w:rPr>
          <w:rFonts w:eastAsiaTheme="minorEastAsia" w:cstheme="minorBidi"/>
          <w:color w:val="000000"/>
          <w:spacing w:val="-3"/>
          <w:szCs w:val="24"/>
        </w:rPr>
        <w:t>«Отлично» - при верных ответах на 18-20 заданий.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981C03">
        <w:rPr>
          <w:rFonts w:eastAsiaTheme="minorEastAsia" w:cstheme="minorBidi"/>
          <w:color w:val="000000"/>
          <w:spacing w:val="-3"/>
          <w:szCs w:val="24"/>
        </w:rPr>
        <w:t>«Хорошо» - при верных ответах на 16,17-20 заданий.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981C03">
        <w:rPr>
          <w:rFonts w:eastAsiaTheme="minorEastAsia" w:cstheme="minorBidi"/>
          <w:color w:val="000000"/>
          <w:spacing w:val="-3"/>
          <w:szCs w:val="24"/>
        </w:rPr>
        <w:t xml:space="preserve">«Удовлетворительно» при верных ответах на 11,15-20 заданий. 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981C03">
        <w:rPr>
          <w:rFonts w:eastAsiaTheme="minorEastAsia" w:cstheme="minorBidi"/>
          <w:color w:val="000000"/>
          <w:spacing w:val="-3"/>
          <w:szCs w:val="24"/>
        </w:rPr>
        <w:t>«Неудовлетворительно» - при верных ответах на 10 заданий.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rPr>
          <w:color w:val="000000"/>
          <w:szCs w:val="24"/>
        </w:rPr>
      </w:pPr>
      <w:r w:rsidRPr="00981C03">
        <w:rPr>
          <w:rFonts w:eastAsiaTheme="minorEastAsia" w:cstheme="minorBidi"/>
          <w:color w:val="000000"/>
          <w:spacing w:val="-3"/>
          <w:szCs w:val="24"/>
        </w:rPr>
        <w:t xml:space="preserve">2 – в виде опроса. </w:t>
      </w:r>
      <w:r w:rsidRPr="00981C03">
        <w:rPr>
          <w:color w:val="000000" w:themeColor="text1"/>
          <w:szCs w:val="24"/>
        </w:rPr>
        <w:t>Критерии оценки: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rPr>
          <w:color w:val="000000"/>
          <w:spacing w:val="-3"/>
          <w:szCs w:val="24"/>
        </w:rPr>
      </w:pPr>
      <w:r w:rsidRPr="00981C03">
        <w:rPr>
          <w:color w:val="000000"/>
          <w:spacing w:val="-3"/>
          <w:szCs w:val="24"/>
        </w:rPr>
        <w:t xml:space="preserve">«Отлично» - </w:t>
      </w:r>
      <w:r w:rsidRPr="00981C03">
        <w:rPr>
          <w:spacing w:val="-10"/>
          <w:szCs w:val="24"/>
        </w:rPr>
        <w:t>при условии выполнения в полном объеме</w:t>
      </w:r>
    </w:p>
    <w:p w:rsidR="00981C03" w:rsidRPr="00981C03" w:rsidRDefault="00981C03" w:rsidP="00F857D5">
      <w:pPr>
        <w:pStyle w:val="a5"/>
        <w:shd w:val="clear" w:color="auto" w:fill="FFFFFF"/>
        <w:spacing w:line="360" w:lineRule="auto"/>
        <w:ind w:left="0" w:firstLine="709"/>
        <w:rPr>
          <w:color w:val="000000"/>
          <w:spacing w:val="-3"/>
          <w:szCs w:val="24"/>
        </w:rPr>
      </w:pPr>
      <w:r w:rsidRPr="00981C03">
        <w:rPr>
          <w:color w:val="000000"/>
          <w:spacing w:val="-3"/>
          <w:szCs w:val="24"/>
        </w:rPr>
        <w:t xml:space="preserve">«Хорошо» - </w:t>
      </w:r>
      <w:r w:rsidRPr="00981C03">
        <w:rPr>
          <w:spacing w:val="-10"/>
          <w:szCs w:val="24"/>
        </w:rPr>
        <w:t xml:space="preserve">ставится при правильно </w:t>
      </w:r>
      <w:proofErr w:type="spellStart"/>
      <w:r w:rsidRPr="00981C03">
        <w:rPr>
          <w:spacing w:val="-10"/>
          <w:szCs w:val="24"/>
        </w:rPr>
        <w:t>отвеченных</w:t>
      </w:r>
      <w:proofErr w:type="spellEnd"/>
      <w:r w:rsidRPr="00981C03">
        <w:rPr>
          <w:spacing w:val="-10"/>
          <w:szCs w:val="24"/>
        </w:rPr>
        <w:t xml:space="preserve"> вопросах 5 из 7</w:t>
      </w:r>
    </w:p>
    <w:p w:rsidR="00981C03" w:rsidRPr="002F58EB" w:rsidRDefault="00981C03" w:rsidP="002F58EB">
      <w:pPr>
        <w:pStyle w:val="a5"/>
        <w:shd w:val="clear" w:color="auto" w:fill="FFFFFF"/>
        <w:spacing w:line="360" w:lineRule="auto"/>
        <w:ind w:left="709"/>
        <w:rPr>
          <w:color w:val="000000"/>
          <w:spacing w:val="-3"/>
          <w:szCs w:val="24"/>
        </w:rPr>
      </w:pPr>
      <w:r w:rsidRPr="00981C03">
        <w:rPr>
          <w:color w:val="000000"/>
          <w:spacing w:val="-3"/>
          <w:szCs w:val="24"/>
        </w:rPr>
        <w:t xml:space="preserve">«Удовлетворительно» - </w:t>
      </w:r>
      <w:r w:rsidRPr="00981C03">
        <w:rPr>
          <w:spacing w:val="-10"/>
          <w:szCs w:val="24"/>
        </w:rPr>
        <w:t xml:space="preserve">ставится правильно </w:t>
      </w:r>
      <w:proofErr w:type="spellStart"/>
      <w:r w:rsidRPr="00981C03">
        <w:rPr>
          <w:spacing w:val="-10"/>
          <w:szCs w:val="24"/>
        </w:rPr>
        <w:t>отвеченных</w:t>
      </w:r>
      <w:proofErr w:type="spellEnd"/>
      <w:r w:rsidRPr="00981C03">
        <w:rPr>
          <w:spacing w:val="-10"/>
          <w:szCs w:val="24"/>
        </w:rPr>
        <w:t xml:space="preserve"> вопросах 4 из 7</w:t>
      </w:r>
      <w:r w:rsidRPr="00981C03">
        <w:rPr>
          <w:color w:val="000000"/>
          <w:spacing w:val="-3"/>
          <w:szCs w:val="24"/>
        </w:rPr>
        <w:br/>
        <w:t xml:space="preserve">«Неудовлетворительно» - </w:t>
      </w:r>
      <w:r w:rsidRPr="00981C03">
        <w:rPr>
          <w:spacing w:val="-10"/>
          <w:szCs w:val="24"/>
        </w:rPr>
        <w:t xml:space="preserve">ставится при правильно </w:t>
      </w:r>
      <w:proofErr w:type="spellStart"/>
      <w:r w:rsidRPr="00981C03">
        <w:rPr>
          <w:spacing w:val="-10"/>
          <w:szCs w:val="24"/>
        </w:rPr>
        <w:t>отвеченных</w:t>
      </w:r>
      <w:proofErr w:type="spellEnd"/>
      <w:r w:rsidRPr="00981C03">
        <w:rPr>
          <w:spacing w:val="-10"/>
          <w:szCs w:val="24"/>
        </w:rPr>
        <w:t xml:space="preserve"> вопросах меньше 3</w:t>
      </w:r>
      <w:r w:rsidR="002F58EB">
        <w:rPr>
          <w:spacing w:val="-10"/>
          <w:szCs w:val="24"/>
        </w:rPr>
        <w:t xml:space="preserve"> </w:t>
      </w:r>
      <w:r w:rsidRPr="002F58EB">
        <w:rPr>
          <w:szCs w:val="24"/>
        </w:rPr>
        <w:t>(приложение 1).</w:t>
      </w:r>
    </w:p>
    <w:p w:rsidR="00981C03" w:rsidRPr="00E4237A" w:rsidRDefault="00981C03" w:rsidP="00F857D5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Освоение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программы</w:t>
      </w:r>
      <w:r w:rsidRPr="00E4237A">
        <w:rPr>
          <w:spacing w:val="-15"/>
          <w:sz w:val="24"/>
          <w:szCs w:val="24"/>
        </w:rPr>
        <w:t xml:space="preserve"> </w:t>
      </w:r>
      <w:r w:rsidRPr="00E4237A">
        <w:rPr>
          <w:sz w:val="24"/>
          <w:szCs w:val="24"/>
        </w:rPr>
        <w:t>завершается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аттестацией.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Итоговая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проводится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 xml:space="preserve">на основе </w:t>
      </w:r>
      <w:proofErr w:type="gramStart"/>
      <w:r w:rsidRPr="00E4237A">
        <w:rPr>
          <w:sz w:val="24"/>
          <w:szCs w:val="24"/>
        </w:rPr>
        <w:t>принципов объективности оценки качества подготовки слушателей</w:t>
      </w:r>
      <w:proofErr w:type="gramEnd"/>
      <w:r w:rsidRPr="00E4237A">
        <w:rPr>
          <w:sz w:val="24"/>
          <w:szCs w:val="24"/>
        </w:rPr>
        <w:t>. Итоговая аттестация является обязательной для слушателей.</w:t>
      </w:r>
    </w:p>
    <w:p w:rsidR="00981C03" w:rsidRPr="00E4237A" w:rsidRDefault="00981C03" w:rsidP="00F857D5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К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-3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аттестации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допускаются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слушатели,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не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имеющие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академической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задолженности и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выполнившие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требования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программы.</w:t>
      </w:r>
      <w:r w:rsidRPr="00E4237A">
        <w:rPr>
          <w:spacing w:val="-1"/>
          <w:sz w:val="24"/>
          <w:szCs w:val="24"/>
        </w:rPr>
        <w:t xml:space="preserve"> </w:t>
      </w:r>
    </w:p>
    <w:p w:rsidR="00981C03" w:rsidRPr="00E4237A" w:rsidRDefault="00981C03" w:rsidP="00F857D5">
      <w:pPr>
        <w:pStyle w:val="a5"/>
        <w:spacing w:line="360" w:lineRule="auto"/>
        <w:ind w:left="0" w:firstLine="709"/>
        <w:jc w:val="both"/>
        <w:rPr>
          <w:szCs w:val="24"/>
        </w:rPr>
      </w:pPr>
      <w:r w:rsidRPr="00E4237A">
        <w:rPr>
          <w:szCs w:val="24"/>
        </w:rPr>
        <w:t>Итоговая аттестация проводится в форме квалификационного экзамена, который включает в себя практическую квалификационную работу в форме проекта и проверку теоретических знаний в виде тестирования.</w:t>
      </w:r>
    </w:p>
    <w:p w:rsidR="00981C03" w:rsidRPr="00E4237A" w:rsidRDefault="00981C03" w:rsidP="00F857D5">
      <w:pPr>
        <w:pStyle w:val="a5"/>
        <w:spacing w:line="360" w:lineRule="auto"/>
        <w:ind w:left="0" w:firstLine="709"/>
        <w:jc w:val="both"/>
        <w:rPr>
          <w:szCs w:val="24"/>
        </w:rPr>
      </w:pPr>
      <w:r w:rsidRPr="00E4237A">
        <w:rPr>
          <w:szCs w:val="24"/>
        </w:rPr>
        <w:t>Для итоговой аттестации используется тестовые задания и защита проектов по определенным модулям (приложение 2).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szCs w:val="24"/>
        </w:rPr>
      </w:pPr>
      <w:r w:rsidRPr="00981C03">
        <w:rPr>
          <w:szCs w:val="24"/>
        </w:rPr>
        <w:t xml:space="preserve">Оценочные материалы обеспечивают проверку достижения планируемых результатов </w:t>
      </w:r>
      <w:proofErr w:type="gramStart"/>
      <w:r w:rsidRPr="00981C03">
        <w:rPr>
          <w:szCs w:val="24"/>
        </w:rPr>
        <w:t>обучения</w:t>
      </w:r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слушателей</w:t>
      </w:r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по</w:t>
      </w:r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программе</w:t>
      </w:r>
      <w:proofErr w:type="gramEnd"/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и</w:t>
      </w:r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используются</w:t>
      </w:r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в</w:t>
      </w:r>
      <w:r w:rsidRPr="00981C03">
        <w:rPr>
          <w:spacing w:val="-15"/>
          <w:szCs w:val="24"/>
        </w:rPr>
        <w:t xml:space="preserve"> </w:t>
      </w:r>
      <w:r w:rsidRPr="00981C03">
        <w:rPr>
          <w:szCs w:val="24"/>
        </w:rPr>
        <w:t>процедуре</w:t>
      </w:r>
      <w:r w:rsidRPr="00981C03">
        <w:rPr>
          <w:spacing w:val="-15"/>
          <w:szCs w:val="24"/>
        </w:rPr>
        <w:t xml:space="preserve"> </w:t>
      </w:r>
      <w:r w:rsidRPr="00981C03">
        <w:rPr>
          <w:color w:val="000000" w:themeColor="text1"/>
          <w:szCs w:val="24"/>
        </w:rPr>
        <w:t xml:space="preserve">промежуточной аттестации </w:t>
      </w:r>
      <w:r w:rsidRPr="00981C03">
        <w:rPr>
          <w:szCs w:val="24"/>
        </w:rPr>
        <w:t>и итоговой аттестации.</w:t>
      </w:r>
    </w:p>
    <w:p w:rsidR="00981C03" w:rsidRPr="00981C03" w:rsidRDefault="00981C03" w:rsidP="00F857D5">
      <w:pPr>
        <w:pStyle w:val="a5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аттестационных испытаний в форме тестирования применяются критерии оценки уровня </w:t>
      </w:r>
      <w:proofErr w:type="spellStart"/>
      <w:r w:rsidRPr="00981C03">
        <w:rPr>
          <w:rFonts w:eastAsia="Calibri"/>
          <w:szCs w:val="24"/>
        </w:rPr>
        <w:t>сформированности</w:t>
      </w:r>
      <w:proofErr w:type="spellEnd"/>
      <w:r w:rsidRPr="00981C03">
        <w:rPr>
          <w:rFonts w:eastAsia="Calibri"/>
          <w:szCs w:val="24"/>
        </w:rPr>
        <w:t xml:space="preserve"> компетенций слушателей.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 xml:space="preserve">Результат тестирования оценивается по </w:t>
      </w:r>
      <w:proofErr w:type="spellStart"/>
      <w:r w:rsidRPr="00981C03">
        <w:rPr>
          <w:rFonts w:eastAsia="Calibri"/>
          <w:szCs w:val="24"/>
        </w:rPr>
        <w:t>четырехбалльной</w:t>
      </w:r>
      <w:proofErr w:type="spellEnd"/>
      <w:r w:rsidRPr="00981C03">
        <w:rPr>
          <w:rFonts w:eastAsia="Calibri"/>
          <w:szCs w:val="24"/>
        </w:rPr>
        <w:t xml:space="preserve"> системе.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>Критерием оценки служит следующая шкала количества верных ответов (</w:t>
      </w:r>
      <w:proofErr w:type="gramStart"/>
      <w:r w:rsidRPr="00981C03">
        <w:rPr>
          <w:rFonts w:eastAsia="Calibri"/>
          <w:szCs w:val="24"/>
        </w:rPr>
        <w:t>в</w:t>
      </w:r>
      <w:proofErr w:type="gramEnd"/>
      <w:r w:rsidRPr="00981C03">
        <w:rPr>
          <w:rFonts w:eastAsia="Calibri"/>
          <w:szCs w:val="24"/>
        </w:rPr>
        <w:t xml:space="preserve"> %):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>0 - 60 % - неудовлетворительно;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>61 - 80 % - удовлетворительно;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>81 - 90 % - хорошо;</w:t>
      </w:r>
    </w:p>
    <w:p w:rsidR="00981C03" w:rsidRPr="00981C03" w:rsidRDefault="00981C03" w:rsidP="00F857D5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981C03">
        <w:rPr>
          <w:rFonts w:eastAsia="Calibri"/>
          <w:szCs w:val="24"/>
        </w:rPr>
        <w:t>91 – 100% - отлично.</w:t>
      </w:r>
    </w:p>
    <w:p w:rsidR="00981C03" w:rsidRPr="003E3C07" w:rsidRDefault="00981C03" w:rsidP="002D2A4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513BB" w:rsidRPr="00F530F0" w:rsidRDefault="00E107BD" w:rsidP="00F530F0">
      <w:pPr>
        <w:pStyle w:val="a5"/>
        <w:numPr>
          <w:ilvl w:val="0"/>
          <w:numId w:val="1"/>
        </w:numPr>
        <w:tabs>
          <w:tab w:val="left" w:pos="1134"/>
        </w:tabs>
        <w:spacing w:line="360" w:lineRule="auto"/>
        <w:ind w:left="357" w:hanging="357"/>
        <w:rPr>
          <w:b/>
          <w:szCs w:val="24"/>
        </w:rPr>
      </w:pPr>
      <w:r w:rsidRPr="00F530F0">
        <w:rPr>
          <w:b/>
          <w:szCs w:val="24"/>
        </w:rPr>
        <w:t>Составители программы</w:t>
      </w:r>
    </w:p>
    <w:p w:rsidR="000E2E64" w:rsidRDefault="000E2E64" w:rsidP="000E2E6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Глущенко Наталия Николаевна, преподаватель </w:t>
      </w:r>
      <w:r w:rsidRPr="00BC3133">
        <w:rPr>
          <w:szCs w:val="24"/>
        </w:rPr>
        <w:t>ГБПОУ НСО «Новосибирский авиационный технический колледж имени Б.С. Галущака».</w:t>
      </w:r>
    </w:p>
    <w:p w:rsidR="00190673" w:rsidRDefault="00190673" w:rsidP="003E3C07">
      <w:pPr>
        <w:jc w:val="center"/>
        <w:rPr>
          <w:b/>
          <w:szCs w:val="24"/>
        </w:rPr>
      </w:pPr>
    </w:p>
    <w:p w:rsidR="00190673" w:rsidRDefault="00190673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2F58EB" w:rsidRDefault="002F58EB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F857D5" w:rsidRDefault="00F857D5" w:rsidP="003E3C07">
      <w:pPr>
        <w:jc w:val="center"/>
        <w:rPr>
          <w:b/>
          <w:szCs w:val="24"/>
        </w:rPr>
      </w:pPr>
    </w:p>
    <w:p w:rsidR="003E3C07" w:rsidRDefault="003E3C07" w:rsidP="003E3C07">
      <w:pPr>
        <w:jc w:val="center"/>
        <w:rPr>
          <w:b/>
          <w:szCs w:val="24"/>
        </w:rPr>
      </w:pPr>
      <w:r w:rsidRPr="00ED3E85">
        <w:rPr>
          <w:b/>
          <w:szCs w:val="24"/>
        </w:rPr>
        <w:lastRenderedPageBreak/>
        <w:t>Приложение 1</w:t>
      </w:r>
    </w:p>
    <w:p w:rsidR="003E3C07" w:rsidRPr="00F857D5" w:rsidRDefault="003E3C07" w:rsidP="003E3C07">
      <w:pPr>
        <w:pStyle w:val="af1"/>
        <w:jc w:val="center"/>
      </w:pPr>
      <w:r w:rsidRPr="00F857D5">
        <w:rPr>
          <w:szCs w:val="24"/>
        </w:rPr>
        <w:t>Промежуточная аттестация</w:t>
      </w:r>
    </w:p>
    <w:p w:rsidR="003E3C07" w:rsidRPr="00F857D5" w:rsidRDefault="003E3C07" w:rsidP="003E3C07">
      <w:pPr>
        <w:jc w:val="center"/>
        <w:rPr>
          <w:szCs w:val="24"/>
        </w:rPr>
      </w:pPr>
      <w:r w:rsidRPr="00F857D5">
        <w:rPr>
          <w:color w:val="000000"/>
          <w:szCs w:val="24"/>
        </w:rPr>
        <w:t xml:space="preserve">Модуль 1 </w:t>
      </w:r>
      <w:r w:rsidRPr="00F857D5">
        <w:rPr>
          <w:szCs w:val="24"/>
        </w:rPr>
        <w:t>Материаловедение</w:t>
      </w:r>
    </w:p>
    <w:p w:rsidR="003E3C07" w:rsidRPr="00F857D5" w:rsidRDefault="003E3C07" w:rsidP="003E3C07">
      <w:pPr>
        <w:shd w:val="clear" w:color="auto" w:fill="FFFFFF"/>
        <w:ind w:left="720"/>
        <w:jc w:val="center"/>
        <w:rPr>
          <w:szCs w:val="24"/>
        </w:rPr>
      </w:pPr>
      <w:r w:rsidRPr="00F857D5">
        <w:rPr>
          <w:color w:val="000000"/>
          <w:spacing w:val="-3"/>
          <w:szCs w:val="24"/>
        </w:rPr>
        <w:t xml:space="preserve">1-Вариант 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szCs w:val="24"/>
        </w:rPr>
      </w:pPr>
      <w:r w:rsidRPr="00F857D5">
        <w:rPr>
          <w:szCs w:val="24"/>
        </w:rPr>
        <w:t xml:space="preserve">Выберите преимущество оправ на </w:t>
      </w:r>
      <w:proofErr w:type="spellStart"/>
      <w:r w:rsidRPr="00F857D5">
        <w:rPr>
          <w:szCs w:val="24"/>
        </w:rPr>
        <w:t>флексах</w:t>
      </w:r>
      <w:proofErr w:type="spellEnd"/>
      <w:r w:rsidRPr="00F857D5">
        <w:rPr>
          <w:szCs w:val="24"/>
        </w:rPr>
        <w:t>?</w:t>
      </w:r>
    </w:p>
    <w:p w:rsidR="003E3C07" w:rsidRPr="00F857D5" w:rsidRDefault="003E3C07" w:rsidP="003E3C07">
      <w:pPr>
        <w:pStyle w:val="a5"/>
        <w:numPr>
          <w:ilvl w:val="0"/>
          <w:numId w:val="79"/>
        </w:numPr>
        <w:rPr>
          <w:szCs w:val="24"/>
        </w:rPr>
      </w:pPr>
      <w:proofErr w:type="gramStart"/>
      <w:r w:rsidRPr="00F857D5">
        <w:rPr>
          <w:szCs w:val="24"/>
        </w:rPr>
        <w:t>При</w:t>
      </w:r>
      <w:proofErr w:type="gramEnd"/>
      <w:r w:rsidRPr="00F857D5">
        <w:rPr>
          <w:szCs w:val="24"/>
        </w:rPr>
        <w:t xml:space="preserve"> </w:t>
      </w:r>
      <w:proofErr w:type="gramStart"/>
      <w:r w:rsidRPr="00F857D5">
        <w:rPr>
          <w:szCs w:val="24"/>
        </w:rPr>
        <w:t>снятие</w:t>
      </w:r>
      <w:proofErr w:type="gramEnd"/>
      <w:r w:rsidRPr="00F857D5">
        <w:rPr>
          <w:szCs w:val="24"/>
        </w:rPr>
        <w:t xml:space="preserve"> очков одной рукой предотвращает излом заушника.</w:t>
      </w:r>
    </w:p>
    <w:p w:rsidR="003E3C07" w:rsidRPr="00F857D5" w:rsidRDefault="003E3C07" w:rsidP="003E3C07">
      <w:pPr>
        <w:pStyle w:val="a5"/>
        <w:numPr>
          <w:ilvl w:val="0"/>
          <w:numId w:val="79"/>
        </w:numPr>
        <w:rPr>
          <w:szCs w:val="24"/>
        </w:rPr>
      </w:pPr>
      <w:r w:rsidRPr="00F857D5">
        <w:rPr>
          <w:szCs w:val="24"/>
        </w:rPr>
        <w:t>Предотвращает попадание воды на крепления оправы.</w:t>
      </w:r>
    </w:p>
    <w:p w:rsidR="003E3C07" w:rsidRPr="00F857D5" w:rsidRDefault="003E3C07" w:rsidP="003E3C07">
      <w:pPr>
        <w:pStyle w:val="a5"/>
        <w:numPr>
          <w:ilvl w:val="0"/>
          <w:numId w:val="79"/>
        </w:numPr>
        <w:rPr>
          <w:szCs w:val="24"/>
        </w:rPr>
      </w:pPr>
      <w:r w:rsidRPr="00F857D5">
        <w:rPr>
          <w:szCs w:val="24"/>
        </w:rPr>
        <w:t xml:space="preserve">Предотвращает излом </w:t>
      </w:r>
      <w:proofErr w:type="spellStart"/>
      <w:r w:rsidRPr="00F857D5">
        <w:rPr>
          <w:szCs w:val="24"/>
        </w:rPr>
        <w:t>носоупоров</w:t>
      </w:r>
      <w:proofErr w:type="spellEnd"/>
      <w:r w:rsidRPr="00F857D5">
        <w:rPr>
          <w:szCs w:val="24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79"/>
        </w:numPr>
        <w:rPr>
          <w:szCs w:val="24"/>
        </w:rPr>
      </w:pPr>
      <w:r w:rsidRPr="00F857D5">
        <w:rPr>
          <w:szCs w:val="24"/>
        </w:rPr>
        <w:t>Влияет на дизайн оправы.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szCs w:val="24"/>
        </w:rPr>
      </w:pPr>
      <w:r w:rsidRPr="00F857D5">
        <w:rPr>
          <w:szCs w:val="24"/>
        </w:rPr>
        <w:t xml:space="preserve">Укажите, какие параметры оправы указываются на заушнике? </w:t>
      </w:r>
    </w:p>
    <w:p w:rsidR="003E3C07" w:rsidRPr="00F857D5" w:rsidRDefault="003E3C07" w:rsidP="003E3C07">
      <w:pPr>
        <w:pStyle w:val="a5"/>
        <w:numPr>
          <w:ilvl w:val="0"/>
          <w:numId w:val="80"/>
        </w:numPr>
        <w:rPr>
          <w:szCs w:val="24"/>
        </w:rPr>
      </w:pPr>
      <w:r w:rsidRPr="00F857D5">
        <w:rPr>
          <w:szCs w:val="24"/>
        </w:rPr>
        <w:t>Ширина носовых упоров и светового проема оправ</w:t>
      </w:r>
    </w:p>
    <w:p w:rsidR="003E3C07" w:rsidRPr="00F857D5" w:rsidRDefault="003E3C07" w:rsidP="003E3C07">
      <w:pPr>
        <w:pStyle w:val="a5"/>
        <w:numPr>
          <w:ilvl w:val="0"/>
          <w:numId w:val="80"/>
        </w:numPr>
        <w:rPr>
          <w:szCs w:val="24"/>
        </w:rPr>
      </w:pPr>
      <w:r w:rsidRPr="00F857D5">
        <w:rPr>
          <w:szCs w:val="24"/>
        </w:rPr>
        <w:t xml:space="preserve"> Размер носовых упоров</w:t>
      </w:r>
    </w:p>
    <w:p w:rsidR="003E3C07" w:rsidRPr="00F857D5" w:rsidRDefault="003E3C07" w:rsidP="003E3C07">
      <w:pPr>
        <w:pStyle w:val="a5"/>
        <w:numPr>
          <w:ilvl w:val="0"/>
          <w:numId w:val="80"/>
        </w:numPr>
        <w:rPr>
          <w:szCs w:val="24"/>
        </w:rPr>
      </w:pPr>
      <w:r w:rsidRPr="00F857D5">
        <w:rPr>
          <w:szCs w:val="24"/>
        </w:rPr>
        <w:t>Наименование и код оправ</w:t>
      </w:r>
    </w:p>
    <w:p w:rsidR="003E3C07" w:rsidRPr="00F857D5" w:rsidRDefault="003E3C07" w:rsidP="003E3C07">
      <w:pPr>
        <w:pStyle w:val="a5"/>
        <w:numPr>
          <w:ilvl w:val="0"/>
          <w:numId w:val="80"/>
        </w:numPr>
        <w:rPr>
          <w:szCs w:val="24"/>
        </w:rPr>
      </w:pPr>
      <w:r w:rsidRPr="00F857D5">
        <w:rPr>
          <w:szCs w:val="24"/>
        </w:rPr>
        <w:t xml:space="preserve">Все </w:t>
      </w:r>
      <w:proofErr w:type="gramStart"/>
      <w:r w:rsidRPr="00F857D5">
        <w:rPr>
          <w:szCs w:val="24"/>
        </w:rPr>
        <w:t>выше перечисленные</w:t>
      </w:r>
      <w:proofErr w:type="gramEnd"/>
      <w:r w:rsidRPr="00F857D5">
        <w:rPr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szCs w:val="24"/>
        </w:rPr>
      </w:pPr>
      <w:r w:rsidRPr="00F857D5">
        <w:rPr>
          <w:szCs w:val="24"/>
        </w:rPr>
        <w:t>Выберите правильный ответ. Число АББЕ …это?</w:t>
      </w:r>
    </w:p>
    <w:p w:rsidR="003E3C07" w:rsidRPr="00F857D5" w:rsidRDefault="003E3C07" w:rsidP="003E3C07">
      <w:pPr>
        <w:pStyle w:val="a5"/>
        <w:numPr>
          <w:ilvl w:val="0"/>
          <w:numId w:val="14"/>
        </w:numPr>
        <w:rPr>
          <w:szCs w:val="24"/>
        </w:rPr>
      </w:pPr>
      <w:r w:rsidRPr="00F857D5">
        <w:rPr>
          <w:color w:val="222222"/>
          <w:szCs w:val="24"/>
          <w:shd w:val="clear" w:color="auto" w:fill="FFFFFF"/>
        </w:rPr>
        <w:t>Б</w:t>
      </w:r>
      <w:r w:rsidRPr="00F857D5">
        <w:rPr>
          <w:szCs w:val="24"/>
        </w:rPr>
        <w:t>езразмерная величина</w:t>
      </w:r>
      <w:r w:rsidRPr="00F857D5">
        <w:rPr>
          <w:szCs w:val="24"/>
          <w:shd w:val="clear" w:color="auto" w:fill="FFFFFF"/>
        </w:rPr>
        <w:t>, мера дисперсии света в прозрачных средах. Чем оно меньше, тем больше дисперсия и тем сильнее хроматическая аберрация среды.</w:t>
      </w:r>
    </w:p>
    <w:p w:rsidR="003E3C07" w:rsidRPr="00F857D5" w:rsidRDefault="003E3C07" w:rsidP="003E3C07">
      <w:pPr>
        <w:pStyle w:val="a5"/>
        <w:numPr>
          <w:ilvl w:val="0"/>
          <w:numId w:val="14"/>
        </w:numPr>
        <w:rPr>
          <w:szCs w:val="24"/>
        </w:rPr>
      </w:pPr>
      <w:r w:rsidRPr="00F857D5">
        <w:rPr>
          <w:color w:val="000000"/>
          <w:szCs w:val="24"/>
          <w:shd w:val="clear" w:color="auto" w:fill="FFFFFF"/>
        </w:rPr>
        <w:t>Характеризует хроматические аберрации, вызывающие появление окрашенных контуров у изображений предметов при взгляде на них через периферическую часть линзы.</w:t>
      </w:r>
    </w:p>
    <w:p w:rsidR="003E3C07" w:rsidRPr="00F857D5" w:rsidRDefault="003E3C07" w:rsidP="003E3C07">
      <w:pPr>
        <w:pStyle w:val="a5"/>
        <w:numPr>
          <w:ilvl w:val="0"/>
          <w:numId w:val="14"/>
        </w:numPr>
        <w:rPr>
          <w:szCs w:val="24"/>
        </w:rPr>
      </w:pPr>
      <w:proofErr w:type="gramStart"/>
      <w:r w:rsidRPr="00F857D5">
        <w:rPr>
          <w:szCs w:val="24"/>
          <w:shd w:val="clear" w:color="auto" w:fill="FFFFFF"/>
        </w:rPr>
        <w:t>Обусловленная</w:t>
      </w:r>
      <w:proofErr w:type="gramEnd"/>
      <w:r w:rsidRPr="00F857D5">
        <w:rPr>
          <w:szCs w:val="24"/>
          <w:shd w:val="clear" w:color="auto" w:fill="FFFFFF"/>
        </w:rPr>
        <w:t xml:space="preserve"> зависимостью показателя преломления среды от длины волны, проходящего через неё излучения.</w:t>
      </w:r>
    </w:p>
    <w:p w:rsidR="003E3C07" w:rsidRPr="00F857D5" w:rsidRDefault="003E3C07" w:rsidP="003E3C07">
      <w:pPr>
        <w:pStyle w:val="a5"/>
        <w:numPr>
          <w:ilvl w:val="0"/>
          <w:numId w:val="14"/>
        </w:numPr>
        <w:rPr>
          <w:szCs w:val="24"/>
        </w:rPr>
      </w:pPr>
      <w:r w:rsidRPr="00F857D5">
        <w:rPr>
          <w:szCs w:val="24"/>
          <w:shd w:val="clear" w:color="auto" w:fill="FFFFFF"/>
        </w:rPr>
        <w:t xml:space="preserve">Нет </w:t>
      </w:r>
      <w:proofErr w:type="gramStart"/>
      <w:r w:rsidRPr="00F857D5">
        <w:rPr>
          <w:szCs w:val="24"/>
          <w:shd w:val="clear" w:color="auto" w:fill="FFFFFF"/>
        </w:rPr>
        <w:t>правильного</w:t>
      </w:r>
      <w:proofErr w:type="gramEnd"/>
      <w:r w:rsidRPr="00F857D5">
        <w:rPr>
          <w:szCs w:val="24"/>
          <w:shd w:val="clear" w:color="auto" w:fill="FFFFFF"/>
        </w:rPr>
        <w:t xml:space="preserve"> ответ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szCs w:val="24"/>
        </w:rPr>
      </w:pPr>
      <w:r w:rsidRPr="00F857D5">
        <w:rPr>
          <w:szCs w:val="24"/>
        </w:rPr>
        <w:t>Выберите правильный ответ. Удельный вес линзы …это?</w:t>
      </w:r>
    </w:p>
    <w:p w:rsidR="003E3C07" w:rsidRPr="00F857D5" w:rsidRDefault="003E3C07" w:rsidP="003E3C07">
      <w:pPr>
        <w:pStyle w:val="a5"/>
        <w:numPr>
          <w:ilvl w:val="0"/>
          <w:numId w:val="7"/>
        </w:numPr>
        <w:rPr>
          <w:szCs w:val="24"/>
        </w:rPr>
      </w:pPr>
      <w:r w:rsidRPr="00F857D5">
        <w:rPr>
          <w:szCs w:val="24"/>
          <w:shd w:val="clear" w:color="auto" w:fill="FFFFFF"/>
        </w:rPr>
        <w:t>Относительная плотность полимерных материалов.</w:t>
      </w:r>
    </w:p>
    <w:p w:rsidR="003E3C07" w:rsidRPr="00F857D5" w:rsidRDefault="003E3C07" w:rsidP="003E3C07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Форма и толщина </w:t>
      </w:r>
      <w:r w:rsidRPr="00F857D5">
        <w:rPr>
          <w:bCs/>
          <w:color w:val="000000" w:themeColor="text1"/>
          <w:szCs w:val="24"/>
          <w:shd w:val="clear" w:color="auto" w:fill="FFFFFF"/>
        </w:rPr>
        <w:t>линзы</w:t>
      </w:r>
      <w:r w:rsidRPr="00F857D5">
        <w:rPr>
          <w:color w:val="000000" w:themeColor="text1"/>
          <w:szCs w:val="24"/>
          <w:shd w:val="clear" w:color="auto" w:fill="FFFFFF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</w:p>
    <w:p w:rsidR="003E3C07" w:rsidRPr="00F857D5" w:rsidRDefault="003E3C07" w:rsidP="003E3C07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Выберите дизайн полимерных линз?</w:t>
      </w:r>
      <w:r w:rsidRPr="00F857D5">
        <w:rPr>
          <w:color w:val="000000" w:themeColor="text1"/>
          <w:szCs w:val="24"/>
        </w:rPr>
        <w:br/>
        <w:t xml:space="preserve">     </w:t>
      </w:r>
      <w:r w:rsidRPr="00F857D5">
        <w:rPr>
          <w:color w:val="000000" w:themeColor="text1"/>
          <w:szCs w:val="24"/>
          <w:lang w:val="en-US"/>
        </w:rPr>
        <w:t>a</w:t>
      </w:r>
      <w:r w:rsidRPr="00F857D5">
        <w:rPr>
          <w:color w:val="000000" w:themeColor="text1"/>
          <w:szCs w:val="24"/>
        </w:rPr>
        <w:t xml:space="preserve">) </w:t>
      </w:r>
      <w:proofErr w:type="gramStart"/>
      <w:r w:rsidRPr="00F857D5">
        <w:rPr>
          <w:color w:val="000000" w:themeColor="text1"/>
          <w:szCs w:val="24"/>
        </w:rPr>
        <w:t>Сферические</w:t>
      </w:r>
      <w:proofErr w:type="gramEnd"/>
      <w:r w:rsidRPr="00F857D5">
        <w:rPr>
          <w:color w:val="000000" w:themeColor="text1"/>
          <w:szCs w:val="24"/>
        </w:rPr>
        <w:t xml:space="preserve"> </w:t>
      </w:r>
      <w:r w:rsidRPr="00F857D5">
        <w:rPr>
          <w:color w:val="000000" w:themeColor="text1"/>
          <w:szCs w:val="24"/>
        </w:rPr>
        <w:br/>
        <w:t xml:space="preserve">     </w:t>
      </w:r>
      <w:r w:rsidRPr="00F857D5">
        <w:rPr>
          <w:color w:val="000000" w:themeColor="text1"/>
          <w:szCs w:val="24"/>
          <w:lang w:val="en-US"/>
        </w:rPr>
        <w:t>b</w:t>
      </w:r>
      <w:r w:rsidRPr="00F857D5">
        <w:rPr>
          <w:color w:val="000000" w:themeColor="text1"/>
          <w:szCs w:val="24"/>
        </w:rPr>
        <w:t xml:space="preserve">) </w:t>
      </w:r>
      <w:proofErr w:type="spellStart"/>
      <w:r w:rsidRPr="00F857D5">
        <w:rPr>
          <w:color w:val="000000" w:themeColor="text1"/>
          <w:szCs w:val="24"/>
        </w:rPr>
        <w:t>Фотохромные</w:t>
      </w:r>
      <w:proofErr w:type="spellEnd"/>
      <w:r w:rsidRPr="00F857D5">
        <w:rPr>
          <w:color w:val="000000" w:themeColor="text1"/>
          <w:szCs w:val="24"/>
        </w:rPr>
        <w:br/>
        <w:t xml:space="preserve">     </w:t>
      </w:r>
      <w:r w:rsidRPr="00F857D5">
        <w:rPr>
          <w:color w:val="000000" w:themeColor="text1"/>
          <w:szCs w:val="24"/>
          <w:lang w:val="en-US"/>
        </w:rPr>
        <w:t>c</w:t>
      </w:r>
      <w:r w:rsidRPr="00F857D5">
        <w:rPr>
          <w:color w:val="000000" w:themeColor="text1"/>
          <w:szCs w:val="24"/>
        </w:rPr>
        <w:t xml:space="preserve">) </w:t>
      </w:r>
      <w:proofErr w:type="spellStart"/>
      <w:r w:rsidRPr="00F857D5">
        <w:rPr>
          <w:color w:val="000000" w:themeColor="text1"/>
          <w:szCs w:val="24"/>
        </w:rPr>
        <w:t>Асферические</w:t>
      </w:r>
      <w:proofErr w:type="spellEnd"/>
      <w:r w:rsidRPr="00F857D5">
        <w:rPr>
          <w:color w:val="000000" w:themeColor="text1"/>
          <w:szCs w:val="24"/>
        </w:rPr>
        <w:br/>
        <w:t xml:space="preserve">     </w:t>
      </w:r>
      <w:r w:rsidRPr="00F857D5">
        <w:rPr>
          <w:color w:val="000000" w:themeColor="text1"/>
          <w:szCs w:val="24"/>
          <w:lang w:val="en-US"/>
        </w:rPr>
        <w:t>d</w:t>
      </w:r>
      <w:r w:rsidRPr="00F857D5">
        <w:rPr>
          <w:color w:val="000000" w:themeColor="text1"/>
          <w:szCs w:val="24"/>
        </w:rPr>
        <w:t xml:space="preserve">) </w:t>
      </w:r>
      <w:proofErr w:type="spellStart"/>
      <w:r w:rsidRPr="00F857D5">
        <w:rPr>
          <w:color w:val="000000" w:themeColor="text1"/>
          <w:szCs w:val="24"/>
        </w:rPr>
        <w:t>Поликорбанатные</w:t>
      </w:r>
      <w:proofErr w:type="spellEnd"/>
      <w:r w:rsidRPr="00F857D5">
        <w:rPr>
          <w:color w:val="000000" w:themeColor="text1"/>
          <w:szCs w:val="24"/>
        </w:rPr>
        <w:t xml:space="preserve"> 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Выберите правильный ответ. Материалы очковых линз?</w:t>
      </w:r>
    </w:p>
    <w:p w:rsidR="003E3C07" w:rsidRPr="00F857D5" w:rsidRDefault="003E3C07" w:rsidP="003E3C07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Полимерные</w:t>
      </w:r>
    </w:p>
    <w:p w:rsidR="003E3C07" w:rsidRPr="00F857D5" w:rsidRDefault="003E3C07" w:rsidP="003E3C07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Органические</w:t>
      </w:r>
    </w:p>
    <w:p w:rsidR="003E3C07" w:rsidRPr="00F857D5" w:rsidRDefault="003E3C07" w:rsidP="003E3C07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Поликорбанат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  <w:lang w:val="en-US"/>
        </w:rPr>
        <w:t>Trivex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Все ответы верны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Выберите правильный ответ. Характеристики очковых линз?</w:t>
      </w:r>
    </w:p>
    <w:p w:rsidR="003E3C07" w:rsidRPr="00F857D5" w:rsidRDefault="003E3C07" w:rsidP="003E3C07">
      <w:pPr>
        <w:pStyle w:val="a5"/>
        <w:numPr>
          <w:ilvl w:val="0"/>
          <w:numId w:val="9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Масса, плотность, цвет.</w:t>
      </w:r>
    </w:p>
    <w:p w:rsidR="003E3C07" w:rsidRPr="00F857D5" w:rsidRDefault="003E3C07" w:rsidP="003E3C07">
      <w:pPr>
        <w:pStyle w:val="af2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857D5">
        <w:rPr>
          <w:rStyle w:val="af8"/>
          <w:b w:val="0"/>
          <w:color w:val="000000"/>
        </w:rPr>
        <w:t> </w:t>
      </w:r>
      <w:r w:rsidRPr="00F857D5">
        <w:rPr>
          <w:color w:val="000000"/>
        </w:rPr>
        <w:t xml:space="preserve">Индекс, плотность, число </w:t>
      </w:r>
      <w:proofErr w:type="spellStart"/>
      <w:r w:rsidRPr="00F857D5">
        <w:rPr>
          <w:color w:val="000000"/>
        </w:rPr>
        <w:t>Аббе</w:t>
      </w:r>
      <w:proofErr w:type="spellEnd"/>
      <w:r w:rsidRPr="00F857D5">
        <w:rPr>
          <w:color w:val="000000"/>
        </w:rPr>
        <w:t>, поглощение (УФ).</w:t>
      </w:r>
    </w:p>
    <w:p w:rsidR="003E3C07" w:rsidRPr="00F857D5" w:rsidRDefault="003E3C07" w:rsidP="003E3C07">
      <w:pPr>
        <w:pStyle w:val="af2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857D5">
        <w:rPr>
          <w:color w:val="000000"/>
        </w:rPr>
        <w:t>Вес, размер, дизайн.</w:t>
      </w:r>
    </w:p>
    <w:p w:rsidR="003E3C07" w:rsidRPr="00F857D5" w:rsidRDefault="003E3C07" w:rsidP="003E3C07">
      <w:pPr>
        <w:pStyle w:val="a5"/>
        <w:numPr>
          <w:ilvl w:val="0"/>
          <w:numId w:val="9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Поглощение (УФ), показатель преломления, число </w:t>
      </w:r>
      <w:proofErr w:type="spellStart"/>
      <w:r w:rsidRPr="00F857D5">
        <w:rPr>
          <w:color w:val="000000" w:themeColor="text1"/>
          <w:szCs w:val="24"/>
        </w:rPr>
        <w:t>Аббе</w:t>
      </w:r>
      <w:proofErr w:type="spellEnd"/>
      <w:r w:rsidRPr="00F857D5">
        <w:rPr>
          <w:color w:val="000000" w:themeColor="text1"/>
          <w:szCs w:val="24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Выберите правильный ответ. Покрытия, наносимые на очковые линзы?</w:t>
      </w:r>
    </w:p>
    <w:p w:rsidR="003E3C07" w:rsidRPr="00F857D5" w:rsidRDefault="003E3C07" w:rsidP="003E3C07">
      <w:pPr>
        <w:pStyle w:val="a5"/>
        <w:numPr>
          <w:ilvl w:val="0"/>
          <w:numId w:val="10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Органические, минеральные, просветляющие, </w:t>
      </w:r>
      <w:proofErr w:type="spellStart"/>
      <w:r w:rsidRPr="00F857D5">
        <w:rPr>
          <w:color w:val="000000" w:themeColor="text1"/>
          <w:szCs w:val="24"/>
        </w:rPr>
        <w:t>поликорбанатные</w:t>
      </w:r>
      <w:proofErr w:type="spellEnd"/>
      <w:r w:rsidRPr="00F857D5">
        <w:rPr>
          <w:color w:val="000000" w:themeColor="text1"/>
          <w:szCs w:val="24"/>
        </w:rPr>
        <w:t>.</w:t>
      </w:r>
    </w:p>
    <w:p w:rsidR="003E3C07" w:rsidRPr="00F857D5" w:rsidRDefault="003E3C07" w:rsidP="003E3C07">
      <w:pPr>
        <w:pStyle w:val="af2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857D5">
        <w:rPr>
          <w:color w:val="000000"/>
        </w:rPr>
        <w:t xml:space="preserve"> Упрочняющие, просветляющие, </w:t>
      </w:r>
      <w:proofErr w:type="spellStart"/>
      <w:r w:rsidRPr="00F857D5">
        <w:rPr>
          <w:color w:val="000000"/>
        </w:rPr>
        <w:t>водо</w:t>
      </w:r>
      <w:proofErr w:type="spellEnd"/>
      <w:r w:rsidRPr="00F857D5">
        <w:rPr>
          <w:color w:val="000000"/>
        </w:rPr>
        <w:t>- и грязеотталкивающие, многофункциональные.</w:t>
      </w:r>
    </w:p>
    <w:p w:rsidR="003E3C07" w:rsidRPr="00F857D5" w:rsidRDefault="003E3C07" w:rsidP="003E3C07">
      <w:pPr>
        <w:pStyle w:val="a5"/>
        <w:numPr>
          <w:ilvl w:val="0"/>
          <w:numId w:val="10"/>
        </w:numPr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Асферические</w:t>
      </w:r>
      <w:proofErr w:type="spellEnd"/>
      <w:r w:rsidRPr="00F857D5">
        <w:rPr>
          <w:color w:val="000000" w:themeColor="text1"/>
          <w:szCs w:val="24"/>
        </w:rPr>
        <w:t xml:space="preserve">, многофункциональные, прогрессивные, </w:t>
      </w:r>
      <w:proofErr w:type="spellStart"/>
      <w:r w:rsidRPr="00F857D5">
        <w:rPr>
          <w:color w:val="000000" w:themeColor="text1"/>
          <w:szCs w:val="24"/>
        </w:rPr>
        <w:t>фотохромные</w:t>
      </w:r>
      <w:proofErr w:type="spellEnd"/>
      <w:r w:rsidRPr="00F857D5">
        <w:rPr>
          <w:color w:val="000000" w:themeColor="text1"/>
          <w:szCs w:val="24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10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Поляризационные, офисные, упрочняющие.</w:t>
      </w:r>
    </w:p>
    <w:p w:rsidR="003E3C07" w:rsidRPr="00F857D5" w:rsidRDefault="003E3C07" w:rsidP="003E3C07">
      <w:p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bCs/>
          <w:szCs w:val="24"/>
        </w:rPr>
        <w:t>9.</w:t>
      </w:r>
      <w:r w:rsidRPr="00F857D5">
        <w:rPr>
          <w:rFonts w:eastAsia="Times New Roman,Bold"/>
          <w:bCs/>
          <w:szCs w:val="24"/>
        </w:rPr>
        <w:t xml:space="preserve">  Выберите значение просветляющего покрытия из предложенных вариантов?</w:t>
      </w:r>
    </w:p>
    <w:p w:rsidR="003E3C07" w:rsidRPr="00F857D5" w:rsidRDefault="003E3C07" w:rsidP="003E3C07">
      <w:pPr>
        <w:pStyle w:val="a5"/>
        <w:numPr>
          <w:ilvl w:val="0"/>
          <w:numId w:val="81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предназначено для уменьшения отражения света от поверхности линз</w:t>
      </w:r>
    </w:p>
    <w:p w:rsidR="003E3C07" w:rsidRPr="00F857D5" w:rsidRDefault="003E3C07" w:rsidP="003E3C07">
      <w:pPr>
        <w:pStyle w:val="a5"/>
        <w:numPr>
          <w:ilvl w:val="0"/>
          <w:numId w:val="81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предназначено для уменьшения аберраций поверхности линз</w:t>
      </w:r>
    </w:p>
    <w:p w:rsidR="003E3C07" w:rsidRPr="00F857D5" w:rsidRDefault="003E3C07" w:rsidP="003E3C07">
      <w:pPr>
        <w:pStyle w:val="a5"/>
        <w:numPr>
          <w:ilvl w:val="0"/>
          <w:numId w:val="81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предназначено для уменьшения пропускания света в солнцезащитных линзах</w:t>
      </w:r>
    </w:p>
    <w:p w:rsidR="003E3C07" w:rsidRPr="00F857D5" w:rsidRDefault="003E3C07" w:rsidP="003E3C07">
      <w:pPr>
        <w:pStyle w:val="a5"/>
        <w:numPr>
          <w:ilvl w:val="0"/>
          <w:numId w:val="81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предназначено для уменьшения кривизны поверхности линзы</w:t>
      </w:r>
    </w:p>
    <w:p w:rsidR="003E3C07" w:rsidRPr="00F857D5" w:rsidRDefault="003E3C07" w:rsidP="003E3C07">
      <w:p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bCs/>
          <w:color w:val="000000" w:themeColor="text1"/>
          <w:szCs w:val="24"/>
        </w:rPr>
        <w:lastRenderedPageBreak/>
        <w:t>10.</w:t>
      </w:r>
      <w:r w:rsidRPr="00F857D5">
        <w:rPr>
          <w:rFonts w:eastAsia="Times New Roman,Bold"/>
          <w:bCs/>
          <w:color w:val="000000" w:themeColor="text1"/>
          <w:szCs w:val="24"/>
        </w:rPr>
        <w:t xml:space="preserve"> Как изменяется толщина линзы с увеличением показателя преломления применяемого материала?</w:t>
      </w:r>
    </w:p>
    <w:p w:rsidR="003E3C07" w:rsidRPr="00F857D5" w:rsidRDefault="003E3C07" w:rsidP="003E3C07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толщина линзы уменьшается</w:t>
      </w:r>
    </w:p>
    <w:p w:rsidR="003E3C07" w:rsidRPr="00F857D5" w:rsidRDefault="003E3C07" w:rsidP="003E3C07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толщина линзы увеличивается</w:t>
      </w:r>
    </w:p>
    <w:p w:rsidR="003E3C07" w:rsidRPr="00F857D5" w:rsidRDefault="003E3C07" w:rsidP="003E3C07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 толщина линзы не изменяется</w:t>
      </w:r>
    </w:p>
    <w:p w:rsidR="003E3C07" w:rsidRPr="00F857D5" w:rsidRDefault="003E3C07" w:rsidP="003E3C07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 толщина линзы не связана с показателем преломления применяемого материала</w:t>
      </w:r>
    </w:p>
    <w:p w:rsidR="003E3C07" w:rsidRPr="00F857D5" w:rsidRDefault="003E3C07" w:rsidP="003E3C07">
      <w:pPr>
        <w:autoSpaceDE w:val="0"/>
        <w:autoSpaceDN w:val="0"/>
        <w:adjustRightInd w:val="0"/>
        <w:ind w:left="142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11.Укажите возможность повысить поверхностную прочность полимерной линзы?</w:t>
      </w:r>
    </w:p>
    <w:p w:rsidR="003E3C07" w:rsidRPr="00F857D5" w:rsidRDefault="003E3C07" w:rsidP="003E3C07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szCs w:val="24"/>
        </w:rPr>
      </w:pPr>
      <w:r w:rsidRPr="00F857D5">
        <w:rPr>
          <w:szCs w:val="24"/>
        </w:rPr>
        <w:t>повысить прочность возможно, если нанести на линзу упрочняющее покрытие</w:t>
      </w:r>
    </w:p>
    <w:p w:rsidR="003E3C07" w:rsidRPr="00F857D5" w:rsidRDefault="003E3C07" w:rsidP="003E3C07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szCs w:val="24"/>
        </w:rPr>
      </w:pPr>
      <w:r w:rsidRPr="00F857D5">
        <w:rPr>
          <w:szCs w:val="24"/>
        </w:rPr>
        <w:t>повысить прочность возможно, если нанести на линзу гидрофобное покрытие</w:t>
      </w:r>
    </w:p>
    <w:p w:rsidR="003E3C07" w:rsidRPr="00F857D5" w:rsidRDefault="003E3C07" w:rsidP="003E3C07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szCs w:val="24"/>
        </w:rPr>
      </w:pPr>
      <w:r w:rsidRPr="00F857D5">
        <w:rPr>
          <w:szCs w:val="24"/>
        </w:rPr>
        <w:t>повысить прочность невозможно</w:t>
      </w:r>
    </w:p>
    <w:p w:rsidR="003E3C07" w:rsidRPr="00F857D5" w:rsidRDefault="003E3C07" w:rsidP="003E3C07">
      <w:pPr>
        <w:pStyle w:val="a5"/>
        <w:numPr>
          <w:ilvl w:val="0"/>
          <w:numId w:val="12"/>
        </w:numPr>
        <w:rPr>
          <w:szCs w:val="24"/>
        </w:rPr>
      </w:pPr>
      <w:r w:rsidRPr="00F857D5">
        <w:rPr>
          <w:szCs w:val="24"/>
        </w:rPr>
        <w:t>повысить прочность возможно, если нанести на линзу просветляющее покрытие</w:t>
      </w:r>
    </w:p>
    <w:p w:rsidR="003E3C07" w:rsidRPr="00F857D5" w:rsidRDefault="003E3C07" w:rsidP="003E3C07">
      <w:pPr>
        <w:pStyle w:val="a5"/>
        <w:numPr>
          <w:ilvl w:val="0"/>
          <w:numId w:val="58"/>
        </w:numPr>
        <w:rPr>
          <w:szCs w:val="24"/>
        </w:rPr>
      </w:pPr>
      <w:r w:rsidRPr="00F857D5">
        <w:rPr>
          <w:szCs w:val="24"/>
        </w:rPr>
        <w:t>Выберите линзы для окраски в мастерской оптики?</w:t>
      </w:r>
    </w:p>
    <w:p w:rsidR="003E3C07" w:rsidRPr="00F857D5" w:rsidRDefault="003E3C07" w:rsidP="003E3C07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F857D5">
        <w:rPr>
          <w:szCs w:val="24"/>
        </w:rPr>
        <w:t>линзы из полимера CR-39</w:t>
      </w:r>
    </w:p>
    <w:p w:rsidR="003E3C07" w:rsidRPr="00F857D5" w:rsidRDefault="003E3C07" w:rsidP="003E3C07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F857D5">
        <w:rPr>
          <w:szCs w:val="24"/>
        </w:rPr>
        <w:t>линзы из минерального стекла</w:t>
      </w:r>
    </w:p>
    <w:p w:rsidR="003E3C07" w:rsidRPr="00F857D5" w:rsidRDefault="003E3C07" w:rsidP="003E3C07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F857D5">
        <w:rPr>
          <w:szCs w:val="24"/>
        </w:rPr>
        <w:t xml:space="preserve"> линзы с антибликовым покрытием</w:t>
      </w:r>
    </w:p>
    <w:p w:rsidR="003E3C07" w:rsidRPr="00F857D5" w:rsidRDefault="003E3C07" w:rsidP="003E3C07">
      <w:pPr>
        <w:pStyle w:val="a5"/>
        <w:numPr>
          <w:ilvl w:val="0"/>
          <w:numId w:val="13"/>
        </w:numPr>
        <w:rPr>
          <w:szCs w:val="24"/>
        </w:rPr>
      </w:pPr>
      <w:r w:rsidRPr="00F857D5">
        <w:rPr>
          <w:szCs w:val="24"/>
        </w:rPr>
        <w:t>линзы из поликарбоната</w:t>
      </w:r>
    </w:p>
    <w:p w:rsidR="003E3C07" w:rsidRPr="00F857D5" w:rsidRDefault="003E3C07" w:rsidP="003E3C07">
      <w:pPr>
        <w:pStyle w:val="a5"/>
        <w:numPr>
          <w:ilvl w:val="0"/>
          <w:numId w:val="58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 назначение лакокрасочного покрытия на очковых оправах?</w:t>
      </w:r>
    </w:p>
    <w:p w:rsidR="003E3C07" w:rsidRPr="00F857D5" w:rsidRDefault="003E3C07" w:rsidP="003E3C07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защиты оправ от коррозии</w:t>
      </w:r>
    </w:p>
    <w:p w:rsidR="003E3C07" w:rsidRPr="00F857D5" w:rsidRDefault="003E3C07" w:rsidP="003E3C07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обеспечения прочности крепления линзы</w:t>
      </w:r>
    </w:p>
    <w:p w:rsidR="003E3C07" w:rsidRPr="00F857D5" w:rsidRDefault="003E3C07" w:rsidP="003E3C07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защиты от ультрафиолетового излучения</w:t>
      </w:r>
    </w:p>
    <w:p w:rsidR="003E3C07" w:rsidRPr="00F857D5" w:rsidRDefault="003E3C07" w:rsidP="003E3C07">
      <w:pPr>
        <w:pStyle w:val="a5"/>
        <w:numPr>
          <w:ilvl w:val="0"/>
          <w:numId w:val="2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соединения деталей оправы</w:t>
      </w:r>
    </w:p>
    <w:p w:rsidR="003E3C07" w:rsidRPr="00F857D5" w:rsidRDefault="003E3C07" w:rsidP="003E3C07">
      <w:pPr>
        <w:pStyle w:val="a5"/>
        <w:numPr>
          <w:ilvl w:val="0"/>
          <w:numId w:val="58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 назначение металлического покрытия на очковых оправах?</w:t>
      </w:r>
    </w:p>
    <w:p w:rsidR="003E3C07" w:rsidRPr="00F857D5" w:rsidRDefault="003E3C07" w:rsidP="003E3C07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защиты оправ от коррозии</w:t>
      </w:r>
    </w:p>
    <w:p w:rsidR="003E3C07" w:rsidRPr="00F857D5" w:rsidRDefault="003E3C07" w:rsidP="003E3C07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обеспечения механической прочности</w:t>
      </w:r>
    </w:p>
    <w:p w:rsidR="003E3C07" w:rsidRPr="00F857D5" w:rsidRDefault="003E3C07" w:rsidP="003E3C07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защиты от ультрафиолетового излучения</w:t>
      </w:r>
    </w:p>
    <w:p w:rsidR="003E3C07" w:rsidRPr="00F857D5" w:rsidRDefault="003E3C07" w:rsidP="003E3C07">
      <w:pPr>
        <w:pStyle w:val="a5"/>
        <w:numPr>
          <w:ilvl w:val="0"/>
          <w:numId w:val="26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для соединения деталей оправы</w:t>
      </w:r>
    </w:p>
    <w:p w:rsidR="003E3C07" w:rsidRPr="00F857D5" w:rsidRDefault="003E3C07" w:rsidP="003E3C07">
      <w:pPr>
        <w:pStyle w:val="a5"/>
        <w:numPr>
          <w:ilvl w:val="0"/>
          <w:numId w:val="5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 требования к очковым оправам?</w:t>
      </w:r>
    </w:p>
    <w:p w:rsidR="003E3C07" w:rsidRPr="00F857D5" w:rsidRDefault="003E3C07" w:rsidP="003E3C07">
      <w:pPr>
        <w:pStyle w:val="a5"/>
        <w:numPr>
          <w:ilvl w:val="0"/>
          <w:numId w:val="59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 xml:space="preserve">Обеспечивать требуемое положение очковых линз для достижения предписанной коррекции </w:t>
      </w:r>
    </w:p>
    <w:p w:rsidR="003E3C07" w:rsidRPr="00F857D5" w:rsidRDefault="003E3C07" w:rsidP="003E3C07">
      <w:pPr>
        <w:pStyle w:val="a5"/>
        <w:numPr>
          <w:ilvl w:val="0"/>
          <w:numId w:val="59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 xml:space="preserve"> Обеспечивать комфортное ношение очков в нужном положении в течение длительного времени</w:t>
      </w:r>
    </w:p>
    <w:p w:rsidR="003E3C07" w:rsidRPr="00F857D5" w:rsidRDefault="003E3C07" w:rsidP="003E3C07">
      <w:pPr>
        <w:pStyle w:val="a5"/>
        <w:numPr>
          <w:ilvl w:val="0"/>
          <w:numId w:val="59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 xml:space="preserve"> Быть легкими, иметь длительный срок службы, быть антикоррозийными</w:t>
      </w:r>
    </w:p>
    <w:p w:rsidR="003E3C07" w:rsidRPr="00F857D5" w:rsidRDefault="003E3C07" w:rsidP="003E3C07">
      <w:pPr>
        <w:pStyle w:val="a5"/>
        <w:numPr>
          <w:ilvl w:val="0"/>
          <w:numId w:val="59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 xml:space="preserve">Все </w:t>
      </w:r>
      <w:proofErr w:type="gramStart"/>
      <w:r w:rsidRPr="00F857D5">
        <w:rPr>
          <w:szCs w:val="24"/>
        </w:rPr>
        <w:t>выше перечисленные</w:t>
      </w:r>
      <w:proofErr w:type="gramEnd"/>
      <w:r w:rsidRPr="00F857D5">
        <w:rPr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5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 материалы, применяемые для изготовления металлических оправ?</w:t>
      </w:r>
    </w:p>
    <w:p w:rsidR="003E3C07" w:rsidRPr="00F857D5" w:rsidRDefault="003E3C07" w:rsidP="003E3C07">
      <w:pPr>
        <w:pStyle w:val="a5"/>
        <w:numPr>
          <w:ilvl w:val="0"/>
          <w:numId w:val="6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Золото, титан, </w:t>
      </w: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Ацетат целлюлозы, </w:t>
      </w:r>
      <w:proofErr w:type="spellStart"/>
      <w:r w:rsidRPr="00F857D5">
        <w:rPr>
          <w:rFonts w:eastAsia="Times New Roman,Bold"/>
          <w:szCs w:val="24"/>
        </w:rPr>
        <w:t>пропионат</w:t>
      </w:r>
      <w:proofErr w:type="spellEnd"/>
      <w:r w:rsidRPr="00F857D5">
        <w:rPr>
          <w:rFonts w:eastAsia="Times New Roman,Bold"/>
          <w:szCs w:val="24"/>
        </w:rPr>
        <w:t xml:space="preserve"> целлюлозы, эпоксидная смола </w:t>
      </w:r>
    </w:p>
    <w:p w:rsidR="003E3C07" w:rsidRPr="00F857D5" w:rsidRDefault="003E3C07" w:rsidP="003E3C07">
      <w:pPr>
        <w:pStyle w:val="a5"/>
        <w:numPr>
          <w:ilvl w:val="0"/>
          <w:numId w:val="6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Дерево, кожа, панцирь черепахи</w:t>
      </w:r>
    </w:p>
    <w:p w:rsidR="003E3C07" w:rsidRPr="00F857D5" w:rsidRDefault="003E3C07" w:rsidP="003E3C07">
      <w:pPr>
        <w:pStyle w:val="a5"/>
        <w:numPr>
          <w:ilvl w:val="0"/>
          <w:numId w:val="6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Нейлон, </w:t>
      </w:r>
      <w:proofErr w:type="spellStart"/>
      <w:r w:rsidRPr="00F857D5">
        <w:rPr>
          <w:rFonts w:eastAsia="Times New Roman,Bold"/>
          <w:szCs w:val="24"/>
          <w:lang w:val="en-US"/>
        </w:rPr>
        <w:t>Optil</w:t>
      </w:r>
      <w:proofErr w:type="spellEnd"/>
      <w:r w:rsidRPr="00F857D5">
        <w:rPr>
          <w:rFonts w:eastAsia="Times New Roman,Bold"/>
          <w:szCs w:val="24"/>
          <w:lang w:val="en-US"/>
        </w:rPr>
        <w:t xml:space="preserve">, </w:t>
      </w:r>
      <w:proofErr w:type="spellStart"/>
      <w:r w:rsidRPr="00F857D5">
        <w:rPr>
          <w:rFonts w:eastAsia="Times New Roman,Bold"/>
          <w:szCs w:val="24"/>
          <w:lang w:val="en-US"/>
        </w:rPr>
        <w:t>Hydralon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5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 материалы, применяемые для изготовления пластмассовых оправ?</w:t>
      </w:r>
    </w:p>
    <w:p w:rsidR="003E3C07" w:rsidRPr="00F857D5" w:rsidRDefault="003E3C07" w:rsidP="003E3C07">
      <w:pPr>
        <w:pStyle w:val="a5"/>
        <w:numPr>
          <w:ilvl w:val="0"/>
          <w:numId w:val="61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Золото, титан, </w:t>
      </w: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1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Ацетат целлюлозы, </w:t>
      </w:r>
      <w:proofErr w:type="spellStart"/>
      <w:r w:rsidRPr="00F857D5">
        <w:rPr>
          <w:rFonts w:eastAsia="Times New Roman,Bold"/>
          <w:szCs w:val="24"/>
        </w:rPr>
        <w:t>пропионат</w:t>
      </w:r>
      <w:proofErr w:type="spellEnd"/>
      <w:r w:rsidRPr="00F857D5">
        <w:rPr>
          <w:rFonts w:eastAsia="Times New Roman,Bold"/>
          <w:szCs w:val="24"/>
        </w:rPr>
        <w:t xml:space="preserve"> целлюлозы, эпоксидная смола </w:t>
      </w:r>
    </w:p>
    <w:p w:rsidR="003E3C07" w:rsidRPr="00F857D5" w:rsidRDefault="003E3C07" w:rsidP="003E3C07">
      <w:pPr>
        <w:pStyle w:val="a5"/>
        <w:numPr>
          <w:ilvl w:val="0"/>
          <w:numId w:val="61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Дерево, кожа, панцирь черепахи</w:t>
      </w:r>
    </w:p>
    <w:p w:rsidR="003E3C07" w:rsidRPr="00F857D5" w:rsidRDefault="003E3C07" w:rsidP="003E3C07">
      <w:pPr>
        <w:pStyle w:val="a5"/>
        <w:numPr>
          <w:ilvl w:val="0"/>
          <w:numId w:val="61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Нейлон, </w:t>
      </w:r>
      <w:proofErr w:type="spellStart"/>
      <w:r w:rsidRPr="00F857D5">
        <w:rPr>
          <w:rFonts w:eastAsia="Times New Roman,Bold"/>
          <w:szCs w:val="24"/>
          <w:lang w:val="en-US"/>
        </w:rPr>
        <w:t>Optil</w:t>
      </w:r>
      <w:proofErr w:type="spellEnd"/>
      <w:r w:rsidRPr="00F857D5">
        <w:rPr>
          <w:rFonts w:eastAsia="Times New Roman,Bold"/>
          <w:szCs w:val="24"/>
          <w:lang w:val="en-US"/>
        </w:rPr>
        <w:t xml:space="preserve">, </w:t>
      </w:r>
      <w:proofErr w:type="spellStart"/>
      <w:r w:rsidRPr="00F857D5">
        <w:rPr>
          <w:rFonts w:eastAsia="Times New Roman,Bold"/>
          <w:szCs w:val="24"/>
          <w:lang w:val="en-US"/>
        </w:rPr>
        <w:t>Hydralon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5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 конструкцию медицинских оправ?</w:t>
      </w:r>
    </w:p>
    <w:p w:rsidR="003E3C07" w:rsidRPr="00F857D5" w:rsidRDefault="003E3C07" w:rsidP="003E3C07">
      <w:pPr>
        <w:pStyle w:val="a5"/>
        <w:numPr>
          <w:ilvl w:val="0"/>
          <w:numId w:val="62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Ободковая</w:t>
      </w:r>
      <w:proofErr w:type="spellEnd"/>
      <w:r w:rsidRPr="00F857D5">
        <w:rPr>
          <w:rFonts w:eastAsia="Times New Roman,Bold"/>
          <w:szCs w:val="24"/>
        </w:rPr>
        <w:t xml:space="preserve">, </w:t>
      </w:r>
      <w:proofErr w:type="spellStart"/>
      <w:r w:rsidRPr="00F857D5">
        <w:rPr>
          <w:rFonts w:eastAsia="Times New Roman,Bold"/>
          <w:szCs w:val="24"/>
        </w:rPr>
        <w:t>полуободковая</w:t>
      </w:r>
      <w:proofErr w:type="spellEnd"/>
      <w:r w:rsidRPr="00F857D5">
        <w:rPr>
          <w:rFonts w:eastAsia="Times New Roman,Bold"/>
          <w:szCs w:val="24"/>
        </w:rPr>
        <w:t xml:space="preserve">, </w:t>
      </w:r>
      <w:proofErr w:type="spellStart"/>
      <w:r w:rsidRPr="00F857D5">
        <w:rPr>
          <w:rFonts w:eastAsia="Times New Roman,Bold"/>
          <w:szCs w:val="24"/>
        </w:rPr>
        <w:t>безободковая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2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Комбинированная, пластмассовая, металлическая</w:t>
      </w:r>
    </w:p>
    <w:p w:rsidR="003E3C07" w:rsidRPr="00F857D5" w:rsidRDefault="003E3C07" w:rsidP="003E3C07">
      <w:pPr>
        <w:pStyle w:val="a5"/>
        <w:numPr>
          <w:ilvl w:val="0"/>
          <w:numId w:val="62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Корригирующая, защитная, спортивная</w:t>
      </w:r>
    </w:p>
    <w:p w:rsidR="003E3C07" w:rsidRPr="00F857D5" w:rsidRDefault="003E3C07" w:rsidP="003E3C07">
      <w:pPr>
        <w:pStyle w:val="a5"/>
        <w:numPr>
          <w:ilvl w:val="0"/>
          <w:numId w:val="5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Укажите, на какие параметры визуально нужно обратить внимание при подборе оправ?</w:t>
      </w:r>
    </w:p>
    <w:p w:rsidR="003E3C07" w:rsidRPr="00F857D5" w:rsidRDefault="003E3C07" w:rsidP="003E3C07">
      <w:pPr>
        <w:pStyle w:val="a5"/>
        <w:numPr>
          <w:ilvl w:val="0"/>
          <w:numId w:val="63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szCs w:val="24"/>
        </w:rPr>
        <w:t>носоупоры</w:t>
      </w:r>
      <w:proofErr w:type="spellEnd"/>
      <w:r w:rsidRPr="00F857D5">
        <w:rPr>
          <w:szCs w:val="24"/>
        </w:rPr>
        <w:t xml:space="preserve"> прилегают к боковым сторонам переносицы</w:t>
      </w:r>
    </w:p>
    <w:p w:rsidR="003E3C07" w:rsidRPr="00F857D5" w:rsidRDefault="003E3C07" w:rsidP="003E3C07">
      <w:pPr>
        <w:pStyle w:val="a5"/>
        <w:numPr>
          <w:ilvl w:val="0"/>
          <w:numId w:val="63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>мост оправы не лежит на переносице</w:t>
      </w:r>
    </w:p>
    <w:p w:rsidR="003E3C07" w:rsidRPr="00F857D5" w:rsidRDefault="003E3C07" w:rsidP="003E3C07">
      <w:pPr>
        <w:pStyle w:val="a5"/>
        <w:numPr>
          <w:ilvl w:val="0"/>
          <w:numId w:val="63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 xml:space="preserve">оценить длину заушника (изгиб заушника начинается примерно в месте </w:t>
      </w:r>
      <w:proofErr w:type="spellStart"/>
      <w:r w:rsidRPr="00F857D5">
        <w:rPr>
          <w:szCs w:val="24"/>
        </w:rPr>
        <w:t>козелка</w:t>
      </w:r>
      <w:proofErr w:type="spellEnd"/>
      <w:r w:rsidRPr="00F857D5">
        <w:rPr>
          <w:szCs w:val="24"/>
        </w:rPr>
        <w:t xml:space="preserve"> ушной раковины)</w:t>
      </w:r>
    </w:p>
    <w:p w:rsidR="003E3C07" w:rsidRPr="00F857D5" w:rsidRDefault="003E3C07" w:rsidP="003E3C07">
      <w:pPr>
        <w:pStyle w:val="a5"/>
        <w:numPr>
          <w:ilvl w:val="0"/>
          <w:numId w:val="63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t xml:space="preserve"> оценить расстояние между заушниками в месте прилегания к вискам (ширина рамки не должна давить на область виска)</w:t>
      </w:r>
    </w:p>
    <w:p w:rsidR="003E3C07" w:rsidRPr="00F857D5" w:rsidRDefault="003E3C07" w:rsidP="003E3C07">
      <w:pPr>
        <w:pStyle w:val="a5"/>
        <w:numPr>
          <w:ilvl w:val="0"/>
          <w:numId w:val="63"/>
        </w:numPr>
        <w:spacing w:after="200"/>
        <w:rPr>
          <w:rFonts w:eastAsia="Times New Roman,Bold"/>
          <w:szCs w:val="24"/>
        </w:rPr>
      </w:pPr>
      <w:r w:rsidRPr="00F857D5">
        <w:rPr>
          <w:szCs w:val="24"/>
        </w:rPr>
        <w:lastRenderedPageBreak/>
        <w:t>все ответы верны</w:t>
      </w:r>
    </w:p>
    <w:p w:rsidR="003E3C07" w:rsidRPr="00F857D5" w:rsidRDefault="003E3C07" w:rsidP="003E3C07">
      <w:pPr>
        <w:rPr>
          <w:szCs w:val="24"/>
        </w:rPr>
      </w:pPr>
      <w:r w:rsidRPr="00F857D5">
        <w:rPr>
          <w:szCs w:val="24"/>
        </w:rPr>
        <w:t>20.</w:t>
      </w:r>
      <w:r w:rsidRPr="00F857D5">
        <w:rPr>
          <w:szCs w:val="24"/>
        </w:rPr>
        <w:tab/>
        <w:t>Перечислите, что входит в конструкцию оправы</w:t>
      </w:r>
    </w:p>
    <w:p w:rsidR="003E3C07" w:rsidRPr="00F857D5" w:rsidRDefault="003E3C07" w:rsidP="00F857D5">
      <w:pPr>
        <w:rPr>
          <w:szCs w:val="24"/>
        </w:rPr>
      </w:pPr>
      <w:r w:rsidRPr="00F857D5">
        <w:rPr>
          <w:noProof/>
          <w:szCs w:val="24"/>
        </w:rPr>
        <w:drawing>
          <wp:inline distT="0" distB="0" distL="0" distR="0">
            <wp:extent cx="1489655" cy="742950"/>
            <wp:effectExtent l="19050" t="0" r="0" b="0"/>
            <wp:docPr id="7" name="Рисунок 1" descr="https://ibis.net.ua/published/publicdata/STORE/attachments/SC/products_pictures/2334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bis.net.ua/published/publicdata/STORE/attachments/SC/products_pictures/23340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388" cy="74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C07" w:rsidRPr="00F857D5" w:rsidRDefault="003E3C07" w:rsidP="003E3C07">
      <w:pPr>
        <w:pStyle w:val="a5"/>
        <w:numPr>
          <w:ilvl w:val="0"/>
          <w:numId w:val="89"/>
        </w:numPr>
        <w:shd w:val="clear" w:color="auto" w:fill="FFFFFF"/>
        <w:jc w:val="center"/>
        <w:rPr>
          <w:szCs w:val="28"/>
        </w:rPr>
      </w:pPr>
      <w:r w:rsidRPr="00F857D5">
        <w:rPr>
          <w:szCs w:val="24"/>
        </w:rPr>
        <w:t xml:space="preserve">– Вариант 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Укажите, какие материалы оправ не разогреваются с помощью фена, при сборке очков?</w:t>
      </w:r>
    </w:p>
    <w:p w:rsidR="003E3C07" w:rsidRPr="00F857D5" w:rsidRDefault="003E3C07" w:rsidP="003E3C07">
      <w:pPr>
        <w:pStyle w:val="a5"/>
        <w:numPr>
          <w:ilvl w:val="0"/>
          <w:numId w:val="8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Галантерейный материал</w:t>
      </w:r>
    </w:p>
    <w:p w:rsidR="003E3C07" w:rsidRPr="00F857D5" w:rsidRDefault="003E3C07" w:rsidP="003E3C07">
      <w:pPr>
        <w:pStyle w:val="a5"/>
        <w:numPr>
          <w:ilvl w:val="0"/>
          <w:numId w:val="8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Дерево </w:t>
      </w:r>
    </w:p>
    <w:p w:rsidR="003E3C07" w:rsidRPr="00F857D5" w:rsidRDefault="003E3C07" w:rsidP="003E3C07">
      <w:pPr>
        <w:pStyle w:val="a5"/>
        <w:numPr>
          <w:ilvl w:val="0"/>
          <w:numId w:val="8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Ацетат целлюлозы </w:t>
      </w:r>
    </w:p>
    <w:p w:rsidR="003E3C07" w:rsidRPr="00F857D5" w:rsidRDefault="003E3C07" w:rsidP="003E3C07">
      <w:pPr>
        <w:pStyle w:val="a5"/>
        <w:numPr>
          <w:ilvl w:val="0"/>
          <w:numId w:val="8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proofErr w:type="spellStart"/>
      <w:r w:rsidRPr="00F857D5">
        <w:rPr>
          <w:rFonts w:eastAsia="Times New Roman,Bold"/>
          <w:bCs/>
          <w:szCs w:val="24"/>
        </w:rPr>
        <w:t>Оптил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Укажите, из каких материалов изготавливались «Древние линзы»?</w:t>
      </w:r>
    </w:p>
    <w:p w:rsidR="003E3C07" w:rsidRPr="00F857D5" w:rsidRDefault="003E3C07" w:rsidP="003E3C07">
      <w:pPr>
        <w:pStyle w:val="a5"/>
        <w:numPr>
          <w:ilvl w:val="0"/>
          <w:numId w:val="64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Пластик, стекло</w:t>
      </w:r>
    </w:p>
    <w:p w:rsidR="003E3C07" w:rsidRPr="00F857D5" w:rsidRDefault="003E3C07" w:rsidP="003E3C07">
      <w:pPr>
        <w:pStyle w:val="a5"/>
        <w:numPr>
          <w:ilvl w:val="0"/>
          <w:numId w:val="64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proofErr w:type="spellStart"/>
      <w:r w:rsidRPr="00F857D5">
        <w:rPr>
          <w:rFonts w:eastAsia="Times New Roman,Bold"/>
          <w:bCs/>
          <w:szCs w:val="24"/>
        </w:rPr>
        <w:t>Берилий</w:t>
      </w:r>
      <w:proofErr w:type="spellEnd"/>
      <w:r w:rsidRPr="00F857D5">
        <w:rPr>
          <w:rFonts w:eastAsia="Times New Roman,Bold"/>
          <w:bCs/>
          <w:szCs w:val="24"/>
        </w:rPr>
        <w:t>, кварц, горный хрусталь</w:t>
      </w:r>
    </w:p>
    <w:p w:rsidR="003E3C07" w:rsidRPr="00F857D5" w:rsidRDefault="003E3C07" w:rsidP="003E3C07">
      <w:pPr>
        <w:pStyle w:val="a5"/>
        <w:numPr>
          <w:ilvl w:val="0"/>
          <w:numId w:val="64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proofErr w:type="spellStart"/>
      <w:r w:rsidRPr="00F857D5">
        <w:rPr>
          <w:rFonts w:eastAsia="Times New Roman,Bold"/>
          <w:bCs/>
          <w:szCs w:val="24"/>
        </w:rPr>
        <w:t>Поликорбанат</w:t>
      </w:r>
      <w:proofErr w:type="spellEnd"/>
      <w:r w:rsidRPr="00F857D5">
        <w:rPr>
          <w:rFonts w:eastAsia="Times New Roman,Bold"/>
          <w:bCs/>
          <w:szCs w:val="24"/>
        </w:rPr>
        <w:t xml:space="preserve">, </w:t>
      </w:r>
      <w:proofErr w:type="spellStart"/>
      <w:r w:rsidRPr="00F857D5">
        <w:rPr>
          <w:rFonts w:eastAsia="Times New Roman,Bold"/>
          <w:bCs/>
          <w:szCs w:val="24"/>
          <w:lang w:val="en-US"/>
        </w:rPr>
        <w:t>Trivex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4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Сапфир, кварц, алмаз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Укажите, из какого кристалла изготавливали солнцезащитные очки?</w:t>
      </w:r>
    </w:p>
    <w:p w:rsidR="003E3C07" w:rsidRPr="00F857D5" w:rsidRDefault="003E3C07" w:rsidP="003E3C07">
      <w:pPr>
        <w:pStyle w:val="a5"/>
        <w:numPr>
          <w:ilvl w:val="0"/>
          <w:numId w:val="6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Изумруд</w:t>
      </w:r>
    </w:p>
    <w:p w:rsidR="003E3C07" w:rsidRPr="00F857D5" w:rsidRDefault="003E3C07" w:rsidP="003E3C07">
      <w:pPr>
        <w:pStyle w:val="a5"/>
        <w:numPr>
          <w:ilvl w:val="0"/>
          <w:numId w:val="6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Сапфир </w:t>
      </w:r>
    </w:p>
    <w:p w:rsidR="003E3C07" w:rsidRPr="00F857D5" w:rsidRDefault="003E3C07" w:rsidP="003E3C07">
      <w:pPr>
        <w:pStyle w:val="a5"/>
        <w:numPr>
          <w:ilvl w:val="0"/>
          <w:numId w:val="6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Алмаз</w:t>
      </w:r>
    </w:p>
    <w:p w:rsidR="003E3C07" w:rsidRPr="00F857D5" w:rsidRDefault="003E3C07" w:rsidP="003E3C07">
      <w:pPr>
        <w:pStyle w:val="a5"/>
        <w:numPr>
          <w:ilvl w:val="0"/>
          <w:numId w:val="6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Кварц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Укажите прибор для измерения межзрачкового расстояния? </w:t>
      </w:r>
    </w:p>
    <w:p w:rsidR="003E3C07" w:rsidRPr="00F857D5" w:rsidRDefault="003E3C07" w:rsidP="003E3C07">
      <w:pPr>
        <w:pStyle w:val="a5"/>
        <w:numPr>
          <w:ilvl w:val="0"/>
          <w:numId w:val="16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пупиллометр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16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кератометр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1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офтальмоскоп</w:t>
      </w:r>
    </w:p>
    <w:p w:rsidR="003E3C07" w:rsidRPr="00F857D5" w:rsidRDefault="003E3C07" w:rsidP="003E3C07">
      <w:pPr>
        <w:pStyle w:val="a5"/>
        <w:numPr>
          <w:ilvl w:val="0"/>
          <w:numId w:val="16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аккомодометр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 линзы для оптической коррекции астигматизма?</w:t>
      </w:r>
    </w:p>
    <w:p w:rsidR="003E3C07" w:rsidRPr="00F857D5" w:rsidRDefault="003E3C07" w:rsidP="003E3C07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Цилиндрические собирательные или рассеивающие линзы</w:t>
      </w:r>
    </w:p>
    <w:p w:rsidR="003E3C07" w:rsidRPr="00F857D5" w:rsidRDefault="003E3C07" w:rsidP="003E3C07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Бифокальные собирательные или рассеивающие линзы</w:t>
      </w:r>
    </w:p>
    <w:p w:rsidR="003E3C07" w:rsidRPr="00F857D5" w:rsidRDefault="003E3C07" w:rsidP="003E3C07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Призматические собирательные или рассеивающие линзы.</w:t>
      </w:r>
    </w:p>
    <w:p w:rsidR="003E3C07" w:rsidRPr="00F857D5" w:rsidRDefault="003E3C07" w:rsidP="003E3C07">
      <w:pPr>
        <w:pStyle w:val="a5"/>
        <w:numPr>
          <w:ilvl w:val="0"/>
          <w:numId w:val="17"/>
        </w:numPr>
        <w:shd w:val="clear" w:color="auto" w:fill="FFFFFF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Сферические собирательные (положительные) линзы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Укажите, какие материалы называются термопластами?</w:t>
      </w:r>
    </w:p>
    <w:p w:rsidR="003E3C07" w:rsidRPr="00F857D5" w:rsidRDefault="003E3C07" w:rsidP="003E3C07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gramStart"/>
      <w:r w:rsidRPr="00F857D5">
        <w:rPr>
          <w:rFonts w:eastAsia="Times New Roman,Bold"/>
          <w:szCs w:val="24"/>
        </w:rPr>
        <w:t>Способные</w:t>
      </w:r>
      <w:proofErr w:type="gramEnd"/>
      <w:r w:rsidRPr="00F857D5">
        <w:rPr>
          <w:rFonts w:eastAsia="Times New Roman,Bold"/>
          <w:szCs w:val="24"/>
        </w:rPr>
        <w:t xml:space="preserve"> изменять свою форму под воздействием тепла</w:t>
      </w:r>
    </w:p>
    <w:p w:rsidR="003E3C07" w:rsidRPr="00F857D5" w:rsidRDefault="003E3C07" w:rsidP="003E3C07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Это синтетический полимерный материал</w:t>
      </w:r>
    </w:p>
    <w:p w:rsidR="003E3C07" w:rsidRPr="00F857D5" w:rsidRDefault="003E3C07" w:rsidP="003E3C07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Материалы, которые способны утверждаться под воздействием тепла</w:t>
      </w:r>
    </w:p>
    <w:p w:rsidR="003E3C07" w:rsidRPr="00F857D5" w:rsidRDefault="003E3C07" w:rsidP="003E3C07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Это органический оптический материал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shd w:val="clear" w:color="auto" w:fill="FFFFFF"/>
        <w:rPr>
          <w:szCs w:val="24"/>
        </w:rPr>
      </w:pPr>
      <w:r w:rsidRPr="00F857D5">
        <w:rPr>
          <w:szCs w:val="24"/>
        </w:rPr>
        <w:t>Укажите, что такое органические очковые линзы?</w:t>
      </w:r>
    </w:p>
    <w:p w:rsidR="003E3C07" w:rsidRPr="00F857D5" w:rsidRDefault="003E3C07" w:rsidP="003E3C07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цветное оптическое стекло</w:t>
      </w:r>
    </w:p>
    <w:p w:rsidR="003E3C07" w:rsidRPr="00F857D5" w:rsidRDefault="003E3C07" w:rsidP="003E3C07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оптическое бесцветное стекло</w:t>
      </w:r>
    </w:p>
    <w:p w:rsidR="003E3C07" w:rsidRPr="00F857D5" w:rsidRDefault="003E3C07" w:rsidP="003E3C07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gramStart"/>
      <w:r w:rsidRPr="00F857D5">
        <w:rPr>
          <w:rFonts w:eastAsia="Times New Roman,Bold"/>
          <w:szCs w:val="24"/>
        </w:rPr>
        <w:t>изготовленные</w:t>
      </w:r>
      <w:proofErr w:type="gramEnd"/>
      <w:r w:rsidRPr="00F857D5">
        <w:rPr>
          <w:rFonts w:eastAsia="Times New Roman,Bold"/>
          <w:szCs w:val="24"/>
        </w:rPr>
        <w:t xml:space="preserve"> из реактопластов и изготовленные из термопластов</w:t>
      </w:r>
    </w:p>
    <w:p w:rsidR="003E3C07" w:rsidRPr="00F857D5" w:rsidRDefault="003E3C07" w:rsidP="003E3C07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линзы, используемые для коррекции миопии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Укажите, принцип действия просветляющего покрытия?</w:t>
      </w:r>
    </w:p>
    <w:p w:rsidR="003E3C07" w:rsidRPr="00F857D5" w:rsidRDefault="003E3C07" w:rsidP="003E3C07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Заключается в увеличении </w:t>
      </w:r>
      <w:proofErr w:type="spellStart"/>
      <w:r w:rsidRPr="00F857D5">
        <w:rPr>
          <w:rFonts w:eastAsia="Times New Roman,Bold"/>
          <w:szCs w:val="24"/>
        </w:rPr>
        <w:t>абразивостойкости</w:t>
      </w:r>
      <w:proofErr w:type="spellEnd"/>
      <w:r w:rsidRPr="00F857D5">
        <w:rPr>
          <w:rFonts w:eastAsia="Times New Roman,Bold"/>
          <w:szCs w:val="24"/>
        </w:rPr>
        <w:t xml:space="preserve"> линзы</w:t>
      </w:r>
    </w:p>
    <w:p w:rsidR="003E3C07" w:rsidRPr="00F857D5" w:rsidRDefault="003E3C07" w:rsidP="003E3C07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Заключается в отталкивании капель воды с поверхности линзы</w:t>
      </w:r>
    </w:p>
    <w:p w:rsidR="003E3C07" w:rsidRPr="00F857D5" w:rsidRDefault="003E3C07" w:rsidP="003E3C07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Заключается в уменьшении </w:t>
      </w:r>
      <w:proofErr w:type="spellStart"/>
      <w:r w:rsidRPr="00F857D5">
        <w:rPr>
          <w:rFonts w:eastAsia="Times New Roman,Bold"/>
          <w:szCs w:val="24"/>
        </w:rPr>
        <w:t>абразивостойкости</w:t>
      </w:r>
      <w:proofErr w:type="spellEnd"/>
      <w:r w:rsidRPr="00F857D5">
        <w:rPr>
          <w:rFonts w:eastAsia="Times New Roman,Bold"/>
          <w:szCs w:val="24"/>
        </w:rPr>
        <w:t xml:space="preserve"> линз</w:t>
      </w:r>
    </w:p>
    <w:p w:rsidR="003E3C07" w:rsidRPr="00F857D5" w:rsidRDefault="003E3C07" w:rsidP="003E3C07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 Заключается в создании условий для интерференции падающих на линзу и отраженных от нее лучей света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Выбрать группу параметров, необходимых при приёме заказа на очки с прогрессивными линзами?</w:t>
      </w:r>
    </w:p>
    <w:p w:rsidR="003E3C07" w:rsidRPr="00F857D5" w:rsidRDefault="003E3C07" w:rsidP="003E3C07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вертексное</w:t>
      </w:r>
      <w:proofErr w:type="spellEnd"/>
      <w:r w:rsidRPr="00F857D5">
        <w:rPr>
          <w:rFonts w:eastAsia="Times New Roman,Bold"/>
          <w:szCs w:val="24"/>
        </w:rPr>
        <w:t xml:space="preserve"> расстояние, радиус закругления рамки оправы, </w:t>
      </w:r>
      <w:proofErr w:type="spellStart"/>
      <w:r w:rsidRPr="00F857D5">
        <w:rPr>
          <w:rFonts w:eastAsia="Times New Roman,Bold"/>
          <w:szCs w:val="24"/>
        </w:rPr>
        <w:t>пантоскопический</w:t>
      </w:r>
      <w:proofErr w:type="spellEnd"/>
      <w:r w:rsidRPr="00F857D5">
        <w:rPr>
          <w:rFonts w:eastAsia="Times New Roman,Bold"/>
          <w:szCs w:val="24"/>
        </w:rPr>
        <w:t xml:space="preserve"> угол</w:t>
      </w:r>
    </w:p>
    <w:p w:rsidR="003E3C07" w:rsidRPr="00F857D5" w:rsidRDefault="003E3C07" w:rsidP="003E3C07">
      <w:pPr>
        <w:autoSpaceDE w:val="0"/>
        <w:autoSpaceDN w:val="0"/>
        <w:adjustRightInd w:val="0"/>
        <w:ind w:left="36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наклона рамки оправы, положение зрачка в проеме ободка оправы</w:t>
      </w:r>
    </w:p>
    <w:p w:rsidR="003E3C07" w:rsidRPr="00F857D5" w:rsidRDefault="003E3C07" w:rsidP="003E3C07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lastRenderedPageBreak/>
        <w:t>материал оправы, наибольший размер проѐма ободка оправы, длина заушника</w:t>
      </w:r>
    </w:p>
    <w:p w:rsidR="003E3C07" w:rsidRPr="00F857D5" w:rsidRDefault="003E3C07" w:rsidP="003E3C07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длина заушника, ширина переносицы, размер проема ободка по средней линии</w:t>
      </w:r>
    </w:p>
    <w:p w:rsidR="003E3C07" w:rsidRPr="00F857D5" w:rsidRDefault="003E3C07" w:rsidP="003E3C07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межцентровое расстояние оправы, наибольший размер проема ободка, способ крепления линзы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 возможность повысить поверхностную прочность полимерной линзы?</w:t>
      </w:r>
    </w:p>
    <w:p w:rsidR="003E3C07" w:rsidRPr="00F857D5" w:rsidRDefault="003E3C07" w:rsidP="003E3C07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возможно, если нанести на линзу гидрофобное покрытие</w:t>
      </w:r>
    </w:p>
    <w:p w:rsidR="003E3C07" w:rsidRPr="00F857D5" w:rsidRDefault="003E3C07" w:rsidP="003E3C07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невозможно</w:t>
      </w:r>
    </w:p>
    <w:p w:rsidR="003E3C07" w:rsidRPr="00F857D5" w:rsidRDefault="003E3C07" w:rsidP="003E3C07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возможно, если нанести на линзу упрочняющее покрытие</w:t>
      </w:r>
    </w:p>
    <w:p w:rsidR="003E3C07" w:rsidRPr="00F857D5" w:rsidRDefault="003E3C07" w:rsidP="003E3C07">
      <w:pPr>
        <w:pStyle w:val="a5"/>
        <w:numPr>
          <w:ilvl w:val="0"/>
          <w:numId w:val="22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возможно, если нанести на линзу просветляющее покрытие</w:t>
      </w:r>
    </w:p>
    <w:p w:rsidR="003E3C07" w:rsidRPr="00F857D5" w:rsidRDefault="003E3C07" w:rsidP="003E3C07">
      <w:pPr>
        <w:pStyle w:val="a5"/>
        <w:rPr>
          <w:rFonts w:eastAsia="Times New Roman,Bold"/>
          <w:szCs w:val="24"/>
        </w:rPr>
      </w:pP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Укажите параметры, по которым рассчитывают диаметр линзы при комплектации заказа на очки? </w:t>
      </w:r>
    </w:p>
    <w:p w:rsidR="003E3C07" w:rsidRPr="00F857D5" w:rsidRDefault="003E3C07" w:rsidP="003E3C07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размеры оправы, межзрачковое расстояние, технология обработки края линзы</w:t>
      </w:r>
    </w:p>
    <w:p w:rsidR="003E3C07" w:rsidRPr="00F857D5" w:rsidRDefault="003E3C07" w:rsidP="003E3C07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рефракция линзы, степень аметропии</w:t>
      </w:r>
    </w:p>
    <w:p w:rsidR="003E3C07" w:rsidRPr="00F857D5" w:rsidRDefault="003E3C07" w:rsidP="003E3C07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 размер проема ободка оправы, вид оправы, величина асимметрии глаз</w:t>
      </w:r>
    </w:p>
    <w:p w:rsidR="003E3C07" w:rsidRPr="00F857D5" w:rsidRDefault="003E3C07" w:rsidP="003E3C07">
      <w:pPr>
        <w:pStyle w:val="a5"/>
        <w:numPr>
          <w:ilvl w:val="0"/>
          <w:numId w:val="23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межзрачковое расстояние, конструкция линзы, вид коррекции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Могут ли окрашенные в условиях оптической мастерской очковые линзы являться медицинскими фильтрами? </w:t>
      </w:r>
    </w:p>
    <w:p w:rsidR="003E3C07" w:rsidRPr="00F857D5" w:rsidRDefault="003E3C07" w:rsidP="003E3C07">
      <w:pPr>
        <w:pStyle w:val="a5"/>
        <w:numPr>
          <w:ilvl w:val="0"/>
          <w:numId w:val="2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Не могут</w:t>
      </w:r>
    </w:p>
    <w:p w:rsidR="003E3C07" w:rsidRPr="00F857D5" w:rsidRDefault="003E3C07" w:rsidP="003E3C07">
      <w:pPr>
        <w:pStyle w:val="a5"/>
        <w:numPr>
          <w:ilvl w:val="0"/>
          <w:numId w:val="2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Да могут</w:t>
      </w:r>
    </w:p>
    <w:p w:rsidR="003E3C07" w:rsidRPr="00F857D5" w:rsidRDefault="003E3C07" w:rsidP="003E3C07">
      <w:pPr>
        <w:pStyle w:val="a5"/>
        <w:numPr>
          <w:ilvl w:val="0"/>
          <w:numId w:val="2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Да могут при окрашивании в зеленый цвет</w:t>
      </w:r>
    </w:p>
    <w:p w:rsidR="003E3C07" w:rsidRPr="00F857D5" w:rsidRDefault="003E3C07" w:rsidP="003E3C07">
      <w:pPr>
        <w:pStyle w:val="a5"/>
        <w:numPr>
          <w:ilvl w:val="0"/>
          <w:numId w:val="2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Да могут, только при нанесении покрытий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Укажите особенности при заказе на очки с прогрессивными линзами? </w:t>
      </w:r>
    </w:p>
    <w:p w:rsidR="003E3C07" w:rsidRPr="00F857D5" w:rsidRDefault="003E3C07" w:rsidP="003E3C07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производится выправка оправы по требованиям производителя линз, и разметка</w:t>
      </w:r>
    </w:p>
    <w:p w:rsidR="003E3C07" w:rsidRPr="00F857D5" w:rsidRDefault="003E3C07" w:rsidP="003E3C07">
      <w:pPr>
        <w:autoSpaceDE w:val="0"/>
        <w:autoSpaceDN w:val="0"/>
        <w:adjustRightInd w:val="0"/>
        <w:ind w:left="36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положения зрачка </w:t>
      </w:r>
      <w:proofErr w:type="gramStart"/>
      <w:r w:rsidRPr="00F857D5">
        <w:rPr>
          <w:rFonts w:eastAsia="Times New Roman,Bold"/>
          <w:szCs w:val="24"/>
        </w:rPr>
        <w:t>в</w:t>
      </w:r>
      <w:proofErr w:type="gramEnd"/>
      <w:r w:rsidRPr="00F857D5">
        <w:rPr>
          <w:rFonts w:eastAsia="Times New Roman,Bold"/>
          <w:szCs w:val="24"/>
        </w:rPr>
        <w:t xml:space="preserve"> проѐме </w:t>
      </w:r>
      <w:proofErr w:type="gramStart"/>
      <w:r w:rsidRPr="00F857D5">
        <w:rPr>
          <w:rFonts w:eastAsia="Times New Roman,Bold"/>
          <w:szCs w:val="24"/>
        </w:rPr>
        <w:t>ободка</w:t>
      </w:r>
      <w:proofErr w:type="gramEnd"/>
      <w:r w:rsidRPr="00F857D5">
        <w:rPr>
          <w:rFonts w:eastAsia="Times New Roman,Bold"/>
          <w:szCs w:val="24"/>
        </w:rPr>
        <w:t xml:space="preserve"> оправы</w:t>
      </w:r>
    </w:p>
    <w:p w:rsidR="003E3C07" w:rsidRPr="00F857D5" w:rsidRDefault="003E3C07" w:rsidP="003E3C07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производится выправка оправы по требованиям производителя линз, и разметка</w:t>
      </w:r>
    </w:p>
    <w:p w:rsidR="003E3C07" w:rsidRPr="00F857D5" w:rsidRDefault="003E3C07" w:rsidP="003E3C07">
      <w:pPr>
        <w:autoSpaceDE w:val="0"/>
        <w:autoSpaceDN w:val="0"/>
        <w:adjustRightInd w:val="0"/>
        <w:ind w:left="36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положения нижнего века </w:t>
      </w:r>
      <w:proofErr w:type="gramStart"/>
      <w:r w:rsidRPr="00F857D5">
        <w:rPr>
          <w:rFonts w:eastAsia="Times New Roman,Bold"/>
          <w:szCs w:val="24"/>
        </w:rPr>
        <w:t>в</w:t>
      </w:r>
      <w:proofErr w:type="gramEnd"/>
      <w:r w:rsidRPr="00F857D5">
        <w:rPr>
          <w:rFonts w:eastAsia="Times New Roman,Bold"/>
          <w:szCs w:val="24"/>
        </w:rPr>
        <w:t xml:space="preserve"> проѐме </w:t>
      </w:r>
      <w:proofErr w:type="gramStart"/>
      <w:r w:rsidRPr="00F857D5">
        <w:rPr>
          <w:rFonts w:eastAsia="Times New Roman,Bold"/>
          <w:szCs w:val="24"/>
        </w:rPr>
        <w:t>ободка</w:t>
      </w:r>
      <w:proofErr w:type="gramEnd"/>
      <w:r w:rsidRPr="00F857D5">
        <w:rPr>
          <w:rFonts w:eastAsia="Times New Roman,Bold"/>
          <w:szCs w:val="24"/>
        </w:rPr>
        <w:t xml:space="preserve"> оправы</w:t>
      </w:r>
    </w:p>
    <w:p w:rsidR="003E3C07" w:rsidRPr="00F857D5" w:rsidRDefault="003E3C07" w:rsidP="003E3C07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производится выправка оправы по требованиям производителя линз, а разметка</w:t>
      </w:r>
    </w:p>
    <w:p w:rsidR="003E3C07" w:rsidRPr="00F857D5" w:rsidRDefault="003E3C07" w:rsidP="003E3C07">
      <w:pPr>
        <w:autoSpaceDE w:val="0"/>
        <w:autoSpaceDN w:val="0"/>
        <w:adjustRightInd w:val="0"/>
        <w:ind w:left="36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демо-линзы</w:t>
      </w:r>
      <w:proofErr w:type="spellEnd"/>
      <w:r w:rsidRPr="00F857D5">
        <w:rPr>
          <w:rFonts w:eastAsia="Times New Roman,Bold"/>
          <w:szCs w:val="24"/>
        </w:rPr>
        <w:t xml:space="preserve"> не требуется</w:t>
      </w:r>
    </w:p>
    <w:p w:rsidR="003E3C07" w:rsidRPr="00F857D5" w:rsidRDefault="003E3C07" w:rsidP="003E3C07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предлагается оправа с достаточной шириной проѐма ободка, и производится</w:t>
      </w:r>
    </w:p>
    <w:p w:rsidR="003E3C07" w:rsidRPr="00F857D5" w:rsidRDefault="003E3C07" w:rsidP="003E3C07">
      <w:pPr>
        <w:ind w:left="36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выправка оправы по желанию клиента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 Выбрать прибор, применяемый для разметки линз? </w:t>
      </w:r>
    </w:p>
    <w:p w:rsidR="003E3C07" w:rsidRPr="00F857D5" w:rsidRDefault="003E3C07" w:rsidP="003E3C07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диоптриметр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центрископ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центратор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2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полярископ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BatangChe"/>
          <w:bCs/>
          <w:szCs w:val="24"/>
        </w:rPr>
      </w:pPr>
      <w:r w:rsidRPr="00F857D5">
        <w:rPr>
          <w:rFonts w:eastAsia="BatangChe"/>
          <w:bCs/>
          <w:szCs w:val="24"/>
        </w:rPr>
        <w:t>Укажите, как изменяется коэффициент отражения при использовании материалов с высоким показателем преломления</w:t>
      </w:r>
    </w:p>
    <w:p w:rsidR="003E3C07" w:rsidRPr="00F857D5" w:rsidRDefault="003E3C07" w:rsidP="003E3C07">
      <w:pPr>
        <w:pStyle w:val="a5"/>
        <w:numPr>
          <w:ilvl w:val="0"/>
          <w:numId w:val="2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коэффициент отражения увеличивается</w:t>
      </w:r>
    </w:p>
    <w:p w:rsidR="003E3C07" w:rsidRPr="00F857D5" w:rsidRDefault="003E3C07" w:rsidP="003E3C07">
      <w:pPr>
        <w:pStyle w:val="a5"/>
        <w:numPr>
          <w:ilvl w:val="0"/>
          <w:numId w:val="2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коэффициент отражения уменьшается</w:t>
      </w:r>
    </w:p>
    <w:p w:rsidR="003E3C07" w:rsidRPr="00F857D5" w:rsidRDefault="003E3C07" w:rsidP="003E3C07">
      <w:pPr>
        <w:pStyle w:val="a5"/>
        <w:numPr>
          <w:ilvl w:val="0"/>
          <w:numId w:val="2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коэффициент отражения не меняется</w:t>
      </w:r>
    </w:p>
    <w:p w:rsidR="003E3C07" w:rsidRPr="00F857D5" w:rsidRDefault="003E3C07" w:rsidP="003E3C07">
      <w:pPr>
        <w:pStyle w:val="a5"/>
        <w:numPr>
          <w:ilvl w:val="0"/>
          <w:numId w:val="29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коэффициент отражения не связан с показателем преломления применяемого материала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Укажите, из каких материалов изготавливают детские оправы</w:t>
      </w:r>
    </w:p>
    <w:p w:rsidR="003E3C07" w:rsidRPr="00F857D5" w:rsidRDefault="003E3C07" w:rsidP="003E3C07">
      <w:pPr>
        <w:pStyle w:val="a5"/>
        <w:numPr>
          <w:ilvl w:val="0"/>
          <w:numId w:val="66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Титан, нержавеющая сталь, </w:t>
      </w:r>
      <w:proofErr w:type="spellStart"/>
      <w:r w:rsidRPr="00F857D5">
        <w:rPr>
          <w:rFonts w:eastAsia="Times New Roman,Bold"/>
          <w:szCs w:val="24"/>
        </w:rPr>
        <w:t>флексон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6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  <w:lang w:val="en-US"/>
        </w:rPr>
        <w:t>Optil</w:t>
      </w:r>
      <w:proofErr w:type="spellEnd"/>
      <w:r w:rsidRPr="00F857D5">
        <w:rPr>
          <w:rFonts w:eastAsia="Times New Roman,Bold"/>
          <w:szCs w:val="24"/>
        </w:rPr>
        <w:t xml:space="preserve">, </w:t>
      </w:r>
      <w:r w:rsidRPr="00F857D5">
        <w:rPr>
          <w:rFonts w:eastAsia="Times New Roman,Bold"/>
          <w:szCs w:val="24"/>
          <w:lang w:val="en-US"/>
        </w:rPr>
        <w:t>Kevlar</w:t>
      </w:r>
      <w:r w:rsidRPr="00F857D5">
        <w:rPr>
          <w:rFonts w:eastAsia="Times New Roman,Bold"/>
          <w:szCs w:val="24"/>
        </w:rPr>
        <w:t>, силикон</w:t>
      </w:r>
    </w:p>
    <w:p w:rsidR="003E3C07" w:rsidRPr="00F857D5" w:rsidRDefault="003E3C07" w:rsidP="003E3C07">
      <w:pPr>
        <w:pStyle w:val="a5"/>
        <w:numPr>
          <w:ilvl w:val="0"/>
          <w:numId w:val="66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  <w:lang w:val="en-US"/>
        </w:rPr>
        <w:t>Hydrolon</w:t>
      </w:r>
      <w:proofErr w:type="spellEnd"/>
      <w:r w:rsidRPr="00F857D5">
        <w:rPr>
          <w:rFonts w:eastAsia="Times New Roman,Bold"/>
          <w:szCs w:val="24"/>
        </w:rPr>
        <w:t>, нейлон, дерево</w:t>
      </w:r>
    </w:p>
    <w:p w:rsidR="003E3C07" w:rsidRPr="00F857D5" w:rsidRDefault="003E3C07" w:rsidP="003E3C07">
      <w:pPr>
        <w:pStyle w:val="a5"/>
        <w:numPr>
          <w:ilvl w:val="0"/>
          <w:numId w:val="66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Золото, серебро, </w:t>
      </w:r>
      <w:proofErr w:type="spellStart"/>
      <w:r w:rsidRPr="00F857D5">
        <w:rPr>
          <w:rFonts w:eastAsia="Times New Roman,Bold"/>
          <w:szCs w:val="24"/>
        </w:rPr>
        <w:t>углеволокно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1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Выберите </w:t>
      </w:r>
      <w:proofErr w:type="spellStart"/>
      <w:r w:rsidRPr="00F857D5">
        <w:rPr>
          <w:rFonts w:eastAsia="Times New Roman,Bold"/>
          <w:szCs w:val="24"/>
        </w:rPr>
        <w:t>гиппоалергенный</w:t>
      </w:r>
      <w:proofErr w:type="spellEnd"/>
      <w:r w:rsidRPr="00F857D5">
        <w:rPr>
          <w:rFonts w:eastAsia="Times New Roman,Bold"/>
          <w:szCs w:val="24"/>
        </w:rPr>
        <w:t xml:space="preserve"> материал для изготовления оправ</w:t>
      </w:r>
    </w:p>
    <w:p w:rsidR="003E3C07" w:rsidRPr="00F857D5" w:rsidRDefault="003E3C07" w:rsidP="003E3C07">
      <w:pPr>
        <w:pStyle w:val="a5"/>
        <w:numPr>
          <w:ilvl w:val="0"/>
          <w:numId w:val="67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Бериллий </w:t>
      </w:r>
    </w:p>
    <w:p w:rsidR="003E3C07" w:rsidRPr="00F857D5" w:rsidRDefault="003E3C07" w:rsidP="003E3C07">
      <w:pPr>
        <w:pStyle w:val="a5"/>
        <w:numPr>
          <w:ilvl w:val="0"/>
          <w:numId w:val="67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  <w:r w:rsidRPr="00F857D5">
        <w:rPr>
          <w:rFonts w:eastAsia="Times New Roman,Bold"/>
          <w:szCs w:val="24"/>
        </w:rPr>
        <w:t xml:space="preserve"> </w:t>
      </w:r>
    </w:p>
    <w:p w:rsidR="003E3C07" w:rsidRPr="00F857D5" w:rsidRDefault="003E3C07" w:rsidP="003E3C07">
      <w:pPr>
        <w:pStyle w:val="a5"/>
        <w:numPr>
          <w:ilvl w:val="0"/>
          <w:numId w:val="67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Титан</w:t>
      </w:r>
    </w:p>
    <w:p w:rsidR="003E3C07" w:rsidRPr="00F857D5" w:rsidRDefault="003E3C07" w:rsidP="003E3C07">
      <w:pPr>
        <w:pStyle w:val="a5"/>
        <w:numPr>
          <w:ilvl w:val="0"/>
          <w:numId w:val="67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Дерево 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Укажите материалы для изготовления медицинских оправ устойчивых к коррозии </w:t>
      </w:r>
    </w:p>
    <w:p w:rsidR="003E3C07" w:rsidRPr="00F857D5" w:rsidRDefault="003E3C07" w:rsidP="003E3C07">
      <w:pPr>
        <w:pStyle w:val="a5"/>
        <w:numPr>
          <w:ilvl w:val="0"/>
          <w:numId w:val="6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Ацетат целлюлозы</w:t>
      </w:r>
    </w:p>
    <w:p w:rsidR="003E3C07" w:rsidRPr="00F857D5" w:rsidRDefault="003E3C07" w:rsidP="003E3C07">
      <w:pPr>
        <w:pStyle w:val="a5"/>
        <w:numPr>
          <w:ilvl w:val="0"/>
          <w:numId w:val="6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lastRenderedPageBreak/>
        <w:t xml:space="preserve">Целлюлозы </w:t>
      </w:r>
      <w:proofErr w:type="spellStart"/>
      <w:r w:rsidRPr="00F857D5">
        <w:rPr>
          <w:rFonts w:eastAsia="Times New Roman,Bold"/>
          <w:szCs w:val="24"/>
        </w:rPr>
        <w:t>пропионат</w:t>
      </w:r>
      <w:proofErr w:type="spellEnd"/>
      <w:r w:rsidRPr="00F857D5">
        <w:rPr>
          <w:rFonts w:eastAsia="Times New Roman,Bold"/>
          <w:szCs w:val="24"/>
        </w:rPr>
        <w:t xml:space="preserve"> </w:t>
      </w:r>
    </w:p>
    <w:p w:rsidR="003E3C07" w:rsidRPr="00F857D5" w:rsidRDefault="003E3C07" w:rsidP="003E3C07">
      <w:pPr>
        <w:pStyle w:val="a5"/>
        <w:numPr>
          <w:ilvl w:val="0"/>
          <w:numId w:val="68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Флексон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Кость буйвола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Укажите, какие материалы линз используют для изготовления очков в </w:t>
      </w:r>
      <w:proofErr w:type="spellStart"/>
      <w:r w:rsidRPr="00F857D5">
        <w:rPr>
          <w:rFonts w:eastAsia="Times New Roman,Bold"/>
          <w:szCs w:val="24"/>
        </w:rPr>
        <w:t>безободковую</w:t>
      </w:r>
      <w:proofErr w:type="spellEnd"/>
      <w:r w:rsidRPr="00F857D5">
        <w:rPr>
          <w:rFonts w:eastAsia="Times New Roman,Bold"/>
          <w:szCs w:val="24"/>
        </w:rPr>
        <w:t xml:space="preserve"> оправу</w:t>
      </w:r>
    </w:p>
    <w:p w:rsidR="003E3C07" w:rsidRPr="00F857D5" w:rsidRDefault="003E3C07" w:rsidP="003E3C07">
      <w:pPr>
        <w:pStyle w:val="a5"/>
        <w:numPr>
          <w:ilvl w:val="0"/>
          <w:numId w:val="69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Минеральные, органические </w:t>
      </w:r>
    </w:p>
    <w:p w:rsidR="003E3C07" w:rsidRPr="00F857D5" w:rsidRDefault="003E3C07" w:rsidP="003E3C07">
      <w:pPr>
        <w:pStyle w:val="a5"/>
        <w:numPr>
          <w:ilvl w:val="0"/>
          <w:numId w:val="69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Поликорбанат</w:t>
      </w:r>
      <w:proofErr w:type="spellEnd"/>
      <w:r w:rsidRPr="00F857D5">
        <w:rPr>
          <w:rFonts w:eastAsia="Times New Roman,Bold"/>
          <w:szCs w:val="24"/>
        </w:rPr>
        <w:t xml:space="preserve">, </w:t>
      </w:r>
      <w:proofErr w:type="spellStart"/>
      <w:r w:rsidRPr="00F857D5">
        <w:rPr>
          <w:rFonts w:eastAsia="Times New Roman,Bold"/>
          <w:szCs w:val="24"/>
          <w:lang w:val="en-US"/>
        </w:rPr>
        <w:t>Tribrid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69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bCs/>
          <w:szCs w:val="24"/>
          <w:lang w:val="en-US"/>
        </w:rPr>
        <w:t>Trivex</w:t>
      </w:r>
      <w:proofErr w:type="spellEnd"/>
      <w:r w:rsidRPr="00F857D5">
        <w:rPr>
          <w:rFonts w:eastAsia="Times New Roman,Bold"/>
          <w:bCs/>
          <w:szCs w:val="24"/>
        </w:rPr>
        <w:t>, низко преломляющие пластмассы</w:t>
      </w:r>
    </w:p>
    <w:p w:rsidR="003E3C07" w:rsidRPr="00F857D5" w:rsidRDefault="003E3C07" w:rsidP="003E3C07">
      <w:pPr>
        <w:pStyle w:val="a5"/>
        <w:numPr>
          <w:ilvl w:val="0"/>
          <w:numId w:val="69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bCs/>
          <w:szCs w:val="24"/>
        </w:rPr>
        <w:t xml:space="preserve">Все </w:t>
      </w:r>
      <w:proofErr w:type="gramStart"/>
      <w:r w:rsidRPr="00F857D5">
        <w:rPr>
          <w:rFonts w:eastAsia="Times New Roman,Bold"/>
          <w:bCs/>
          <w:szCs w:val="24"/>
        </w:rPr>
        <w:t>выше перечисленные</w:t>
      </w:r>
      <w:proofErr w:type="gramEnd"/>
      <w:r w:rsidRPr="00F857D5">
        <w:rPr>
          <w:rFonts w:eastAsia="Times New Roman,Bold"/>
          <w:bCs/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1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Укажите самый лёгкий материал для изготовления металлических оправ </w:t>
      </w:r>
    </w:p>
    <w:p w:rsidR="003E3C07" w:rsidRPr="00F857D5" w:rsidRDefault="003E3C07" w:rsidP="003E3C07">
      <w:pPr>
        <w:pStyle w:val="a5"/>
        <w:numPr>
          <w:ilvl w:val="0"/>
          <w:numId w:val="70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Нержавеющая сталь</w:t>
      </w:r>
    </w:p>
    <w:p w:rsidR="003E3C07" w:rsidRPr="00F857D5" w:rsidRDefault="003E3C07" w:rsidP="003E3C07">
      <w:pPr>
        <w:pStyle w:val="a5"/>
        <w:numPr>
          <w:ilvl w:val="0"/>
          <w:numId w:val="7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Дерево, кости</w:t>
      </w:r>
    </w:p>
    <w:p w:rsidR="003E3C07" w:rsidRPr="00F857D5" w:rsidRDefault="003E3C07" w:rsidP="003E3C07">
      <w:pPr>
        <w:pStyle w:val="a5"/>
        <w:numPr>
          <w:ilvl w:val="0"/>
          <w:numId w:val="70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Алюминий</w:t>
      </w:r>
    </w:p>
    <w:p w:rsidR="003E3C07" w:rsidRPr="00F857D5" w:rsidRDefault="003E3C07" w:rsidP="003E3C07">
      <w:pPr>
        <w:shd w:val="clear" w:color="auto" w:fill="FFFFFF"/>
        <w:ind w:left="720"/>
        <w:jc w:val="center"/>
        <w:rPr>
          <w:szCs w:val="24"/>
        </w:rPr>
      </w:pPr>
      <w:r w:rsidRPr="00F857D5">
        <w:rPr>
          <w:szCs w:val="24"/>
        </w:rPr>
        <w:t xml:space="preserve">3 – Вариант </w:t>
      </w:r>
    </w:p>
    <w:p w:rsidR="003E3C07" w:rsidRPr="00F857D5" w:rsidRDefault="003E3C07" w:rsidP="003E3C07">
      <w:pPr>
        <w:pStyle w:val="a5"/>
        <w:numPr>
          <w:ilvl w:val="0"/>
          <w:numId w:val="83"/>
        </w:numPr>
        <w:rPr>
          <w:szCs w:val="24"/>
        </w:rPr>
      </w:pPr>
      <w:r w:rsidRPr="00F857D5">
        <w:rPr>
          <w:szCs w:val="24"/>
        </w:rPr>
        <w:t xml:space="preserve">Выберите преимущество оправ на </w:t>
      </w:r>
      <w:proofErr w:type="spellStart"/>
      <w:r w:rsidRPr="00F857D5">
        <w:rPr>
          <w:szCs w:val="24"/>
        </w:rPr>
        <w:t>флексах</w:t>
      </w:r>
      <w:proofErr w:type="spellEnd"/>
      <w:r w:rsidRPr="00F857D5">
        <w:rPr>
          <w:szCs w:val="24"/>
        </w:rPr>
        <w:t>?</w:t>
      </w:r>
    </w:p>
    <w:p w:rsidR="003E3C07" w:rsidRPr="00F857D5" w:rsidRDefault="003E3C07" w:rsidP="003E3C07">
      <w:pPr>
        <w:pStyle w:val="a5"/>
        <w:numPr>
          <w:ilvl w:val="0"/>
          <w:numId w:val="87"/>
        </w:numPr>
        <w:rPr>
          <w:szCs w:val="24"/>
        </w:rPr>
      </w:pPr>
      <w:proofErr w:type="gramStart"/>
      <w:r w:rsidRPr="00F857D5">
        <w:rPr>
          <w:szCs w:val="24"/>
        </w:rPr>
        <w:t>При</w:t>
      </w:r>
      <w:proofErr w:type="gramEnd"/>
      <w:r w:rsidRPr="00F857D5">
        <w:rPr>
          <w:szCs w:val="24"/>
        </w:rPr>
        <w:t xml:space="preserve"> </w:t>
      </w:r>
      <w:proofErr w:type="gramStart"/>
      <w:r w:rsidRPr="00F857D5">
        <w:rPr>
          <w:szCs w:val="24"/>
        </w:rPr>
        <w:t>снятие</w:t>
      </w:r>
      <w:proofErr w:type="gramEnd"/>
      <w:r w:rsidRPr="00F857D5">
        <w:rPr>
          <w:szCs w:val="24"/>
        </w:rPr>
        <w:t xml:space="preserve"> очков одной рукой предотвращает излом заушника.</w:t>
      </w:r>
    </w:p>
    <w:p w:rsidR="003E3C07" w:rsidRPr="00F857D5" w:rsidRDefault="003E3C07" w:rsidP="003E3C07">
      <w:pPr>
        <w:pStyle w:val="a5"/>
        <w:numPr>
          <w:ilvl w:val="0"/>
          <w:numId w:val="87"/>
        </w:numPr>
        <w:rPr>
          <w:szCs w:val="24"/>
        </w:rPr>
      </w:pPr>
      <w:r w:rsidRPr="00F857D5">
        <w:rPr>
          <w:szCs w:val="24"/>
        </w:rPr>
        <w:t>Предотвращает попадание воды на крепления оправы.</w:t>
      </w:r>
    </w:p>
    <w:p w:rsidR="003E3C07" w:rsidRPr="00F857D5" w:rsidRDefault="003E3C07" w:rsidP="003E3C07">
      <w:pPr>
        <w:pStyle w:val="a5"/>
        <w:numPr>
          <w:ilvl w:val="0"/>
          <w:numId w:val="87"/>
        </w:numPr>
        <w:rPr>
          <w:szCs w:val="24"/>
        </w:rPr>
      </w:pPr>
      <w:r w:rsidRPr="00F857D5">
        <w:rPr>
          <w:szCs w:val="24"/>
        </w:rPr>
        <w:t xml:space="preserve">Предотвращает излом </w:t>
      </w:r>
      <w:proofErr w:type="spellStart"/>
      <w:r w:rsidRPr="00F857D5">
        <w:rPr>
          <w:szCs w:val="24"/>
        </w:rPr>
        <w:t>носоупоров</w:t>
      </w:r>
      <w:proofErr w:type="spellEnd"/>
      <w:r w:rsidRPr="00F857D5">
        <w:rPr>
          <w:szCs w:val="24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87"/>
        </w:numPr>
        <w:rPr>
          <w:szCs w:val="24"/>
        </w:rPr>
      </w:pPr>
      <w:r w:rsidRPr="00F857D5">
        <w:rPr>
          <w:szCs w:val="24"/>
        </w:rPr>
        <w:t>Влияет на дизайн оправы.</w:t>
      </w:r>
    </w:p>
    <w:p w:rsidR="003E3C07" w:rsidRPr="00F857D5" w:rsidRDefault="003E3C07" w:rsidP="003E3C07">
      <w:pPr>
        <w:pStyle w:val="a5"/>
        <w:numPr>
          <w:ilvl w:val="0"/>
          <w:numId w:val="83"/>
        </w:numPr>
        <w:rPr>
          <w:szCs w:val="24"/>
        </w:rPr>
      </w:pPr>
      <w:r w:rsidRPr="00F857D5">
        <w:rPr>
          <w:szCs w:val="24"/>
        </w:rPr>
        <w:t xml:space="preserve">Укажите, какие параметры оправы указываются на заушнике? </w:t>
      </w:r>
    </w:p>
    <w:p w:rsidR="003E3C07" w:rsidRPr="00F857D5" w:rsidRDefault="003E3C07" w:rsidP="003E3C07">
      <w:pPr>
        <w:pStyle w:val="a5"/>
        <w:numPr>
          <w:ilvl w:val="0"/>
          <w:numId w:val="88"/>
        </w:numPr>
        <w:rPr>
          <w:szCs w:val="24"/>
        </w:rPr>
      </w:pPr>
      <w:r w:rsidRPr="00F857D5">
        <w:rPr>
          <w:szCs w:val="24"/>
        </w:rPr>
        <w:t>Ширина носовых упоров и светового проема оправ</w:t>
      </w:r>
    </w:p>
    <w:p w:rsidR="003E3C07" w:rsidRPr="00F857D5" w:rsidRDefault="003E3C07" w:rsidP="003E3C07">
      <w:pPr>
        <w:pStyle w:val="a5"/>
        <w:numPr>
          <w:ilvl w:val="0"/>
          <w:numId w:val="88"/>
        </w:numPr>
        <w:rPr>
          <w:szCs w:val="24"/>
        </w:rPr>
      </w:pPr>
      <w:r w:rsidRPr="00F857D5">
        <w:rPr>
          <w:szCs w:val="24"/>
        </w:rPr>
        <w:t xml:space="preserve"> Размер носовых упоров</w:t>
      </w:r>
    </w:p>
    <w:p w:rsidR="003E3C07" w:rsidRPr="00F857D5" w:rsidRDefault="003E3C07" w:rsidP="003E3C07">
      <w:pPr>
        <w:pStyle w:val="a5"/>
        <w:numPr>
          <w:ilvl w:val="0"/>
          <w:numId w:val="88"/>
        </w:numPr>
        <w:rPr>
          <w:szCs w:val="24"/>
        </w:rPr>
      </w:pPr>
      <w:r w:rsidRPr="00F857D5">
        <w:rPr>
          <w:szCs w:val="24"/>
        </w:rPr>
        <w:t>Наименование и код оправ</w:t>
      </w:r>
    </w:p>
    <w:p w:rsidR="003E3C07" w:rsidRPr="00F857D5" w:rsidRDefault="003E3C07" w:rsidP="003E3C07">
      <w:pPr>
        <w:pStyle w:val="a5"/>
        <w:numPr>
          <w:ilvl w:val="0"/>
          <w:numId w:val="88"/>
        </w:numPr>
        <w:rPr>
          <w:szCs w:val="24"/>
        </w:rPr>
      </w:pPr>
      <w:r w:rsidRPr="00F857D5">
        <w:rPr>
          <w:szCs w:val="24"/>
        </w:rPr>
        <w:t xml:space="preserve">Все </w:t>
      </w:r>
      <w:proofErr w:type="gramStart"/>
      <w:r w:rsidRPr="00F857D5">
        <w:rPr>
          <w:szCs w:val="24"/>
        </w:rPr>
        <w:t>выше перечисленные</w:t>
      </w:r>
      <w:proofErr w:type="gramEnd"/>
      <w:r w:rsidRPr="00F857D5">
        <w:rPr>
          <w:szCs w:val="24"/>
        </w:rPr>
        <w:t xml:space="preserve"> ответы верны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ind w:left="360"/>
        <w:textAlignment w:val="baseline"/>
      </w:pPr>
      <w:r w:rsidRPr="00F857D5">
        <w:rPr>
          <w:rStyle w:val="af8"/>
          <w:b w:val="0"/>
          <w:bdr w:val="none" w:sz="0" w:space="0" w:color="auto" w:frame="1"/>
        </w:rPr>
        <w:t xml:space="preserve">3.Выберите правильный вариант ответа. </w:t>
      </w:r>
      <w:r w:rsidRPr="00F857D5">
        <w:t> Линзой называют:</w:t>
      </w:r>
    </w:p>
    <w:p w:rsidR="003E3C07" w:rsidRPr="00F857D5" w:rsidRDefault="003E3C07" w:rsidP="003E3C0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оптическая деталь из прозрачного материала, ограниченная двумя преломляющими поверхностями</w:t>
      </w:r>
    </w:p>
    <w:p w:rsidR="003E3C07" w:rsidRPr="00F857D5" w:rsidRDefault="003E3C07" w:rsidP="003E3C0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тело, стороны которого отполированы и округлены</w:t>
      </w:r>
    </w:p>
    <w:p w:rsidR="003E3C07" w:rsidRPr="00F857D5" w:rsidRDefault="003E3C07" w:rsidP="003E3C0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прозрачное тело, ограниченное сторонами, которые пред</w:t>
      </w:r>
      <w:r w:rsidRPr="00F857D5">
        <w:softHyphen/>
        <w:t>ставляют собой сферические поверхности</w:t>
      </w:r>
    </w:p>
    <w:p w:rsidR="003E3C07" w:rsidRPr="00F857D5" w:rsidRDefault="003E3C07" w:rsidP="003E3C07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любое тело с гладкими изогнутыми поверхностями</w:t>
      </w:r>
    </w:p>
    <w:p w:rsidR="003E3C07" w:rsidRPr="00F857D5" w:rsidRDefault="003E3C07" w:rsidP="003E3C07">
      <w:pPr>
        <w:pStyle w:val="af2"/>
        <w:numPr>
          <w:ilvl w:val="0"/>
          <w:numId w:val="84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Укажите, какие линзы называют вогнутыми, какие — выпуклыми?</w:t>
      </w:r>
    </w:p>
    <w:p w:rsidR="003E3C07" w:rsidRPr="00F857D5" w:rsidRDefault="003E3C07" w:rsidP="003E3C0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Вогнутыми</w:t>
      </w:r>
      <w:proofErr w:type="gramEnd"/>
      <w:r w:rsidRPr="00F857D5">
        <w:t xml:space="preserve"> — те, у которых края толще, чем середина, вы</w:t>
      </w:r>
      <w:r w:rsidRPr="00F857D5">
        <w:softHyphen/>
        <w:t>пуклыми — у которых края тоньше, чем середина</w:t>
      </w:r>
    </w:p>
    <w:p w:rsidR="003E3C07" w:rsidRPr="00F857D5" w:rsidRDefault="003E3C07" w:rsidP="003E3C0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Вогнутыми</w:t>
      </w:r>
      <w:proofErr w:type="gramEnd"/>
      <w:r w:rsidRPr="00F857D5">
        <w:t xml:space="preserve"> — у которых края тоньше, чем середина, выпу</w:t>
      </w:r>
      <w:r w:rsidRPr="00F857D5">
        <w:softHyphen/>
        <w:t>клыми — у которых края толще, чем середина</w:t>
      </w:r>
    </w:p>
    <w:p w:rsidR="003E3C07" w:rsidRPr="00F857D5" w:rsidRDefault="003E3C07" w:rsidP="003E3C07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Вогнутыми — тела с поверхностями, обращенными внутрь, выпуклыми — с поверхностями, обращенными наружу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84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 xml:space="preserve">Укажите, какая линза служит </w:t>
      </w:r>
      <w:proofErr w:type="gramStart"/>
      <w:r w:rsidRPr="00F857D5">
        <w:t>собирающей</w:t>
      </w:r>
      <w:proofErr w:type="gramEnd"/>
      <w:r w:rsidRPr="00F857D5">
        <w:t xml:space="preserve"> свет, какая — рассеиваю</w:t>
      </w:r>
      <w:r w:rsidRPr="00F857D5">
        <w:softHyphen/>
        <w:t>щей?</w:t>
      </w:r>
    </w:p>
    <w:p w:rsidR="003E3C07" w:rsidRPr="00F857D5" w:rsidRDefault="003E3C07" w:rsidP="003E3C07">
      <w:pPr>
        <w:pStyle w:val="af2"/>
        <w:numPr>
          <w:ilvl w:val="0"/>
          <w:numId w:val="33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 xml:space="preserve">Все линзы, преломляя лучи, концентрируют (собирают) </w:t>
      </w:r>
    </w:p>
    <w:p w:rsidR="003E3C07" w:rsidRPr="00F857D5" w:rsidRDefault="003E3C07" w:rsidP="003E3C07">
      <w:pPr>
        <w:pStyle w:val="af2"/>
        <w:numPr>
          <w:ilvl w:val="0"/>
          <w:numId w:val="33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Большинство линз — собирающие, некоторые — рассеива</w:t>
      </w:r>
      <w:r w:rsidRPr="00F857D5">
        <w:softHyphen/>
        <w:t>ющие</w:t>
      </w:r>
    </w:p>
    <w:p w:rsidR="003E3C07" w:rsidRPr="00F857D5" w:rsidRDefault="003E3C07" w:rsidP="003E3C07">
      <w:pPr>
        <w:pStyle w:val="af2"/>
        <w:numPr>
          <w:ilvl w:val="0"/>
          <w:numId w:val="33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Собирающими являются вогнутые линзы, рассеивающими — выпуклые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33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Собирающие — это выпуклые линзы, рассеивающие — во</w:t>
      </w:r>
      <w:r w:rsidRPr="00F857D5">
        <w:softHyphen/>
        <w:t>гнутые</w:t>
      </w:r>
    </w:p>
    <w:p w:rsidR="003E3C07" w:rsidRPr="00F857D5" w:rsidRDefault="003E3C07" w:rsidP="003E3C07">
      <w:pPr>
        <w:pStyle w:val="af2"/>
        <w:numPr>
          <w:ilvl w:val="0"/>
          <w:numId w:val="84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Выберите единицу измерения оптической силы линзы?</w:t>
      </w:r>
    </w:p>
    <w:p w:rsidR="003E3C07" w:rsidRPr="00F857D5" w:rsidRDefault="003E3C07" w:rsidP="003E3C07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Омах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Вольтах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Калориях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Диоптриях</w:t>
      </w:r>
      <w:proofErr w:type="gramEnd"/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Укажите,  материалы используют для изготовления пластмассовых оправ?</w:t>
      </w:r>
    </w:p>
    <w:p w:rsidR="003E3C07" w:rsidRPr="00F857D5" w:rsidRDefault="003E3C07" w:rsidP="003E3C07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Алюминий </w:t>
      </w:r>
    </w:p>
    <w:p w:rsidR="003E3C07" w:rsidRPr="00F857D5" w:rsidRDefault="003E3C07" w:rsidP="003E3C07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 </w:t>
      </w:r>
    </w:p>
    <w:p w:rsidR="003E3C07" w:rsidRPr="00F857D5" w:rsidRDefault="003E3C07" w:rsidP="003E3C07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Ацетат целлюлозы</w:t>
      </w:r>
    </w:p>
    <w:p w:rsidR="003E3C07" w:rsidRPr="00F857D5" w:rsidRDefault="003E3C07" w:rsidP="003E3C07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Нержавеющая сталь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lastRenderedPageBreak/>
        <w:t>Укажите, материалы используют для изготовления металлических оправ?</w:t>
      </w:r>
    </w:p>
    <w:p w:rsidR="003E3C07" w:rsidRPr="00F857D5" w:rsidRDefault="003E3C07" w:rsidP="003E3C07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Титан</w:t>
      </w:r>
    </w:p>
    <w:p w:rsidR="003E3C07" w:rsidRPr="00F857D5" w:rsidRDefault="003E3C07" w:rsidP="003E3C07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Медь </w:t>
      </w:r>
    </w:p>
    <w:p w:rsidR="003E3C07" w:rsidRPr="00F857D5" w:rsidRDefault="003E3C07" w:rsidP="003E3C07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Все  </w:t>
      </w:r>
      <w:proofErr w:type="gramStart"/>
      <w:r w:rsidRPr="00F857D5">
        <w:rPr>
          <w:rFonts w:eastAsia="Times New Roman,Bold"/>
          <w:szCs w:val="24"/>
        </w:rPr>
        <w:t>выше перечисленные</w:t>
      </w:r>
      <w:proofErr w:type="gramEnd"/>
      <w:r w:rsidRPr="00F857D5">
        <w:rPr>
          <w:rFonts w:eastAsia="Times New Roman,Bold"/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Укажите, из каких материалов изготавливают детские оправы</w:t>
      </w:r>
    </w:p>
    <w:p w:rsidR="003E3C07" w:rsidRPr="00F857D5" w:rsidRDefault="003E3C07" w:rsidP="003E3C07">
      <w:pPr>
        <w:pStyle w:val="a5"/>
        <w:numPr>
          <w:ilvl w:val="0"/>
          <w:numId w:val="73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Титан, нержавеющая сталь, </w:t>
      </w:r>
      <w:proofErr w:type="spellStart"/>
      <w:r w:rsidRPr="00F857D5">
        <w:rPr>
          <w:rFonts w:eastAsia="Times New Roman,Bold"/>
          <w:szCs w:val="24"/>
        </w:rPr>
        <w:t>флексон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3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  <w:lang w:val="en-US"/>
        </w:rPr>
        <w:t>Optil</w:t>
      </w:r>
      <w:proofErr w:type="spellEnd"/>
      <w:r w:rsidRPr="00F857D5">
        <w:rPr>
          <w:rFonts w:eastAsia="Times New Roman,Bold"/>
          <w:szCs w:val="24"/>
        </w:rPr>
        <w:t xml:space="preserve">, </w:t>
      </w:r>
      <w:r w:rsidRPr="00F857D5">
        <w:rPr>
          <w:rFonts w:eastAsia="Times New Roman,Bold"/>
          <w:szCs w:val="24"/>
          <w:lang w:val="en-US"/>
        </w:rPr>
        <w:t>Kevlar</w:t>
      </w:r>
      <w:r w:rsidRPr="00F857D5">
        <w:rPr>
          <w:rFonts w:eastAsia="Times New Roman,Bold"/>
          <w:szCs w:val="24"/>
        </w:rPr>
        <w:t>, силикон</w:t>
      </w:r>
    </w:p>
    <w:p w:rsidR="003E3C07" w:rsidRPr="00F857D5" w:rsidRDefault="003E3C07" w:rsidP="003E3C07">
      <w:pPr>
        <w:pStyle w:val="a5"/>
        <w:numPr>
          <w:ilvl w:val="0"/>
          <w:numId w:val="73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  <w:lang w:val="en-US"/>
        </w:rPr>
        <w:t>Hydrolon</w:t>
      </w:r>
      <w:proofErr w:type="spellEnd"/>
      <w:r w:rsidRPr="00F857D5">
        <w:rPr>
          <w:rFonts w:eastAsia="Times New Roman,Bold"/>
          <w:szCs w:val="24"/>
        </w:rPr>
        <w:t>, нейлон, дерево</w:t>
      </w:r>
    </w:p>
    <w:p w:rsidR="003E3C07" w:rsidRPr="00F857D5" w:rsidRDefault="003E3C07" w:rsidP="003E3C07">
      <w:pPr>
        <w:pStyle w:val="a5"/>
        <w:numPr>
          <w:ilvl w:val="0"/>
          <w:numId w:val="73"/>
        </w:numPr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Золото, серебро, </w:t>
      </w:r>
      <w:proofErr w:type="spellStart"/>
      <w:r w:rsidRPr="00F857D5">
        <w:rPr>
          <w:rFonts w:eastAsia="Times New Roman,Bold"/>
          <w:szCs w:val="24"/>
        </w:rPr>
        <w:t>углеволокно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84"/>
        </w:numPr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Укажите самый легкий материал для изготовления металлических оправ  </w:t>
      </w:r>
    </w:p>
    <w:p w:rsidR="003E3C07" w:rsidRPr="00F857D5" w:rsidRDefault="003E3C07" w:rsidP="003E3C07">
      <w:pPr>
        <w:pStyle w:val="a5"/>
        <w:numPr>
          <w:ilvl w:val="0"/>
          <w:numId w:val="76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6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Нержавеющая сталь</w:t>
      </w:r>
    </w:p>
    <w:p w:rsidR="003E3C07" w:rsidRPr="00F857D5" w:rsidRDefault="003E3C07" w:rsidP="003E3C07">
      <w:pPr>
        <w:pStyle w:val="a5"/>
        <w:numPr>
          <w:ilvl w:val="0"/>
          <w:numId w:val="76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Дерево, кости</w:t>
      </w:r>
    </w:p>
    <w:p w:rsidR="003E3C07" w:rsidRPr="00F857D5" w:rsidRDefault="003E3C07" w:rsidP="003E3C07">
      <w:pPr>
        <w:pStyle w:val="a5"/>
        <w:numPr>
          <w:ilvl w:val="0"/>
          <w:numId w:val="76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Алюминий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Выберите, преимущества линз </w:t>
      </w:r>
      <w:proofErr w:type="spellStart"/>
      <w:r w:rsidRPr="00F857D5">
        <w:rPr>
          <w:rFonts w:eastAsia="Times New Roman,Bold"/>
          <w:szCs w:val="24"/>
        </w:rPr>
        <w:t>асферического</w:t>
      </w:r>
      <w:proofErr w:type="spellEnd"/>
      <w:r w:rsidRPr="00F857D5">
        <w:rPr>
          <w:rFonts w:eastAsia="Times New Roman,Bold"/>
          <w:szCs w:val="24"/>
        </w:rPr>
        <w:t xml:space="preserve"> дизайна?</w:t>
      </w:r>
    </w:p>
    <w:p w:rsidR="003E3C07" w:rsidRPr="00F857D5" w:rsidRDefault="003E3C07" w:rsidP="003E3C07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color w:val="000000"/>
          <w:szCs w:val="24"/>
        </w:rPr>
        <w:t>Более тонкие, легкие и плоские</w:t>
      </w:r>
    </w:p>
    <w:p w:rsidR="003E3C07" w:rsidRPr="00F857D5" w:rsidRDefault="003E3C07" w:rsidP="003E3C07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color w:val="000000"/>
          <w:szCs w:val="24"/>
        </w:rPr>
        <w:t>Улучшают качество зрения в периферийной зоне линз</w:t>
      </w:r>
    </w:p>
    <w:p w:rsidR="003E3C07" w:rsidRPr="00F857D5" w:rsidRDefault="003E3C07" w:rsidP="003E3C07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color w:val="000000"/>
          <w:szCs w:val="24"/>
        </w:rPr>
        <w:t>Обеспечивают более естественное изображение наблюдаемых предметов</w:t>
      </w:r>
    </w:p>
    <w:p w:rsidR="003E3C07" w:rsidRPr="00F857D5" w:rsidRDefault="003E3C07" w:rsidP="003E3C07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color w:val="000000"/>
          <w:szCs w:val="24"/>
        </w:rPr>
        <w:t xml:space="preserve">Все </w:t>
      </w:r>
      <w:proofErr w:type="gramStart"/>
      <w:r w:rsidRPr="00F857D5">
        <w:rPr>
          <w:color w:val="000000"/>
          <w:szCs w:val="24"/>
        </w:rPr>
        <w:t>выше перечисленные</w:t>
      </w:r>
      <w:proofErr w:type="gramEnd"/>
      <w:r w:rsidRPr="00F857D5">
        <w:rPr>
          <w:color w:val="000000"/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Выберите </w:t>
      </w:r>
      <w:proofErr w:type="spellStart"/>
      <w:r w:rsidRPr="00F857D5">
        <w:rPr>
          <w:rFonts w:eastAsia="Times New Roman,Bold"/>
          <w:szCs w:val="24"/>
        </w:rPr>
        <w:t>гиппоалергенный</w:t>
      </w:r>
      <w:proofErr w:type="spellEnd"/>
      <w:r w:rsidRPr="00F857D5">
        <w:rPr>
          <w:rFonts w:eastAsia="Times New Roman,Bold"/>
          <w:szCs w:val="24"/>
        </w:rPr>
        <w:t xml:space="preserve"> материал для изготовления оправ</w:t>
      </w:r>
    </w:p>
    <w:p w:rsidR="003E3C07" w:rsidRPr="00F857D5" w:rsidRDefault="003E3C07" w:rsidP="003E3C07">
      <w:pPr>
        <w:pStyle w:val="a5"/>
        <w:numPr>
          <w:ilvl w:val="0"/>
          <w:numId w:val="7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Бериллий </w:t>
      </w:r>
    </w:p>
    <w:p w:rsidR="003E3C07" w:rsidRPr="00F857D5" w:rsidRDefault="003E3C07" w:rsidP="003E3C07">
      <w:pPr>
        <w:pStyle w:val="a5"/>
        <w:numPr>
          <w:ilvl w:val="0"/>
          <w:numId w:val="74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  <w:r w:rsidRPr="00F857D5">
        <w:rPr>
          <w:rFonts w:eastAsia="Times New Roman,Bold"/>
          <w:szCs w:val="24"/>
        </w:rPr>
        <w:t xml:space="preserve"> </w:t>
      </w:r>
    </w:p>
    <w:p w:rsidR="003E3C07" w:rsidRPr="00F857D5" w:rsidRDefault="003E3C07" w:rsidP="003E3C07">
      <w:pPr>
        <w:pStyle w:val="a5"/>
        <w:numPr>
          <w:ilvl w:val="0"/>
          <w:numId w:val="7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Титан</w:t>
      </w:r>
    </w:p>
    <w:p w:rsidR="003E3C07" w:rsidRPr="00F857D5" w:rsidRDefault="003E3C07" w:rsidP="003E3C07">
      <w:pPr>
        <w:pStyle w:val="a5"/>
        <w:numPr>
          <w:ilvl w:val="0"/>
          <w:numId w:val="7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Дерево 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Выберите виды покрытий, которые входят в </w:t>
      </w:r>
      <w:proofErr w:type="gramStart"/>
      <w:r w:rsidRPr="00F857D5">
        <w:rPr>
          <w:rFonts w:eastAsia="Times New Roman,Bold"/>
          <w:szCs w:val="24"/>
        </w:rPr>
        <w:t>многофункциональное</w:t>
      </w:r>
      <w:proofErr w:type="gramEnd"/>
      <w:r w:rsidRPr="00F857D5">
        <w:rPr>
          <w:rFonts w:eastAsia="Times New Roman,Bold"/>
          <w:szCs w:val="24"/>
        </w:rPr>
        <w:t>:</w:t>
      </w:r>
    </w:p>
    <w:p w:rsidR="003E3C07" w:rsidRPr="00F857D5" w:rsidRDefault="003E3C07" w:rsidP="003E3C07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Упрочняющее</w:t>
      </w:r>
    </w:p>
    <w:p w:rsidR="003E3C07" w:rsidRPr="00F857D5" w:rsidRDefault="003E3C07" w:rsidP="003E3C07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Антистатическое</w:t>
      </w:r>
    </w:p>
    <w:p w:rsidR="003E3C07" w:rsidRPr="00F857D5" w:rsidRDefault="003E3C07" w:rsidP="003E3C07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Просветляющее </w:t>
      </w:r>
    </w:p>
    <w:p w:rsidR="003E3C07" w:rsidRPr="00F857D5" w:rsidRDefault="003E3C07" w:rsidP="003E3C07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Все </w:t>
      </w:r>
      <w:proofErr w:type="gramStart"/>
      <w:r w:rsidRPr="00F857D5">
        <w:rPr>
          <w:rFonts w:eastAsia="Times New Roman,Bold"/>
          <w:szCs w:val="24"/>
        </w:rPr>
        <w:t>выше перечисленные</w:t>
      </w:r>
      <w:proofErr w:type="gramEnd"/>
      <w:r w:rsidRPr="00F857D5">
        <w:rPr>
          <w:rFonts w:eastAsia="Times New Roman,Bold"/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bCs/>
          <w:color w:val="000000"/>
          <w:szCs w:val="24"/>
          <w:shd w:val="clear" w:color="auto" w:fill="FFFFFF"/>
        </w:rPr>
        <w:t xml:space="preserve">Укажите, очковые линзы для  коррекции </w:t>
      </w:r>
      <w:proofErr w:type="spellStart"/>
      <w:r w:rsidRPr="00F857D5">
        <w:rPr>
          <w:bCs/>
          <w:color w:val="000000"/>
          <w:szCs w:val="24"/>
          <w:shd w:val="clear" w:color="auto" w:fill="FFFFFF"/>
        </w:rPr>
        <w:t>гетефории</w:t>
      </w:r>
      <w:proofErr w:type="spellEnd"/>
      <w:r w:rsidRPr="00F857D5">
        <w:rPr>
          <w:bCs/>
          <w:color w:val="000000"/>
          <w:szCs w:val="24"/>
          <w:shd w:val="clear" w:color="auto" w:fill="FFFFFF"/>
        </w:rPr>
        <w:t xml:space="preserve"> (косоглазия):</w:t>
      </w:r>
    </w:p>
    <w:p w:rsidR="003E3C07" w:rsidRPr="00F857D5" w:rsidRDefault="003E3C07" w:rsidP="003E3C07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Сферические</w:t>
      </w:r>
    </w:p>
    <w:p w:rsidR="003E3C07" w:rsidRPr="00F857D5" w:rsidRDefault="003E3C07" w:rsidP="003E3C07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Призматические</w:t>
      </w:r>
    </w:p>
    <w:p w:rsidR="003E3C07" w:rsidRPr="00F857D5" w:rsidRDefault="003E3C07" w:rsidP="003E3C07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Собирающие</w:t>
      </w:r>
    </w:p>
    <w:p w:rsidR="003E3C07" w:rsidRPr="00F857D5" w:rsidRDefault="003E3C07" w:rsidP="003E3C07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Цилиндрические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bCs/>
          <w:color w:val="000000"/>
          <w:szCs w:val="24"/>
          <w:shd w:val="clear" w:color="auto" w:fill="FFFFFF"/>
        </w:rPr>
        <w:t xml:space="preserve"> Укажите, очковые линзы для коррекции гиперметропии:</w:t>
      </w:r>
    </w:p>
    <w:p w:rsidR="003E3C07" w:rsidRPr="00F857D5" w:rsidRDefault="003E3C07" w:rsidP="003E3C07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Положительные</w:t>
      </w:r>
    </w:p>
    <w:p w:rsidR="003E3C07" w:rsidRPr="00F857D5" w:rsidRDefault="003E3C07" w:rsidP="003E3C07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Призматические</w:t>
      </w:r>
    </w:p>
    <w:p w:rsidR="003E3C07" w:rsidRPr="00F857D5" w:rsidRDefault="003E3C07" w:rsidP="003E3C07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Собирающие</w:t>
      </w:r>
    </w:p>
    <w:p w:rsidR="003E3C07" w:rsidRPr="00F857D5" w:rsidRDefault="003E3C07" w:rsidP="003E3C07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 xml:space="preserve"> Цилиндрические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bCs/>
          <w:color w:val="000000"/>
          <w:szCs w:val="24"/>
          <w:shd w:val="clear" w:color="auto" w:fill="FFFFFF"/>
        </w:rPr>
        <w:t>Укажите дефекты очковых линз, которые выявляют в процессе товароведческого анализа при приёмке продукции от поставщика?</w:t>
      </w:r>
    </w:p>
    <w:p w:rsidR="003E3C07" w:rsidRPr="00F857D5" w:rsidRDefault="003E3C07" w:rsidP="003E3C07">
      <w:pPr>
        <w:pStyle w:val="a5"/>
        <w:numPr>
          <w:ilvl w:val="0"/>
          <w:numId w:val="40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Маркировка</w:t>
      </w:r>
    </w:p>
    <w:p w:rsidR="003E3C07" w:rsidRPr="00F857D5" w:rsidRDefault="003E3C07" w:rsidP="003E3C07">
      <w:pPr>
        <w:pStyle w:val="a5"/>
        <w:numPr>
          <w:ilvl w:val="0"/>
          <w:numId w:val="40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Царапины</w:t>
      </w:r>
    </w:p>
    <w:p w:rsidR="003E3C07" w:rsidRPr="00F857D5" w:rsidRDefault="003E3C07" w:rsidP="003E3C07">
      <w:pPr>
        <w:pStyle w:val="a5"/>
        <w:numPr>
          <w:ilvl w:val="0"/>
          <w:numId w:val="40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Пузыри</w:t>
      </w:r>
    </w:p>
    <w:p w:rsidR="003E3C07" w:rsidRPr="00F857D5" w:rsidRDefault="003E3C07" w:rsidP="003E3C07">
      <w:pPr>
        <w:pStyle w:val="a5"/>
        <w:numPr>
          <w:ilvl w:val="0"/>
          <w:numId w:val="40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 xml:space="preserve">Все </w:t>
      </w:r>
      <w:proofErr w:type="gramStart"/>
      <w:r w:rsidRPr="00F857D5">
        <w:rPr>
          <w:color w:val="000000"/>
          <w:szCs w:val="24"/>
          <w:shd w:val="clear" w:color="auto" w:fill="FFFFFF"/>
        </w:rPr>
        <w:t>выше перечисленные</w:t>
      </w:r>
      <w:proofErr w:type="gramEnd"/>
      <w:r w:rsidRPr="00F857D5">
        <w:rPr>
          <w:color w:val="000000"/>
          <w:szCs w:val="24"/>
          <w:shd w:val="clear" w:color="auto" w:fill="FFFFFF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 xml:space="preserve">Выберите преимущество </w:t>
      </w:r>
      <w:proofErr w:type="spellStart"/>
      <w:r w:rsidRPr="00F857D5">
        <w:rPr>
          <w:color w:val="000000"/>
          <w:szCs w:val="24"/>
          <w:shd w:val="clear" w:color="auto" w:fill="FFFFFF"/>
        </w:rPr>
        <w:t>фотохромных</w:t>
      </w:r>
      <w:proofErr w:type="spellEnd"/>
      <w:r w:rsidRPr="00F857D5">
        <w:rPr>
          <w:color w:val="000000"/>
          <w:szCs w:val="24"/>
          <w:shd w:val="clear" w:color="auto" w:fill="FFFFFF"/>
        </w:rPr>
        <w:t xml:space="preserve"> линз:  </w:t>
      </w:r>
    </w:p>
    <w:p w:rsidR="003E3C07" w:rsidRPr="00F857D5" w:rsidRDefault="003E3C07" w:rsidP="003E3C07">
      <w:pPr>
        <w:pStyle w:val="a5"/>
        <w:numPr>
          <w:ilvl w:val="0"/>
          <w:numId w:val="41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солнцезащитные очки с диоптриями</w:t>
      </w:r>
    </w:p>
    <w:p w:rsidR="003E3C07" w:rsidRPr="00F857D5" w:rsidRDefault="003E3C07" w:rsidP="003E3C07">
      <w:pPr>
        <w:pStyle w:val="a5"/>
        <w:numPr>
          <w:ilvl w:val="0"/>
          <w:numId w:val="41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защищают от опасного ультрафиолетового излучения</w:t>
      </w:r>
    </w:p>
    <w:p w:rsidR="003E3C07" w:rsidRPr="00F857D5" w:rsidRDefault="003E3C07" w:rsidP="003E3C07">
      <w:pPr>
        <w:pStyle w:val="a5"/>
        <w:numPr>
          <w:ilvl w:val="0"/>
          <w:numId w:val="41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линзы могут быть как полимерными, так и минеральными, включая поликарбонатные.</w:t>
      </w:r>
    </w:p>
    <w:p w:rsidR="003E3C07" w:rsidRPr="00F857D5" w:rsidRDefault="003E3C07" w:rsidP="003E3C07">
      <w:pPr>
        <w:pStyle w:val="a5"/>
        <w:numPr>
          <w:ilvl w:val="0"/>
          <w:numId w:val="41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все </w:t>
      </w:r>
      <w:proofErr w:type="gramStart"/>
      <w:r w:rsidRPr="00F857D5">
        <w:rPr>
          <w:color w:val="000000" w:themeColor="text1"/>
          <w:szCs w:val="24"/>
        </w:rPr>
        <w:t>выше перечисленные</w:t>
      </w:r>
      <w:proofErr w:type="gramEnd"/>
      <w:r w:rsidRPr="00F857D5">
        <w:rPr>
          <w:color w:val="000000" w:themeColor="text1"/>
          <w:szCs w:val="24"/>
        </w:rPr>
        <w:t xml:space="preserve"> ответы верны.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spacing w:after="200"/>
        <w:rPr>
          <w:rFonts w:eastAsia="Times New Roman,Bold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Укажите материалы для изготовления медицинских оправ устойчивых к коррозии</w:t>
      </w:r>
    </w:p>
    <w:p w:rsidR="003E3C07" w:rsidRPr="00F857D5" w:rsidRDefault="003E3C07" w:rsidP="003E3C07">
      <w:pPr>
        <w:pStyle w:val="a5"/>
        <w:numPr>
          <w:ilvl w:val="0"/>
          <w:numId w:val="7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Ацетат целлюлозы</w:t>
      </w:r>
    </w:p>
    <w:p w:rsidR="003E3C07" w:rsidRPr="00F857D5" w:rsidRDefault="003E3C07" w:rsidP="003E3C07">
      <w:pPr>
        <w:pStyle w:val="a5"/>
        <w:numPr>
          <w:ilvl w:val="0"/>
          <w:numId w:val="7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lastRenderedPageBreak/>
        <w:t xml:space="preserve">Целлюлозы </w:t>
      </w:r>
      <w:proofErr w:type="spellStart"/>
      <w:r w:rsidRPr="00F857D5">
        <w:rPr>
          <w:rFonts w:eastAsia="Times New Roman,Bold"/>
          <w:szCs w:val="24"/>
        </w:rPr>
        <w:t>пропионат</w:t>
      </w:r>
      <w:proofErr w:type="spellEnd"/>
      <w:r w:rsidRPr="00F857D5">
        <w:rPr>
          <w:rFonts w:eastAsia="Times New Roman,Bold"/>
          <w:szCs w:val="24"/>
        </w:rPr>
        <w:t xml:space="preserve"> </w:t>
      </w:r>
    </w:p>
    <w:p w:rsidR="003E3C07" w:rsidRPr="00F857D5" w:rsidRDefault="003E3C07" w:rsidP="003E3C07">
      <w:pPr>
        <w:pStyle w:val="a5"/>
        <w:numPr>
          <w:ilvl w:val="0"/>
          <w:numId w:val="75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Флексон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5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F857D5">
        <w:rPr>
          <w:rFonts w:eastAsia="Times New Roman,Bold"/>
          <w:szCs w:val="24"/>
        </w:rPr>
        <w:t>Кость буйвола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Укажите, какие материалы линз используются для изготовления очков в </w:t>
      </w:r>
      <w:proofErr w:type="spellStart"/>
      <w:r w:rsidRPr="00F857D5">
        <w:rPr>
          <w:rFonts w:eastAsia="Times New Roman,Bold"/>
          <w:szCs w:val="24"/>
        </w:rPr>
        <w:t>безободковую</w:t>
      </w:r>
      <w:proofErr w:type="spellEnd"/>
      <w:r w:rsidRPr="00F857D5">
        <w:rPr>
          <w:rFonts w:eastAsia="Times New Roman,Bold"/>
          <w:szCs w:val="24"/>
        </w:rPr>
        <w:t xml:space="preserve"> оправу</w:t>
      </w:r>
    </w:p>
    <w:p w:rsidR="003E3C07" w:rsidRPr="00F857D5" w:rsidRDefault="003E3C07" w:rsidP="003E3C07">
      <w:pPr>
        <w:pStyle w:val="a5"/>
        <w:numPr>
          <w:ilvl w:val="0"/>
          <w:numId w:val="77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Минеральные, органические </w:t>
      </w:r>
    </w:p>
    <w:p w:rsidR="003E3C07" w:rsidRPr="00F857D5" w:rsidRDefault="003E3C07" w:rsidP="003E3C07">
      <w:pPr>
        <w:pStyle w:val="a5"/>
        <w:numPr>
          <w:ilvl w:val="0"/>
          <w:numId w:val="77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Поликорбанат</w:t>
      </w:r>
      <w:proofErr w:type="spellEnd"/>
      <w:r w:rsidRPr="00F857D5">
        <w:rPr>
          <w:rFonts w:eastAsia="Times New Roman,Bold"/>
          <w:szCs w:val="24"/>
        </w:rPr>
        <w:t xml:space="preserve">, </w:t>
      </w:r>
      <w:proofErr w:type="spellStart"/>
      <w:r w:rsidRPr="00F857D5">
        <w:rPr>
          <w:rFonts w:eastAsia="Times New Roman,Bold"/>
          <w:szCs w:val="24"/>
          <w:lang w:val="en-US"/>
        </w:rPr>
        <w:t>Tribrid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7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bCs/>
          <w:szCs w:val="24"/>
          <w:lang w:val="en-US"/>
        </w:rPr>
        <w:t>Trivex</w:t>
      </w:r>
      <w:proofErr w:type="spellEnd"/>
      <w:r w:rsidRPr="00F857D5">
        <w:rPr>
          <w:rFonts w:eastAsia="Times New Roman,Bold"/>
          <w:bCs/>
          <w:szCs w:val="24"/>
        </w:rPr>
        <w:t>, низко преломляющие пластмассы</w:t>
      </w:r>
    </w:p>
    <w:p w:rsidR="003E3C07" w:rsidRPr="00F857D5" w:rsidRDefault="003E3C07" w:rsidP="003E3C07">
      <w:pPr>
        <w:pStyle w:val="a5"/>
        <w:numPr>
          <w:ilvl w:val="0"/>
          <w:numId w:val="77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F857D5">
        <w:rPr>
          <w:rFonts w:eastAsia="Times New Roman,Bold"/>
          <w:bCs/>
          <w:szCs w:val="24"/>
        </w:rPr>
        <w:t xml:space="preserve">Все </w:t>
      </w:r>
      <w:proofErr w:type="gramStart"/>
      <w:r w:rsidRPr="00F857D5">
        <w:rPr>
          <w:rFonts w:eastAsia="Times New Roman,Bold"/>
          <w:bCs/>
          <w:szCs w:val="24"/>
        </w:rPr>
        <w:t>выше перечисленные</w:t>
      </w:r>
      <w:proofErr w:type="gramEnd"/>
      <w:r w:rsidRPr="00F857D5">
        <w:rPr>
          <w:rFonts w:eastAsia="Times New Roman,Bold"/>
          <w:bCs/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F857D5">
        <w:rPr>
          <w:color w:val="000000" w:themeColor="text1"/>
          <w:szCs w:val="24"/>
          <w:shd w:val="clear" w:color="auto" w:fill="FFFFFF"/>
        </w:rPr>
        <w:t>Перечислите, что входит в конструкцию оправы</w:t>
      </w:r>
    </w:p>
    <w:p w:rsidR="003E3C07" w:rsidRPr="00F857D5" w:rsidRDefault="003E3C07" w:rsidP="003E3C07">
      <w:pPr>
        <w:autoSpaceDE w:val="0"/>
        <w:autoSpaceDN w:val="0"/>
        <w:adjustRightInd w:val="0"/>
        <w:ind w:left="1080"/>
        <w:rPr>
          <w:color w:val="000000" w:themeColor="text1"/>
          <w:szCs w:val="24"/>
          <w:shd w:val="clear" w:color="auto" w:fill="FFFFFF"/>
        </w:rPr>
      </w:pPr>
      <w:r w:rsidRPr="00F857D5">
        <w:rPr>
          <w:noProof/>
          <w:szCs w:val="24"/>
        </w:rPr>
        <w:drawing>
          <wp:inline distT="0" distB="0" distL="0" distR="0">
            <wp:extent cx="1823031" cy="1104900"/>
            <wp:effectExtent l="19050" t="0" r="5769" b="0"/>
            <wp:docPr id="29" name="Рисунок 29" descr="https://ibis.net.ua/published/publicdata/STORE/attachments/SC/products_pictures/2334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bis.net.ua/published/publicdata/STORE/attachments/SC/products_pictures/23340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00" cy="1107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C07" w:rsidRPr="00F857D5" w:rsidRDefault="003E3C07" w:rsidP="003E3C07">
      <w:pPr>
        <w:shd w:val="clear" w:color="auto" w:fill="FFFFFF"/>
        <w:jc w:val="center"/>
        <w:rPr>
          <w:szCs w:val="28"/>
        </w:rPr>
      </w:pPr>
      <w:r w:rsidRPr="00F857D5">
        <w:rPr>
          <w:szCs w:val="24"/>
        </w:rPr>
        <w:t>4– Вариант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rPr>
          <w:szCs w:val="24"/>
        </w:rPr>
      </w:pPr>
      <w:r w:rsidRPr="00F857D5">
        <w:rPr>
          <w:szCs w:val="24"/>
        </w:rPr>
        <w:t xml:space="preserve">Выберите  преимущество оправ на </w:t>
      </w:r>
      <w:proofErr w:type="spellStart"/>
      <w:r w:rsidRPr="00F857D5">
        <w:rPr>
          <w:szCs w:val="24"/>
        </w:rPr>
        <w:t>флексах</w:t>
      </w:r>
      <w:proofErr w:type="spellEnd"/>
      <w:r w:rsidRPr="00F857D5">
        <w:rPr>
          <w:szCs w:val="24"/>
        </w:rPr>
        <w:t>?</w:t>
      </w:r>
    </w:p>
    <w:p w:rsidR="003E3C07" w:rsidRPr="00F857D5" w:rsidRDefault="003E3C07" w:rsidP="00A433AC">
      <w:pPr>
        <w:pStyle w:val="a5"/>
        <w:numPr>
          <w:ilvl w:val="0"/>
          <w:numId w:val="86"/>
        </w:numPr>
        <w:ind w:left="1134" w:hanging="425"/>
        <w:rPr>
          <w:szCs w:val="24"/>
        </w:rPr>
      </w:pPr>
      <w:proofErr w:type="gramStart"/>
      <w:r w:rsidRPr="00F857D5">
        <w:rPr>
          <w:szCs w:val="24"/>
        </w:rPr>
        <w:t>При</w:t>
      </w:r>
      <w:proofErr w:type="gramEnd"/>
      <w:r w:rsidRPr="00F857D5">
        <w:rPr>
          <w:szCs w:val="24"/>
        </w:rPr>
        <w:t xml:space="preserve"> </w:t>
      </w:r>
      <w:proofErr w:type="gramStart"/>
      <w:r w:rsidRPr="00F857D5">
        <w:rPr>
          <w:szCs w:val="24"/>
        </w:rPr>
        <w:t>снятие</w:t>
      </w:r>
      <w:proofErr w:type="gramEnd"/>
      <w:r w:rsidRPr="00F857D5">
        <w:rPr>
          <w:szCs w:val="24"/>
        </w:rPr>
        <w:t xml:space="preserve"> очков одной рукой предотвращает излом заушника.</w:t>
      </w:r>
    </w:p>
    <w:p w:rsidR="003E3C07" w:rsidRPr="00F857D5" w:rsidRDefault="003E3C07" w:rsidP="00A433AC">
      <w:pPr>
        <w:pStyle w:val="a5"/>
        <w:numPr>
          <w:ilvl w:val="0"/>
          <w:numId w:val="86"/>
        </w:numPr>
        <w:ind w:left="1134" w:hanging="425"/>
        <w:rPr>
          <w:szCs w:val="24"/>
        </w:rPr>
      </w:pPr>
      <w:r w:rsidRPr="00F857D5">
        <w:rPr>
          <w:szCs w:val="24"/>
        </w:rPr>
        <w:t>Предотвращает попадание воды на крепления оправы.</w:t>
      </w:r>
    </w:p>
    <w:p w:rsidR="003E3C07" w:rsidRPr="00F857D5" w:rsidRDefault="003E3C07" w:rsidP="00A433AC">
      <w:pPr>
        <w:pStyle w:val="a5"/>
        <w:numPr>
          <w:ilvl w:val="0"/>
          <w:numId w:val="86"/>
        </w:numPr>
        <w:ind w:left="1134" w:hanging="425"/>
        <w:rPr>
          <w:szCs w:val="24"/>
        </w:rPr>
      </w:pPr>
      <w:r w:rsidRPr="00F857D5">
        <w:rPr>
          <w:szCs w:val="24"/>
        </w:rPr>
        <w:t xml:space="preserve">Предотвращает излом </w:t>
      </w:r>
      <w:proofErr w:type="spellStart"/>
      <w:r w:rsidRPr="00F857D5">
        <w:rPr>
          <w:szCs w:val="24"/>
        </w:rPr>
        <w:t>носоупоров</w:t>
      </w:r>
      <w:proofErr w:type="spellEnd"/>
      <w:r w:rsidRPr="00F857D5">
        <w:rPr>
          <w:szCs w:val="24"/>
        </w:rPr>
        <w:t>.</w:t>
      </w:r>
    </w:p>
    <w:p w:rsidR="003E3C07" w:rsidRPr="00F857D5" w:rsidRDefault="003E3C07" w:rsidP="00A433AC">
      <w:pPr>
        <w:pStyle w:val="a5"/>
        <w:numPr>
          <w:ilvl w:val="0"/>
          <w:numId w:val="86"/>
        </w:numPr>
        <w:ind w:left="1134" w:hanging="425"/>
        <w:rPr>
          <w:szCs w:val="24"/>
        </w:rPr>
      </w:pPr>
      <w:r w:rsidRPr="00F857D5">
        <w:rPr>
          <w:szCs w:val="24"/>
        </w:rPr>
        <w:t>Влияет на дизайн оправы.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</w:rPr>
      </w:pPr>
      <w:r w:rsidRPr="00F857D5">
        <w:rPr>
          <w:rFonts w:eastAsia="Times New Roman,Bold"/>
          <w:bCs/>
        </w:rPr>
        <w:t xml:space="preserve">Укажите, из каких материалов изготавливались «Древние линзы» </w:t>
      </w:r>
    </w:p>
    <w:p w:rsidR="003E3C07" w:rsidRPr="00F857D5" w:rsidRDefault="003E3C07" w:rsidP="003E3C07">
      <w:pPr>
        <w:pStyle w:val="a5"/>
        <w:numPr>
          <w:ilvl w:val="0"/>
          <w:numId w:val="71"/>
        </w:numPr>
        <w:autoSpaceDE w:val="0"/>
        <w:autoSpaceDN w:val="0"/>
        <w:adjustRightInd w:val="0"/>
        <w:ind w:hanging="447"/>
        <w:rPr>
          <w:rFonts w:eastAsia="Times New Roman,Bold"/>
          <w:bCs/>
        </w:rPr>
      </w:pPr>
      <w:r w:rsidRPr="00F857D5">
        <w:rPr>
          <w:rFonts w:eastAsia="Times New Roman,Bold"/>
          <w:bCs/>
        </w:rPr>
        <w:t>Пластик, стекло</w:t>
      </w:r>
    </w:p>
    <w:p w:rsidR="003E3C07" w:rsidRPr="00F857D5" w:rsidRDefault="003E3C07" w:rsidP="003E3C07">
      <w:pPr>
        <w:pStyle w:val="a5"/>
        <w:numPr>
          <w:ilvl w:val="0"/>
          <w:numId w:val="71"/>
        </w:numPr>
        <w:autoSpaceDE w:val="0"/>
        <w:autoSpaceDN w:val="0"/>
        <w:adjustRightInd w:val="0"/>
        <w:ind w:hanging="447"/>
        <w:rPr>
          <w:rFonts w:eastAsia="Times New Roman,Bold"/>
          <w:bCs/>
        </w:rPr>
      </w:pPr>
      <w:r w:rsidRPr="00F857D5">
        <w:rPr>
          <w:rFonts w:eastAsia="Times New Roman,Bold"/>
          <w:bCs/>
        </w:rPr>
        <w:t>Бериллий, кварц, горный хрусталь</w:t>
      </w:r>
    </w:p>
    <w:p w:rsidR="003E3C07" w:rsidRPr="00F857D5" w:rsidRDefault="003E3C07" w:rsidP="003E3C07">
      <w:pPr>
        <w:pStyle w:val="a5"/>
        <w:numPr>
          <w:ilvl w:val="0"/>
          <w:numId w:val="71"/>
        </w:numPr>
        <w:autoSpaceDE w:val="0"/>
        <w:autoSpaceDN w:val="0"/>
        <w:adjustRightInd w:val="0"/>
        <w:ind w:hanging="447"/>
        <w:rPr>
          <w:rFonts w:eastAsia="Times New Roman,Bold"/>
          <w:bCs/>
        </w:rPr>
      </w:pPr>
      <w:proofErr w:type="spellStart"/>
      <w:r w:rsidRPr="00F857D5">
        <w:rPr>
          <w:rFonts w:eastAsia="Times New Roman,Bold"/>
          <w:bCs/>
        </w:rPr>
        <w:t>Поликорбанат</w:t>
      </w:r>
      <w:proofErr w:type="spellEnd"/>
      <w:r w:rsidRPr="00F857D5">
        <w:rPr>
          <w:rFonts w:eastAsia="Times New Roman,Bold"/>
          <w:bCs/>
        </w:rPr>
        <w:t xml:space="preserve">, </w:t>
      </w:r>
      <w:proofErr w:type="spellStart"/>
      <w:r w:rsidRPr="00F857D5">
        <w:rPr>
          <w:rFonts w:eastAsia="Times New Roman,Bold"/>
          <w:bCs/>
          <w:lang w:val="en-US"/>
        </w:rPr>
        <w:t>Trivex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1"/>
        </w:numPr>
        <w:autoSpaceDE w:val="0"/>
        <w:autoSpaceDN w:val="0"/>
        <w:adjustRightInd w:val="0"/>
        <w:ind w:hanging="447"/>
        <w:rPr>
          <w:rFonts w:eastAsia="Times New Roman,Bold"/>
          <w:bCs/>
        </w:rPr>
      </w:pPr>
      <w:r w:rsidRPr="00F857D5">
        <w:rPr>
          <w:rFonts w:eastAsia="Times New Roman,Bold"/>
          <w:bCs/>
        </w:rPr>
        <w:t>Сапфир, кварц, алмаз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 возможность повысить поверхностную прочность полимерной линзы</w:t>
      </w:r>
    </w:p>
    <w:p w:rsidR="003E3C07" w:rsidRPr="00F857D5" w:rsidRDefault="003E3C07" w:rsidP="003E3C07">
      <w:pPr>
        <w:pStyle w:val="a5"/>
        <w:numPr>
          <w:ilvl w:val="0"/>
          <w:numId w:val="4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возможно, если нанести на линзу гидрофобное покрытие</w:t>
      </w:r>
    </w:p>
    <w:p w:rsidR="003E3C07" w:rsidRPr="00F857D5" w:rsidRDefault="003E3C07" w:rsidP="003E3C07">
      <w:pPr>
        <w:pStyle w:val="a5"/>
        <w:numPr>
          <w:ilvl w:val="0"/>
          <w:numId w:val="4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невозможно</w:t>
      </w:r>
    </w:p>
    <w:p w:rsidR="003E3C07" w:rsidRPr="00F857D5" w:rsidRDefault="003E3C07" w:rsidP="003E3C07">
      <w:pPr>
        <w:pStyle w:val="a5"/>
        <w:numPr>
          <w:ilvl w:val="0"/>
          <w:numId w:val="4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возможно, если нанести на линзу упрочняющее покрытие</w:t>
      </w:r>
    </w:p>
    <w:p w:rsidR="003E3C07" w:rsidRPr="00F857D5" w:rsidRDefault="003E3C07" w:rsidP="003E3C07">
      <w:pPr>
        <w:pStyle w:val="a5"/>
        <w:numPr>
          <w:ilvl w:val="0"/>
          <w:numId w:val="4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повысить прочность возможно, если нанести на линзу просветляющее покрытие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Выберите правильный ответ. Материалы очковых линз? </w:t>
      </w:r>
    </w:p>
    <w:p w:rsidR="003E3C07" w:rsidRPr="00F857D5" w:rsidRDefault="003E3C07" w:rsidP="003E3C07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Полимерные</w:t>
      </w:r>
    </w:p>
    <w:p w:rsidR="003E3C07" w:rsidRPr="00F857D5" w:rsidRDefault="003E3C07" w:rsidP="003E3C07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Органические</w:t>
      </w:r>
    </w:p>
    <w:p w:rsidR="003E3C07" w:rsidRPr="00F857D5" w:rsidRDefault="003E3C07" w:rsidP="003E3C07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Поликорбанат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Все </w:t>
      </w:r>
      <w:proofErr w:type="gramStart"/>
      <w:r w:rsidRPr="00F857D5">
        <w:rPr>
          <w:color w:val="000000" w:themeColor="text1"/>
          <w:szCs w:val="24"/>
        </w:rPr>
        <w:t>выше перечисленные</w:t>
      </w:r>
      <w:proofErr w:type="gramEnd"/>
      <w:r w:rsidRPr="00F857D5">
        <w:rPr>
          <w:color w:val="000000" w:themeColor="text1"/>
          <w:szCs w:val="24"/>
        </w:rPr>
        <w:t xml:space="preserve"> ответы верны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Укажите материалы, применяемые для изготовления металлических оправ? </w:t>
      </w:r>
    </w:p>
    <w:p w:rsidR="003E3C07" w:rsidRPr="00F857D5" w:rsidRDefault="003E3C07" w:rsidP="003E3C07">
      <w:pPr>
        <w:pStyle w:val="a5"/>
        <w:numPr>
          <w:ilvl w:val="0"/>
          <w:numId w:val="7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Золото, титан, </w:t>
      </w:r>
      <w:proofErr w:type="spellStart"/>
      <w:r w:rsidRPr="00F857D5">
        <w:rPr>
          <w:rFonts w:eastAsia="Times New Roman,Bold"/>
          <w:szCs w:val="24"/>
        </w:rPr>
        <w:t>монель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Ацетат целлюлозы, </w:t>
      </w:r>
      <w:proofErr w:type="spellStart"/>
      <w:r w:rsidRPr="00F857D5">
        <w:rPr>
          <w:rFonts w:eastAsia="Times New Roman,Bold"/>
          <w:szCs w:val="24"/>
        </w:rPr>
        <w:t>пропионат</w:t>
      </w:r>
      <w:proofErr w:type="spellEnd"/>
      <w:r w:rsidRPr="00F857D5">
        <w:rPr>
          <w:rFonts w:eastAsia="Times New Roman,Bold"/>
          <w:szCs w:val="24"/>
        </w:rPr>
        <w:t xml:space="preserve"> целлюлозы, эпоксидная смола </w:t>
      </w:r>
    </w:p>
    <w:p w:rsidR="003E3C07" w:rsidRPr="00F857D5" w:rsidRDefault="003E3C07" w:rsidP="003E3C07">
      <w:pPr>
        <w:pStyle w:val="a5"/>
        <w:numPr>
          <w:ilvl w:val="0"/>
          <w:numId w:val="7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Дерево, кожа, панцирь черепах</w:t>
      </w:r>
    </w:p>
    <w:p w:rsidR="003E3C07" w:rsidRPr="00F857D5" w:rsidRDefault="003E3C07" w:rsidP="003E3C07">
      <w:pPr>
        <w:pStyle w:val="a5"/>
        <w:numPr>
          <w:ilvl w:val="0"/>
          <w:numId w:val="78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Нейлон, </w:t>
      </w:r>
      <w:proofErr w:type="spellStart"/>
      <w:r w:rsidRPr="00F857D5">
        <w:rPr>
          <w:rFonts w:eastAsia="Times New Roman,Bold"/>
          <w:szCs w:val="24"/>
          <w:lang w:val="en-US"/>
        </w:rPr>
        <w:t>Optil</w:t>
      </w:r>
      <w:proofErr w:type="spellEnd"/>
      <w:r w:rsidRPr="00F857D5">
        <w:rPr>
          <w:rFonts w:eastAsia="Times New Roman,Bold"/>
          <w:szCs w:val="24"/>
          <w:lang w:val="en-US"/>
        </w:rPr>
        <w:t xml:space="preserve">, </w:t>
      </w:r>
      <w:proofErr w:type="spellStart"/>
      <w:r w:rsidRPr="00F857D5">
        <w:rPr>
          <w:rFonts w:eastAsia="Times New Roman,Bold"/>
          <w:szCs w:val="24"/>
          <w:lang w:val="en-US"/>
        </w:rPr>
        <w:t>Hydralon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85"/>
        </w:numPr>
        <w:rPr>
          <w:szCs w:val="24"/>
        </w:rPr>
      </w:pPr>
      <w:r w:rsidRPr="00F857D5">
        <w:rPr>
          <w:szCs w:val="24"/>
        </w:rPr>
        <w:t>Выберите правильный ответ. Удельный вес линзы …это?</w:t>
      </w:r>
    </w:p>
    <w:p w:rsidR="003E3C07" w:rsidRPr="00F857D5" w:rsidRDefault="003E3C07" w:rsidP="003E3C07">
      <w:pPr>
        <w:pStyle w:val="a5"/>
        <w:numPr>
          <w:ilvl w:val="0"/>
          <w:numId w:val="45"/>
        </w:numPr>
        <w:rPr>
          <w:szCs w:val="24"/>
        </w:rPr>
      </w:pPr>
      <w:r w:rsidRPr="00F857D5">
        <w:rPr>
          <w:szCs w:val="24"/>
          <w:shd w:val="clear" w:color="auto" w:fill="FFFFFF"/>
        </w:rPr>
        <w:t>Относительная плотность полимерных материалов.</w:t>
      </w:r>
    </w:p>
    <w:p w:rsidR="003E3C07" w:rsidRPr="00F857D5" w:rsidRDefault="003E3C07" w:rsidP="003E3C07">
      <w:pPr>
        <w:pStyle w:val="a5"/>
        <w:numPr>
          <w:ilvl w:val="0"/>
          <w:numId w:val="45"/>
        </w:numPr>
        <w:rPr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Форма и толщина </w:t>
      </w:r>
      <w:r w:rsidRPr="00F857D5">
        <w:rPr>
          <w:bCs/>
          <w:color w:val="000000" w:themeColor="text1"/>
          <w:szCs w:val="24"/>
          <w:shd w:val="clear" w:color="auto" w:fill="FFFFFF"/>
        </w:rPr>
        <w:t>линзы</w:t>
      </w:r>
      <w:r w:rsidRPr="00F857D5">
        <w:rPr>
          <w:color w:val="000000" w:themeColor="text1"/>
          <w:szCs w:val="24"/>
          <w:shd w:val="clear" w:color="auto" w:fill="FFFFFF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45"/>
        </w:numPr>
        <w:rPr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</w:p>
    <w:p w:rsidR="003E3C07" w:rsidRPr="00F857D5" w:rsidRDefault="003E3C07" w:rsidP="003E3C07">
      <w:pPr>
        <w:pStyle w:val="a5"/>
        <w:numPr>
          <w:ilvl w:val="0"/>
          <w:numId w:val="45"/>
        </w:numPr>
        <w:rPr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Выберите правильный ответ. Характеристики очковых линз? </w:t>
      </w:r>
    </w:p>
    <w:p w:rsidR="003E3C07" w:rsidRPr="00F857D5" w:rsidRDefault="003E3C07" w:rsidP="003E3C07">
      <w:pPr>
        <w:pStyle w:val="a5"/>
        <w:numPr>
          <w:ilvl w:val="0"/>
          <w:numId w:val="46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Масса, плотность, цвет.</w:t>
      </w:r>
    </w:p>
    <w:p w:rsidR="003E3C07" w:rsidRPr="00F857D5" w:rsidRDefault="003E3C07" w:rsidP="003E3C07">
      <w:pPr>
        <w:pStyle w:val="a5"/>
        <w:numPr>
          <w:ilvl w:val="0"/>
          <w:numId w:val="46"/>
        </w:numPr>
        <w:rPr>
          <w:color w:val="000000" w:themeColor="text1"/>
          <w:szCs w:val="24"/>
        </w:rPr>
      </w:pPr>
      <w:r w:rsidRPr="00F857D5">
        <w:rPr>
          <w:color w:val="000000"/>
          <w:szCs w:val="24"/>
        </w:rPr>
        <w:t>Индекс, плотность</w:t>
      </w:r>
      <w:proofErr w:type="gramStart"/>
      <w:r w:rsidRPr="00F857D5">
        <w:rPr>
          <w:color w:val="000000"/>
          <w:szCs w:val="24"/>
        </w:rPr>
        <w:t xml:space="preserve"> ,</w:t>
      </w:r>
      <w:proofErr w:type="gramEnd"/>
      <w:r w:rsidRPr="00F857D5">
        <w:rPr>
          <w:color w:val="000000"/>
          <w:szCs w:val="24"/>
        </w:rPr>
        <w:t xml:space="preserve"> число </w:t>
      </w:r>
      <w:proofErr w:type="spellStart"/>
      <w:r w:rsidRPr="00F857D5">
        <w:rPr>
          <w:color w:val="000000"/>
          <w:szCs w:val="24"/>
        </w:rPr>
        <w:t>Аббе</w:t>
      </w:r>
      <w:proofErr w:type="spellEnd"/>
      <w:r w:rsidRPr="00F857D5">
        <w:rPr>
          <w:color w:val="000000"/>
          <w:szCs w:val="24"/>
        </w:rPr>
        <w:t>, поглощение (УФ).</w:t>
      </w:r>
    </w:p>
    <w:p w:rsidR="003E3C07" w:rsidRPr="00F857D5" w:rsidRDefault="003E3C07" w:rsidP="003E3C07">
      <w:pPr>
        <w:pStyle w:val="a5"/>
        <w:numPr>
          <w:ilvl w:val="0"/>
          <w:numId w:val="46"/>
        </w:numPr>
        <w:rPr>
          <w:color w:val="000000" w:themeColor="text1"/>
          <w:szCs w:val="24"/>
        </w:rPr>
      </w:pPr>
      <w:r w:rsidRPr="00F857D5">
        <w:rPr>
          <w:color w:val="000000"/>
          <w:szCs w:val="24"/>
        </w:rPr>
        <w:t>Вес, размер, дизайн.</w:t>
      </w:r>
    </w:p>
    <w:p w:rsidR="003E3C07" w:rsidRPr="00F857D5" w:rsidRDefault="003E3C07" w:rsidP="003E3C07">
      <w:pPr>
        <w:pStyle w:val="a5"/>
        <w:numPr>
          <w:ilvl w:val="0"/>
          <w:numId w:val="46"/>
        </w:num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Поглощение (УФ), показатель преломления, число </w:t>
      </w:r>
      <w:proofErr w:type="spellStart"/>
      <w:r w:rsidRPr="00F857D5">
        <w:rPr>
          <w:color w:val="000000" w:themeColor="text1"/>
          <w:szCs w:val="24"/>
        </w:rPr>
        <w:t>Аббе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rFonts w:eastAsia="Times New Roman,Bold"/>
          <w:bCs/>
          <w:color w:val="000000" w:themeColor="text1"/>
          <w:szCs w:val="24"/>
        </w:rPr>
        <w:t>Как изменяется толщина линзы с увеличением показателя преломления применяемого материала</w:t>
      </w:r>
    </w:p>
    <w:p w:rsidR="003E3C07" w:rsidRPr="00F857D5" w:rsidRDefault="003E3C07" w:rsidP="003E3C07">
      <w:pPr>
        <w:pStyle w:val="a5"/>
        <w:numPr>
          <w:ilvl w:val="0"/>
          <w:numId w:val="42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lastRenderedPageBreak/>
        <w:t>толщина линзы уменьшается</w:t>
      </w:r>
    </w:p>
    <w:p w:rsidR="003E3C07" w:rsidRPr="00F857D5" w:rsidRDefault="003E3C07" w:rsidP="003E3C07">
      <w:pPr>
        <w:pStyle w:val="a5"/>
        <w:numPr>
          <w:ilvl w:val="0"/>
          <w:numId w:val="42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толщина линзы увеличивается</w:t>
      </w:r>
    </w:p>
    <w:p w:rsidR="003E3C07" w:rsidRPr="00F857D5" w:rsidRDefault="003E3C07" w:rsidP="003E3C07">
      <w:pPr>
        <w:pStyle w:val="a5"/>
        <w:numPr>
          <w:ilvl w:val="0"/>
          <w:numId w:val="42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 толщина линзы не изменяется</w:t>
      </w:r>
    </w:p>
    <w:p w:rsidR="003E3C07" w:rsidRPr="00F857D5" w:rsidRDefault="003E3C07" w:rsidP="003E3C07">
      <w:pPr>
        <w:pStyle w:val="a5"/>
        <w:numPr>
          <w:ilvl w:val="0"/>
          <w:numId w:val="42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 толщина линзы не связана с показателем преломления применяемого материала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Выберите линзы для окраски в мастерской оптики </w:t>
      </w:r>
    </w:p>
    <w:p w:rsidR="003E3C07" w:rsidRPr="00F857D5" w:rsidRDefault="003E3C07" w:rsidP="003E3C07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линзы из полимера CR-39</w:t>
      </w:r>
    </w:p>
    <w:p w:rsidR="003E3C07" w:rsidRPr="00F857D5" w:rsidRDefault="003E3C07" w:rsidP="003E3C07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линзы из минерального стекла</w:t>
      </w:r>
    </w:p>
    <w:p w:rsidR="003E3C07" w:rsidRPr="00F857D5" w:rsidRDefault="003E3C07" w:rsidP="003E3C07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 xml:space="preserve"> линзы с антибликовым покрытием</w:t>
      </w:r>
    </w:p>
    <w:p w:rsidR="003E3C07" w:rsidRPr="00F857D5" w:rsidRDefault="003E3C07" w:rsidP="003E3C07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szCs w:val="24"/>
        </w:rPr>
        <w:t>линзы из поликарбоната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>Укажите прибор, применяемый для измерения межзрачкового расстояния</w:t>
      </w:r>
    </w:p>
    <w:p w:rsidR="003E3C07" w:rsidRPr="00F857D5" w:rsidRDefault="003E3C07" w:rsidP="003E3C07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</w:rPr>
      </w:pPr>
      <w:proofErr w:type="spellStart"/>
      <w:r w:rsidRPr="00F857D5">
        <w:rPr>
          <w:rFonts w:eastAsia="Times New Roman,Bold"/>
          <w:szCs w:val="24"/>
        </w:rPr>
        <w:t>Пупиллометр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</w:rPr>
      </w:pPr>
      <w:proofErr w:type="spellStart"/>
      <w:r w:rsidRPr="00F857D5">
        <w:rPr>
          <w:rFonts w:eastAsia="Times New Roman,Bold"/>
          <w:szCs w:val="24"/>
        </w:rPr>
        <w:t>Кератометр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</w:rPr>
      </w:pPr>
      <w:r w:rsidRPr="00F857D5">
        <w:rPr>
          <w:rFonts w:eastAsia="Times New Roman,Bold"/>
          <w:szCs w:val="24"/>
        </w:rPr>
        <w:t>Офтальмоскоп</w:t>
      </w:r>
    </w:p>
    <w:p w:rsidR="003E3C07" w:rsidRPr="00F857D5" w:rsidRDefault="003E3C07" w:rsidP="003E3C07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</w:rPr>
      </w:pPr>
      <w:proofErr w:type="spellStart"/>
      <w:r w:rsidRPr="00F857D5">
        <w:rPr>
          <w:rFonts w:eastAsia="Times New Roman,Bold"/>
          <w:szCs w:val="24"/>
        </w:rPr>
        <w:t>Аккомодометр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Укажите линзы для оптической коррекции астигматизма </w:t>
      </w:r>
    </w:p>
    <w:p w:rsidR="003E3C07" w:rsidRPr="00F857D5" w:rsidRDefault="003E3C07" w:rsidP="003E3C07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Цилиндрические собирательные или рассеивающие линзы</w:t>
      </w:r>
    </w:p>
    <w:p w:rsidR="003E3C07" w:rsidRPr="00F857D5" w:rsidRDefault="003E3C07" w:rsidP="003E3C07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Бифокальные собирательные или рассеивающие линзы</w:t>
      </w:r>
    </w:p>
    <w:p w:rsidR="003E3C07" w:rsidRPr="00F857D5" w:rsidRDefault="003E3C07" w:rsidP="003E3C07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Призматические собирательные или рассеивающие линзы.</w:t>
      </w:r>
    </w:p>
    <w:p w:rsidR="003E3C07" w:rsidRPr="00F857D5" w:rsidRDefault="003E3C07" w:rsidP="003E3C07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Сферические собирательные (положительные) линзы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Укажите, какие материалы называют термопластами? </w:t>
      </w:r>
    </w:p>
    <w:p w:rsidR="003E3C07" w:rsidRPr="00F857D5" w:rsidRDefault="003E3C07" w:rsidP="003E3C07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proofErr w:type="gramStart"/>
      <w:r w:rsidRPr="00F857D5">
        <w:rPr>
          <w:rFonts w:eastAsia="Times New Roman,Bold"/>
          <w:szCs w:val="24"/>
        </w:rPr>
        <w:t>Способные</w:t>
      </w:r>
      <w:proofErr w:type="gramEnd"/>
      <w:r w:rsidRPr="00F857D5">
        <w:rPr>
          <w:rFonts w:eastAsia="Times New Roman,Bold"/>
          <w:szCs w:val="24"/>
        </w:rPr>
        <w:t xml:space="preserve"> изменять свою форму под воздействием тепла</w:t>
      </w:r>
    </w:p>
    <w:p w:rsidR="003E3C07" w:rsidRPr="00F857D5" w:rsidRDefault="003E3C07" w:rsidP="003E3C07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Это синтетический полимерный материал</w:t>
      </w:r>
    </w:p>
    <w:p w:rsidR="003E3C07" w:rsidRPr="00F857D5" w:rsidRDefault="003E3C07" w:rsidP="003E3C07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Материалы, которые способны утверждаться под воздействием тепла</w:t>
      </w:r>
    </w:p>
    <w:p w:rsidR="003E3C07" w:rsidRPr="00F857D5" w:rsidRDefault="003E3C07" w:rsidP="003E3C07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Это органический оптический материал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rFonts w:eastAsia="Times New Roman,Bold"/>
          <w:bCs/>
          <w:color w:val="000000" w:themeColor="text1"/>
          <w:szCs w:val="24"/>
        </w:rPr>
        <w:t xml:space="preserve">Как изменяется вес линзы с уменьшением показателя преломления применяемого материала? </w:t>
      </w:r>
    </w:p>
    <w:p w:rsidR="003E3C07" w:rsidRPr="00F857D5" w:rsidRDefault="003E3C07" w:rsidP="003E3C07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вес линзы уменьшается</w:t>
      </w:r>
    </w:p>
    <w:p w:rsidR="003E3C07" w:rsidRPr="00F857D5" w:rsidRDefault="003E3C07" w:rsidP="003E3C07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вес линзы увеличивается</w:t>
      </w:r>
    </w:p>
    <w:p w:rsidR="003E3C07" w:rsidRPr="00F857D5" w:rsidRDefault="003E3C07" w:rsidP="003E3C07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вес линзы не изменяется</w:t>
      </w:r>
    </w:p>
    <w:p w:rsidR="003E3C07" w:rsidRPr="00F857D5" w:rsidRDefault="003E3C07" w:rsidP="003E3C07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вес линзы не </w:t>
      </w:r>
      <w:proofErr w:type="gramStart"/>
      <w:r w:rsidRPr="00F857D5">
        <w:rPr>
          <w:color w:val="000000" w:themeColor="text1"/>
          <w:szCs w:val="24"/>
        </w:rPr>
        <w:t>связана</w:t>
      </w:r>
      <w:proofErr w:type="gramEnd"/>
      <w:r w:rsidRPr="00F857D5">
        <w:rPr>
          <w:color w:val="000000" w:themeColor="text1"/>
          <w:szCs w:val="24"/>
        </w:rPr>
        <w:t xml:space="preserve"> с показателем преломления применяемого материала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bCs/>
          <w:szCs w:val="24"/>
        </w:rPr>
        <w:t xml:space="preserve">Укажите параметры, по которым рассчитывают диаметр линзы при комплектации заказа на очки? </w:t>
      </w:r>
    </w:p>
    <w:p w:rsidR="003E3C07" w:rsidRPr="00F857D5" w:rsidRDefault="003E3C07" w:rsidP="003E3C07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размеры оправы, межзрачковое расстояние, технология обработки края линзы</w:t>
      </w:r>
    </w:p>
    <w:p w:rsidR="003E3C07" w:rsidRPr="00F857D5" w:rsidRDefault="003E3C07" w:rsidP="003E3C07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рефракция линзы, степень аметропии</w:t>
      </w:r>
    </w:p>
    <w:p w:rsidR="003E3C07" w:rsidRPr="00F857D5" w:rsidRDefault="003E3C07" w:rsidP="003E3C07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 xml:space="preserve">размер светового проема оправы, расстояние между </w:t>
      </w:r>
      <w:proofErr w:type="spellStart"/>
      <w:r w:rsidRPr="00F857D5">
        <w:rPr>
          <w:rFonts w:eastAsia="Times New Roman,Bold"/>
          <w:szCs w:val="24"/>
        </w:rPr>
        <w:t>носопоуров</w:t>
      </w:r>
      <w:proofErr w:type="spellEnd"/>
      <w:r w:rsidRPr="00F857D5">
        <w:rPr>
          <w:rFonts w:eastAsia="Times New Roman,Bold"/>
          <w:szCs w:val="24"/>
        </w:rPr>
        <w:t>, межзрачковое расстояние</w:t>
      </w:r>
    </w:p>
    <w:p w:rsidR="003E3C07" w:rsidRPr="00F857D5" w:rsidRDefault="003E3C07" w:rsidP="003E3C07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bCs/>
          <w:szCs w:val="24"/>
        </w:rPr>
      </w:pPr>
      <w:r w:rsidRPr="00F857D5">
        <w:rPr>
          <w:rFonts w:eastAsia="Times New Roman,Bold"/>
          <w:szCs w:val="24"/>
        </w:rPr>
        <w:t>межзрачковое расстояние, конструкция линзы, вид коррекции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Какие материалы используют для изготовления пластмассовых оправ? </w:t>
      </w:r>
    </w:p>
    <w:p w:rsidR="003E3C07" w:rsidRPr="00F857D5" w:rsidRDefault="003E3C07" w:rsidP="003E3C07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Нержавеющая сталь</w:t>
      </w:r>
    </w:p>
    <w:p w:rsidR="003E3C07" w:rsidRPr="00F857D5" w:rsidRDefault="003E3C07" w:rsidP="003E3C07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Алюминий </w:t>
      </w:r>
    </w:p>
    <w:p w:rsidR="003E3C07" w:rsidRPr="00F857D5" w:rsidRDefault="003E3C07" w:rsidP="003E3C07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Золото </w:t>
      </w:r>
    </w:p>
    <w:p w:rsidR="003E3C07" w:rsidRPr="00F857D5" w:rsidRDefault="003E3C07" w:rsidP="003E3C07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Ацетат целлюлозы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Какие материалы используют для изготовления металлических оправ? </w:t>
      </w:r>
    </w:p>
    <w:p w:rsidR="003E3C07" w:rsidRPr="00F857D5" w:rsidRDefault="003E3C07" w:rsidP="003E3C07">
      <w:pPr>
        <w:pStyle w:val="a5"/>
        <w:numPr>
          <w:ilvl w:val="0"/>
          <w:numId w:val="5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Титан</w:t>
      </w:r>
    </w:p>
    <w:p w:rsidR="003E3C07" w:rsidRPr="00F857D5" w:rsidRDefault="003E3C07" w:rsidP="003E3C07">
      <w:pPr>
        <w:pStyle w:val="a5"/>
        <w:numPr>
          <w:ilvl w:val="0"/>
          <w:numId w:val="5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Медь </w:t>
      </w:r>
    </w:p>
    <w:p w:rsidR="003E3C07" w:rsidRPr="00F857D5" w:rsidRDefault="003E3C07" w:rsidP="003E3C07">
      <w:pPr>
        <w:pStyle w:val="a5"/>
        <w:numPr>
          <w:ilvl w:val="0"/>
          <w:numId w:val="54"/>
        </w:numPr>
        <w:autoSpaceDE w:val="0"/>
        <w:autoSpaceDN w:val="0"/>
        <w:adjustRightInd w:val="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Кевлар</w:t>
      </w:r>
      <w:proofErr w:type="spellEnd"/>
      <w:r w:rsidRPr="00F857D5">
        <w:rPr>
          <w:rFonts w:eastAsia="Times New Roman,Bold"/>
          <w:szCs w:val="24"/>
        </w:rPr>
        <w:t xml:space="preserve"> </w:t>
      </w:r>
    </w:p>
    <w:p w:rsidR="003E3C07" w:rsidRPr="00F857D5" w:rsidRDefault="003E3C07" w:rsidP="003E3C07">
      <w:pPr>
        <w:pStyle w:val="a5"/>
        <w:numPr>
          <w:ilvl w:val="0"/>
          <w:numId w:val="54"/>
        </w:numPr>
        <w:autoSpaceDE w:val="0"/>
        <w:autoSpaceDN w:val="0"/>
        <w:adjustRightInd w:val="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Полиуретан</w:t>
      </w:r>
    </w:p>
    <w:p w:rsidR="003E3C07" w:rsidRPr="00F857D5" w:rsidRDefault="003E3C07" w:rsidP="003E3C07">
      <w:pPr>
        <w:pStyle w:val="af2"/>
        <w:numPr>
          <w:ilvl w:val="0"/>
          <w:numId w:val="85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 xml:space="preserve">Какие линзы называют вогнутыми, какие – выпуклые? </w:t>
      </w:r>
    </w:p>
    <w:p w:rsidR="003E3C07" w:rsidRPr="00F857D5" w:rsidRDefault="003E3C07" w:rsidP="003E3C07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Вогнутыми</w:t>
      </w:r>
      <w:proofErr w:type="gramEnd"/>
      <w:r w:rsidRPr="00F857D5">
        <w:t xml:space="preserve"> — те, у которых края толще, чем середина, вы</w:t>
      </w:r>
      <w:r w:rsidRPr="00F857D5">
        <w:softHyphen/>
        <w:t>пуклыми — у которых края тоньше, чем середина</w:t>
      </w:r>
    </w:p>
    <w:p w:rsidR="003E3C07" w:rsidRPr="00F857D5" w:rsidRDefault="003E3C07" w:rsidP="003E3C07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Вогнутыми</w:t>
      </w:r>
      <w:proofErr w:type="gramEnd"/>
      <w:r w:rsidRPr="00F857D5">
        <w:t xml:space="preserve"> — у которых края тоньше, чем середина, выпу</w:t>
      </w:r>
      <w:r w:rsidRPr="00F857D5">
        <w:softHyphen/>
        <w:t>клыми — у которых края толще, чем середина</w:t>
      </w:r>
    </w:p>
    <w:p w:rsidR="003E3C07" w:rsidRPr="00F857D5" w:rsidRDefault="003E3C07" w:rsidP="003E3C07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Вогнутыми — тела с поверхностями, обращенными внутрь, выпуклыми — с поверхностями, обращенными наружу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85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lastRenderedPageBreak/>
        <w:t xml:space="preserve">Какая линза служит </w:t>
      </w:r>
      <w:proofErr w:type="gramStart"/>
      <w:r w:rsidRPr="00F857D5">
        <w:t>собирающей</w:t>
      </w:r>
      <w:proofErr w:type="gramEnd"/>
      <w:r w:rsidRPr="00F857D5">
        <w:t xml:space="preserve"> свет, какая – рассеивающей? </w:t>
      </w:r>
    </w:p>
    <w:p w:rsidR="003E3C07" w:rsidRPr="00F857D5" w:rsidRDefault="003E3C07" w:rsidP="003E3C07">
      <w:pPr>
        <w:pStyle w:val="af2"/>
        <w:numPr>
          <w:ilvl w:val="0"/>
          <w:numId w:val="56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Все линзы, преломляя лучи, концентрируют (собирают) их</w:t>
      </w:r>
    </w:p>
    <w:p w:rsidR="003E3C07" w:rsidRPr="00F857D5" w:rsidRDefault="003E3C07" w:rsidP="003E3C07">
      <w:pPr>
        <w:pStyle w:val="af2"/>
        <w:numPr>
          <w:ilvl w:val="0"/>
          <w:numId w:val="56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Большинство линз — собирающие, некоторые — рассеива</w:t>
      </w:r>
      <w:r w:rsidRPr="00F857D5">
        <w:softHyphen/>
        <w:t>ющие</w:t>
      </w:r>
    </w:p>
    <w:p w:rsidR="003E3C07" w:rsidRPr="00F857D5" w:rsidRDefault="003E3C07" w:rsidP="003E3C07">
      <w:pPr>
        <w:pStyle w:val="af2"/>
        <w:numPr>
          <w:ilvl w:val="0"/>
          <w:numId w:val="56"/>
        </w:numPr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857D5">
        <w:t>Собирающими являются вогнутые линзы, рассеивающими — выпуклые</w:t>
      </w:r>
      <w:proofErr w:type="gramEnd"/>
    </w:p>
    <w:p w:rsidR="003E3C07" w:rsidRPr="00F857D5" w:rsidRDefault="003E3C07" w:rsidP="003E3C07">
      <w:pPr>
        <w:pStyle w:val="af2"/>
        <w:numPr>
          <w:ilvl w:val="0"/>
          <w:numId w:val="56"/>
        </w:numPr>
        <w:shd w:val="clear" w:color="auto" w:fill="FFFFFF"/>
        <w:spacing w:before="0" w:beforeAutospacing="0" w:after="0" w:afterAutospacing="0"/>
        <w:textAlignment w:val="baseline"/>
      </w:pPr>
      <w:r w:rsidRPr="00F857D5">
        <w:t>Собирающие — это выпуклые линзы, рассеивающие — во</w:t>
      </w:r>
      <w:r w:rsidRPr="00F857D5">
        <w:softHyphen/>
        <w:t>гнутые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bCs/>
          <w:color w:val="000000"/>
          <w:szCs w:val="24"/>
          <w:shd w:val="clear" w:color="auto" w:fill="FFFFFF"/>
        </w:rPr>
        <w:t xml:space="preserve">Выберите, для коррекции миопии используют очковые линзы? </w:t>
      </w:r>
    </w:p>
    <w:p w:rsidR="003E3C07" w:rsidRPr="00F857D5" w:rsidRDefault="003E3C07" w:rsidP="003E3C07">
      <w:pPr>
        <w:pStyle w:val="a5"/>
        <w:numPr>
          <w:ilvl w:val="0"/>
          <w:numId w:val="57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Сферические</w:t>
      </w:r>
    </w:p>
    <w:p w:rsidR="003E3C07" w:rsidRPr="00F857D5" w:rsidRDefault="003E3C07" w:rsidP="003E3C07">
      <w:pPr>
        <w:pStyle w:val="a5"/>
        <w:numPr>
          <w:ilvl w:val="0"/>
          <w:numId w:val="57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Призматические</w:t>
      </w:r>
    </w:p>
    <w:p w:rsidR="003E3C07" w:rsidRPr="00F857D5" w:rsidRDefault="003E3C07" w:rsidP="003E3C07">
      <w:pPr>
        <w:pStyle w:val="a5"/>
        <w:numPr>
          <w:ilvl w:val="0"/>
          <w:numId w:val="57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Цилиндрические</w:t>
      </w:r>
    </w:p>
    <w:p w:rsidR="003E3C07" w:rsidRPr="00F857D5" w:rsidRDefault="003E3C07" w:rsidP="003E3C07">
      <w:pPr>
        <w:pStyle w:val="a5"/>
        <w:numPr>
          <w:ilvl w:val="0"/>
          <w:numId w:val="57"/>
        </w:numPr>
        <w:autoSpaceDE w:val="0"/>
        <w:autoSpaceDN w:val="0"/>
        <w:adjustRightInd w:val="0"/>
        <w:rPr>
          <w:color w:val="000000"/>
          <w:szCs w:val="24"/>
          <w:shd w:val="clear" w:color="auto" w:fill="FFFFFF"/>
        </w:rPr>
      </w:pPr>
      <w:r w:rsidRPr="00F857D5">
        <w:rPr>
          <w:color w:val="000000"/>
          <w:szCs w:val="24"/>
          <w:shd w:val="clear" w:color="auto" w:fill="FFFFFF"/>
        </w:rPr>
        <w:t>Отрицательные</w:t>
      </w:r>
    </w:p>
    <w:p w:rsidR="003E3C07" w:rsidRPr="00F857D5" w:rsidRDefault="003E3C07" w:rsidP="003E3C07">
      <w:pPr>
        <w:pStyle w:val="a5"/>
        <w:numPr>
          <w:ilvl w:val="0"/>
          <w:numId w:val="85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Укажите конструкцию медицинских оправ</w:t>
      </w:r>
    </w:p>
    <w:p w:rsidR="003E3C07" w:rsidRPr="00F857D5" w:rsidRDefault="003E3C07" w:rsidP="003E3C07">
      <w:pPr>
        <w:pStyle w:val="a5"/>
        <w:numPr>
          <w:ilvl w:val="0"/>
          <w:numId w:val="72"/>
        </w:numPr>
        <w:spacing w:after="200"/>
        <w:rPr>
          <w:rFonts w:eastAsia="Times New Roman,Bold"/>
          <w:szCs w:val="24"/>
        </w:rPr>
      </w:pPr>
      <w:proofErr w:type="spellStart"/>
      <w:r w:rsidRPr="00F857D5">
        <w:rPr>
          <w:rFonts w:eastAsia="Times New Roman,Bold"/>
          <w:szCs w:val="24"/>
        </w:rPr>
        <w:t>Ободковая</w:t>
      </w:r>
      <w:proofErr w:type="spellEnd"/>
      <w:r w:rsidRPr="00F857D5">
        <w:rPr>
          <w:rFonts w:eastAsia="Times New Roman,Bold"/>
          <w:szCs w:val="24"/>
        </w:rPr>
        <w:t xml:space="preserve">, </w:t>
      </w:r>
      <w:proofErr w:type="spellStart"/>
      <w:r w:rsidRPr="00F857D5">
        <w:rPr>
          <w:rFonts w:eastAsia="Times New Roman,Bold"/>
          <w:szCs w:val="24"/>
        </w:rPr>
        <w:t>полуободковая</w:t>
      </w:r>
      <w:proofErr w:type="spellEnd"/>
      <w:r w:rsidRPr="00F857D5">
        <w:rPr>
          <w:rFonts w:eastAsia="Times New Roman,Bold"/>
          <w:szCs w:val="24"/>
        </w:rPr>
        <w:t xml:space="preserve">, </w:t>
      </w:r>
      <w:proofErr w:type="spellStart"/>
      <w:r w:rsidRPr="00F857D5">
        <w:rPr>
          <w:rFonts w:eastAsia="Times New Roman,Bold"/>
          <w:szCs w:val="24"/>
        </w:rPr>
        <w:t>безободковая</w:t>
      </w:r>
      <w:proofErr w:type="spellEnd"/>
    </w:p>
    <w:p w:rsidR="003E3C07" w:rsidRPr="00F857D5" w:rsidRDefault="003E3C07" w:rsidP="003E3C07">
      <w:pPr>
        <w:pStyle w:val="a5"/>
        <w:numPr>
          <w:ilvl w:val="0"/>
          <w:numId w:val="72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Комбинированная, пластмассовая, металлическая</w:t>
      </w:r>
    </w:p>
    <w:p w:rsidR="003E3C07" w:rsidRPr="00F857D5" w:rsidRDefault="003E3C07" w:rsidP="003E3C07">
      <w:pPr>
        <w:pStyle w:val="a5"/>
        <w:numPr>
          <w:ilvl w:val="0"/>
          <w:numId w:val="72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>Корригирующая, защитная, спортивная</w:t>
      </w:r>
    </w:p>
    <w:p w:rsidR="003E3C07" w:rsidRPr="00F857D5" w:rsidRDefault="003E3C07" w:rsidP="003E3C07">
      <w:pPr>
        <w:pStyle w:val="a5"/>
        <w:numPr>
          <w:ilvl w:val="0"/>
          <w:numId w:val="72"/>
        </w:numPr>
        <w:spacing w:after="200"/>
        <w:rPr>
          <w:rFonts w:eastAsia="Times New Roman,Bold"/>
          <w:szCs w:val="24"/>
        </w:rPr>
      </w:pPr>
      <w:r w:rsidRPr="00F857D5">
        <w:rPr>
          <w:rFonts w:eastAsia="Times New Roman,Bold"/>
          <w:szCs w:val="24"/>
        </w:rPr>
        <w:t xml:space="preserve">Все </w:t>
      </w:r>
      <w:proofErr w:type="gramStart"/>
      <w:r w:rsidRPr="00F857D5">
        <w:rPr>
          <w:rFonts w:eastAsia="Times New Roman,Bold"/>
          <w:szCs w:val="24"/>
        </w:rPr>
        <w:t>выше перечисленные</w:t>
      </w:r>
      <w:proofErr w:type="gramEnd"/>
      <w:r w:rsidRPr="00F857D5">
        <w:rPr>
          <w:rFonts w:eastAsia="Times New Roman,Bold"/>
          <w:szCs w:val="24"/>
        </w:rPr>
        <w:t xml:space="preserve"> ответы верны</w:t>
      </w:r>
    </w:p>
    <w:p w:rsidR="003E3C07" w:rsidRPr="00F857D5" w:rsidRDefault="003E3C07" w:rsidP="003E3C07">
      <w:pPr>
        <w:pStyle w:val="af1"/>
        <w:jc w:val="center"/>
      </w:pPr>
      <w:r w:rsidRPr="00F857D5">
        <w:rPr>
          <w:szCs w:val="24"/>
        </w:rPr>
        <w:t>Промежуточная аттестация</w:t>
      </w:r>
    </w:p>
    <w:p w:rsidR="003E3C07" w:rsidRPr="00F857D5" w:rsidRDefault="003E3C07" w:rsidP="003E3C07">
      <w:pPr>
        <w:jc w:val="center"/>
        <w:rPr>
          <w:szCs w:val="24"/>
        </w:rPr>
      </w:pPr>
      <w:r w:rsidRPr="00F857D5">
        <w:rPr>
          <w:color w:val="000000"/>
          <w:szCs w:val="24"/>
        </w:rPr>
        <w:t xml:space="preserve">Модуль 2 </w:t>
      </w:r>
      <w:r w:rsidRPr="00F857D5">
        <w:rPr>
          <w:szCs w:val="24"/>
        </w:rPr>
        <w:t>Основы оптической коррекции зрения</w:t>
      </w:r>
    </w:p>
    <w:p w:rsidR="003E3C07" w:rsidRPr="00F857D5" w:rsidRDefault="003E3C07" w:rsidP="003E3C07">
      <w:pPr>
        <w:pStyle w:val="a5"/>
        <w:numPr>
          <w:ilvl w:val="0"/>
          <w:numId w:val="90"/>
        </w:numPr>
        <w:spacing w:line="276" w:lineRule="auto"/>
        <w:jc w:val="center"/>
        <w:rPr>
          <w:szCs w:val="28"/>
        </w:rPr>
      </w:pPr>
      <w:r w:rsidRPr="00F857D5">
        <w:rPr>
          <w:szCs w:val="28"/>
        </w:rPr>
        <w:t>Вариант</w:t>
      </w:r>
    </w:p>
    <w:p w:rsidR="003E3C07" w:rsidRPr="00F857D5" w:rsidRDefault="003E3C07" w:rsidP="00A433AC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1. Геометрической оптикой называется раздел оптики, в котором:</w:t>
      </w:r>
      <w:r w:rsidRPr="00F857D5">
        <w:rPr>
          <w:color w:val="000000" w:themeColor="text1"/>
          <w:szCs w:val="24"/>
        </w:rPr>
        <w:br/>
        <w:t xml:space="preserve">а) изучаются законы распространения в прозрачных средах световой энергии на основе представления о световом луче </w:t>
      </w:r>
      <w:r w:rsidRPr="00F857D5">
        <w:rPr>
          <w:color w:val="000000" w:themeColor="text1"/>
          <w:szCs w:val="24"/>
        </w:rPr>
        <w:br/>
        <w:t>б) изучаются законы распространения в не прозрачных средах световой энергии на основе представления о световом луче</w:t>
      </w:r>
      <w:r w:rsidRPr="00F857D5">
        <w:rPr>
          <w:color w:val="000000" w:themeColor="text1"/>
          <w:szCs w:val="24"/>
        </w:rPr>
        <w:br/>
        <w:t>в) глубоко рассматриваются свойства света и его взаимодействие с веществом</w:t>
      </w:r>
    </w:p>
    <w:p w:rsidR="003E3C07" w:rsidRPr="00F857D5" w:rsidRDefault="003E3C07" w:rsidP="00A433AC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2. Определите предельный угол падения для луча, переходящего из стекла в воду:</w:t>
      </w:r>
      <w:r w:rsidRPr="00F857D5">
        <w:rPr>
          <w:color w:val="000000" w:themeColor="text1"/>
          <w:szCs w:val="24"/>
        </w:rPr>
        <w:br/>
        <w:t>а) 77°</w:t>
      </w:r>
      <w:r w:rsidRPr="00F857D5">
        <w:rPr>
          <w:color w:val="000000" w:themeColor="text1"/>
          <w:szCs w:val="24"/>
        </w:rPr>
        <w:br/>
        <w:t xml:space="preserve">б) 63° </w:t>
      </w:r>
      <w:r w:rsidRPr="00F857D5">
        <w:rPr>
          <w:color w:val="000000" w:themeColor="text1"/>
          <w:szCs w:val="24"/>
        </w:rPr>
        <w:br/>
        <w:t>в) 45°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3. На главной оптической оси собирающей линзы оптической силой 5 </w:t>
      </w:r>
      <w:proofErr w:type="spellStart"/>
      <w:r w:rsidRPr="00F857D5">
        <w:rPr>
          <w:color w:val="000000" w:themeColor="text1"/>
          <w:szCs w:val="24"/>
        </w:rPr>
        <w:t>дптр</w:t>
      </w:r>
      <w:proofErr w:type="spellEnd"/>
      <w:r w:rsidRPr="00F857D5">
        <w:rPr>
          <w:color w:val="000000" w:themeColor="text1"/>
          <w:szCs w:val="24"/>
        </w:rPr>
        <w:t xml:space="preserve"> на расстоянии 40 см от нее находится точечный источник света. Каков диаметр светлого пятна на экране, расположенном на расстоянии 20 см за линзой, перпендикулярно ее главной оптической оси? Диаметр линзы 6 см. Ответ дайте в см:</w:t>
      </w:r>
      <w:r w:rsidRPr="00F857D5">
        <w:rPr>
          <w:color w:val="000000" w:themeColor="text1"/>
          <w:szCs w:val="24"/>
        </w:rPr>
        <w:br/>
        <w:t>а) 7</w:t>
      </w:r>
      <w:r w:rsidRPr="00F857D5">
        <w:rPr>
          <w:color w:val="000000" w:themeColor="text1"/>
          <w:szCs w:val="24"/>
        </w:rPr>
        <w:br/>
        <w:t>б) 5</w:t>
      </w:r>
      <w:r w:rsidRPr="00F857D5">
        <w:rPr>
          <w:color w:val="000000" w:themeColor="text1"/>
          <w:szCs w:val="24"/>
        </w:rPr>
        <w:br/>
        <w:t xml:space="preserve">в) 3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4. Луч света переходит из воздуха в воду. Определить угол падения света на поверхность воды, если угол преломления равен 18°:</w:t>
      </w:r>
      <w:r w:rsidRPr="00F857D5">
        <w:rPr>
          <w:color w:val="000000" w:themeColor="text1"/>
          <w:szCs w:val="24"/>
        </w:rPr>
        <w:br/>
        <w:t xml:space="preserve">а) 25° </w:t>
      </w:r>
      <w:r w:rsidRPr="00F857D5">
        <w:rPr>
          <w:color w:val="000000" w:themeColor="text1"/>
          <w:szCs w:val="24"/>
        </w:rPr>
        <w:br/>
        <w:t>б) 18°</w:t>
      </w:r>
      <w:r w:rsidRPr="00F857D5">
        <w:rPr>
          <w:color w:val="000000" w:themeColor="text1"/>
          <w:szCs w:val="24"/>
        </w:rPr>
        <w:br/>
        <w:t>в) 36°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5. Предмет расположен перпендикулярно главной оптической оси тонкой собирающей линзы с оптической силой 10 </w:t>
      </w:r>
      <w:proofErr w:type="spellStart"/>
      <w:r w:rsidRPr="00F857D5">
        <w:rPr>
          <w:color w:val="000000" w:themeColor="text1"/>
          <w:szCs w:val="24"/>
        </w:rPr>
        <w:t>дптр</w:t>
      </w:r>
      <w:proofErr w:type="spellEnd"/>
      <w:r w:rsidRPr="00F857D5">
        <w:rPr>
          <w:color w:val="000000" w:themeColor="text1"/>
          <w:szCs w:val="24"/>
        </w:rPr>
        <w:t xml:space="preserve">. Расстояние от предмета до линзы равно 30 см. Определите расстояние от линзы до изображения предмета. Ответ дайте в </w:t>
      </w:r>
      <w:proofErr w:type="gramStart"/>
      <w:r w:rsidRPr="00F857D5">
        <w:rPr>
          <w:color w:val="000000" w:themeColor="text1"/>
          <w:szCs w:val="24"/>
        </w:rPr>
        <w:t>см</w:t>
      </w:r>
      <w:proofErr w:type="gramEnd"/>
      <w:r w:rsidRPr="00F857D5">
        <w:rPr>
          <w:color w:val="000000" w:themeColor="text1"/>
          <w:szCs w:val="24"/>
        </w:rPr>
        <w:t>:</w:t>
      </w:r>
      <w:r w:rsidRPr="00F857D5">
        <w:rPr>
          <w:color w:val="000000" w:themeColor="text1"/>
          <w:szCs w:val="24"/>
        </w:rPr>
        <w:br/>
        <w:t>а) 25</w:t>
      </w:r>
      <w:r w:rsidRPr="00F857D5">
        <w:rPr>
          <w:color w:val="000000" w:themeColor="text1"/>
          <w:szCs w:val="24"/>
        </w:rPr>
        <w:br/>
        <w:t>б) 14</w:t>
      </w:r>
      <w:r w:rsidRPr="00F857D5">
        <w:rPr>
          <w:color w:val="000000" w:themeColor="text1"/>
          <w:szCs w:val="24"/>
        </w:rPr>
        <w:br/>
        <w:t xml:space="preserve">в) 15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6. Определить угол отражения света, если угол между падающим лучом и отражающей поверхностью равен 50°:</w:t>
      </w:r>
      <w:r w:rsidRPr="00F857D5">
        <w:rPr>
          <w:color w:val="000000" w:themeColor="text1"/>
          <w:szCs w:val="24"/>
        </w:rPr>
        <w:br/>
        <w:t>а) 120°</w:t>
      </w:r>
      <w:r w:rsidRPr="00F857D5">
        <w:rPr>
          <w:color w:val="000000" w:themeColor="text1"/>
          <w:szCs w:val="24"/>
        </w:rPr>
        <w:br/>
        <w:t xml:space="preserve">б) 40° </w:t>
      </w:r>
      <w:r w:rsidRPr="00F857D5">
        <w:rPr>
          <w:color w:val="000000" w:themeColor="text1"/>
          <w:szCs w:val="24"/>
        </w:rPr>
        <w:br/>
        <w:t>в) 50°</w:t>
      </w:r>
    </w:p>
    <w:p w:rsidR="003E3C07" w:rsidRPr="00F857D5" w:rsidRDefault="003E3C07" w:rsidP="003E3C07">
      <w:pPr>
        <w:pStyle w:val="af2"/>
        <w:numPr>
          <w:ilvl w:val="0"/>
          <w:numId w:val="9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bCs/>
          <w:color w:val="333333"/>
        </w:rPr>
        <w:t xml:space="preserve">Укажите оптический прибор, который может давать </w:t>
      </w:r>
      <w:proofErr w:type="gramStart"/>
      <w:r w:rsidRPr="00F857D5">
        <w:rPr>
          <w:bCs/>
          <w:color w:val="333333"/>
        </w:rPr>
        <w:t>увеличенное</w:t>
      </w:r>
      <w:proofErr w:type="gramEnd"/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bCs/>
          <w:color w:val="333333"/>
        </w:rPr>
        <w:lastRenderedPageBreak/>
        <w:t>изображение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а) Плоское зеркало.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в) Собирающая линза.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с) Стеклянная плоскопараллельная пластина.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F857D5">
        <w:rPr>
          <w:color w:val="333333"/>
        </w:rPr>
        <w:t>д</w:t>
      </w:r>
      <w:proofErr w:type="spellEnd"/>
      <w:r w:rsidRPr="00F857D5">
        <w:rPr>
          <w:color w:val="333333"/>
        </w:rPr>
        <w:t>) Любая линза.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е) Рассеивающая линза.</w:t>
      </w:r>
    </w:p>
    <w:p w:rsidR="003E3C07" w:rsidRPr="00F857D5" w:rsidRDefault="003E3C07" w:rsidP="003E3C07">
      <w:pPr>
        <w:pStyle w:val="af2"/>
        <w:numPr>
          <w:ilvl w:val="0"/>
          <w:numId w:val="9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bCs/>
          <w:color w:val="333333"/>
        </w:rPr>
        <w:t>На сетчатке глаза человека изображение получается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а) Действительное, прямое, уменьшенное.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б) Мнимое, прямое, уменьшенное.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с) Действительное, перевернутое, уменьшенное.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F857D5">
        <w:rPr>
          <w:color w:val="333333"/>
        </w:rPr>
        <w:t>д</w:t>
      </w:r>
      <w:proofErr w:type="spellEnd"/>
      <w:r w:rsidRPr="00F857D5">
        <w:rPr>
          <w:color w:val="333333"/>
        </w:rPr>
        <w:t>) Мнимое, перевернутое, уменьшенное.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е) Действительное, перевернутое, увеличенное.</w:t>
      </w:r>
    </w:p>
    <w:p w:rsidR="003E3C07" w:rsidRPr="00F857D5" w:rsidRDefault="003E3C07" w:rsidP="003E3C07">
      <w:pPr>
        <w:pStyle w:val="af2"/>
        <w:numPr>
          <w:ilvl w:val="0"/>
          <w:numId w:val="9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bCs/>
          <w:color w:val="333333"/>
        </w:rPr>
        <w:t>Оптическая сила глаза человека </w:t>
      </w:r>
      <w:r w:rsidRPr="00F857D5">
        <w:rPr>
          <w:bCs/>
          <w:i/>
          <w:iCs/>
          <w:color w:val="333333"/>
        </w:rPr>
        <w:t xml:space="preserve">58 </w:t>
      </w:r>
      <w:proofErr w:type="spellStart"/>
      <w:r w:rsidRPr="00F857D5">
        <w:rPr>
          <w:bCs/>
          <w:i/>
          <w:iCs/>
          <w:color w:val="333333"/>
        </w:rPr>
        <w:t>дптр</w:t>
      </w:r>
      <w:proofErr w:type="spellEnd"/>
      <w:r w:rsidRPr="00F857D5">
        <w:rPr>
          <w:bCs/>
          <w:i/>
          <w:iCs/>
          <w:color w:val="333333"/>
        </w:rPr>
        <w:t>.</w:t>
      </w:r>
      <w:r w:rsidRPr="00F857D5">
        <w:rPr>
          <w:bCs/>
          <w:color w:val="333333"/>
        </w:rPr>
        <w:t> Определите его фокусное расстояние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а) 58 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в) 17см.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с) 1,7 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F857D5">
        <w:rPr>
          <w:color w:val="333333"/>
        </w:rPr>
        <w:t>д</w:t>
      </w:r>
      <w:proofErr w:type="spellEnd"/>
      <w:r w:rsidRPr="00F857D5">
        <w:rPr>
          <w:color w:val="333333"/>
        </w:rPr>
        <w:t>) 0,17 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е) 0,017 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bCs/>
          <w:color w:val="333333"/>
        </w:rPr>
        <w:t>10. Оптическая система глаза приспосабливается к восприятию предметов, находящихся на разном расстоянии за счет: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1. Изменения кривизны хрусталика.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2. Дополнительного освещения.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3. Приближения и удаления предметов.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4. Световых раздражений.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а) только 2.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в) только 3.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с) 1 и 4.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F857D5">
        <w:rPr>
          <w:color w:val="333333"/>
        </w:rPr>
        <w:t>д</w:t>
      </w:r>
      <w:proofErr w:type="spellEnd"/>
      <w:r w:rsidRPr="00F857D5">
        <w:rPr>
          <w:color w:val="333333"/>
        </w:rPr>
        <w:t>) только 1.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е) 2 и 3.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11</w:t>
      </w:r>
      <w:r w:rsidRPr="00F857D5">
        <w:rPr>
          <w:bCs/>
          <w:color w:val="333333"/>
        </w:rPr>
        <w:t>.</w:t>
      </w:r>
      <w:r w:rsidRPr="00F857D5">
        <w:rPr>
          <w:color w:val="333333"/>
        </w:rPr>
        <w:t> </w:t>
      </w:r>
      <w:r w:rsidRPr="00F857D5">
        <w:rPr>
          <w:bCs/>
          <w:color w:val="333333"/>
        </w:rPr>
        <w:t>Рассеивающая линза дает изображение: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а) Действительное, прямое, увеличенное.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в) Мнимое, прямое, уменьшенное.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с) Мнимое, перевернутое, уменьшенное.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F857D5">
        <w:rPr>
          <w:color w:val="333333"/>
        </w:rPr>
        <w:t>д</w:t>
      </w:r>
      <w:proofErr w:type="spellEnd"/>
      <w:r w:rsidRPr="00F857D5">
        <w:rPr>
          <w:color w:val="333333"/>
        </w:rPr>
        <w:t>) Действительное, перевернутое, увеличенное.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е) Мнимое, прямое, увеличенное.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bCs/>
          <w:color w:val="333333"/>
        </w:rPr>
        <w:t>12. Фокусное расстояние собирающей линзы равно 0,2 м. Расстояние от линзы до предмета 0,25 м. Найдите расстояние от линзы до изображения.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а) 1 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в) 0,5м.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с) 0,125 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F857D5">
        <w:rPr>
          <w:color w:val="333333"/>
        </w:rPr>
        <w:t>д</w:t>
      </w:r>
      <w:proofErr w:type="spellEnd"/>
      <w:r w:rsidRPr="00F857D5">
        <w:rPr>
          <w:color w:val="333333"/>
        </w:rPr>
        <w:t>) 1,25м.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е) 0,8м.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212529"/>
          <w:szCs w:val="16"/>
        </w:rPr>
      </w:pPr>
      <w:r w:rsidRPr="00F857D5">
        <w:rPr>
          <w:color w:val="333333"/>
        </w:rPr>
        <w:t xml:space="preserve">13. </w:t>
      </w:r>
      <w:r w:rsidRPr="00F857D5">
        <w:rPr>
          <w:color w:val="212529"/>
          <w:szCs w:val="16"/>
        </w:rPr>
        <w:t xml:space="preserve">Уменьшенное мнимое изображение предмета образовалась на расстоянии 10 см от линзы с оптической силой -4 </w:t>
      </w:r>
      <w:proofErr w:type="spellStart"/>
      <w:r w:rsidRPr="00F857D5">
        <w:rPr>
          <w:color w:val="212529"/>
          <w:szCs w:val="16"/>
        </w:rPr>
        <w:t>дптр</w:t>
      </w:r>
      <w:proofErr w:type="spellEnd"/>
      <w:r w:rsidRPr="00F857D5">
        <w:rPr>
          <w:color w:val="212529"/>
          <w:szCs w:val="16"/>
        </w:rPr>
        <w:t>. На каком расстоянии от линзы расположен предмет (</w:t>
      </w:r>
      <w:proofErr w:type="gramStart"/>
      <w:r w:rsidRPr="00F857D5">
        <w:rPr>
          <w:color w:val="212529"/>
          <w:szCs w:val="16"/>
        </w:rPr>
        <w:t>см</w:t>
      </w:r>
      <w:proofErr w:type="gramEnd"/>
      <w:r w:rsidRPr="00F857D5">
        <w:rPr>
          <w:color w:val="212529"/>
          <w:szCs w:val="16"/>
        </w:rPr>
        <w:t>)?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  <w:sz w:val="40"/>
        </w:rPr>
      </w:pPr>
      <w:r w:rsidRPr="00F857D5">
        <w:rPr>
          <w:color w:val="212529"/>
          <w:szCs w:val="16"/>
        </w:rPr>
        <w:t>а) 60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>в) 16,7</w:t>
      </w:r>
    </w:p>
    <w:p w:rsidR="003E3C07" w:rsidRPr="00F857D5" w:rsidRDefault="003E3C07" w:rsidP="003E3C07">
      <w:pPr>
        <w:pStyle w:val="af2"/>
        <w:shd w:val="clear" w:color="auto" w:fill="FFFFFF"/>
        <w:spacing w:before="0" w:beforeAutospacing="0" w:after="0" w:afterAutospacing="0"/>
        <w:rPr>
          <w:color w:val="333333"/>
        </w:rPr>
      </w:pPr>
      <w:r w:rsidRPr="00F857D5">
        <w:rPr>
          <w:color w:val="333333"/>
        </w:rPr>
        <w:t xml:space="preserve">с) 30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 8,6</w:t>
      </w:r>
    </w:p>
    <w:p w:rsidR="003E3C07" w:rsidRPr="00F857D5" w:rsidRDefault="003E3C07" w:rsidP="003E3C07">
      <w:pPr>
        <w:shd w:val="clear" w:color="auto" w:fill="FFFFFF"/>
        <w:rPr>
          <w:color w:val="212529"/>
          <w:szCs w:val="16"/>
        </w:rPr>
      </w:pPr>
      <w:r w:rsidRPr="00F857D5">
        <w:rPr>
          <w:color w:val="000000" w:themeColor="text1"/>
          <w:szCs w:val="24"/>
        </w:rPr>
        <w:t xml:space="preserve">14. </w:t>
      </w:r>
      <w:r w:rsidRPr="00F857D5">
        <w:rPr>
          <w:color w:val="212529"/>
          <w:szCs w:val="16"/>
        </w:rPr>
        <w:t xml:space="preserve">Точечный источник света находится в фокусе рассеивающей линзы с оптической силой -2 </w:t>
      </w:r>
      <w:proofErr w:type="spellStart"/>
      <w:r w:rsidRPr="00F857D5">
        <w:rPr>
          <w:color w:val="212529"/>
          <w:szCs w:val="16"/>
        </w:rPr>
        <w:t>дптр</w:t>
      </w:r>
      <w:proofErr w:type="spellEnd"/>
      <w:r w:rsidRPr="00F857D5">
        <w:rPr>
          <w:color w:val="212529"/>
          <w:szCs w:val="16"/>
        </w:rPr>
        <w:t>. На каком расстоянии от линзы (</w:t>
      </w:r>
      <w:proofErr w:type="gramStart"/>
      <w:r w:rsidRPr="00F857D5">
        <w:rPr>
          <w:color w:val="212529"/>
          <w:szCs w:val="16"/>
        </w:rPr>
        <w:t>см</w:t>
      </w:r>
      <w:proofErr w:type="gramEnd"/>
      <w:r w:rsidRPr="00F857D5">
        <w:rPr>
          <w:color w:val="212529"/>
          <w:szCs w:val="16"/>
        </w:rPr>
        <w:t>) получается изображение источника?</w:t>
      </w:r>
      <w:r w:rsidRPr="00F857D5">
        <w:rPr>
          <w:color w:val="212529"/>
          <w:szCs w:val="16"/>
        </w:rPr>
        <w:br/>
        <w:t>а) 12,5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lastRenderedPageBreak/>
        <w:t>в) 50</w:t>
      </w:r>
      <w:r w:rsidRPr="00F857D5">
        <w:rPr>
          <w:color w:val="000000" w:themeColor="text1"/>
          <w:szCs w:val="24"/>
        </w:rPr>
        <w:br/>
        <w:t>с) 25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 100</w:t>
      </w:r>
    </w:p>
    <w:p w:rsidR="003E3C07" w:rsidRPr="00F857D5" w:rsidRDefault="003E3C07" w:rsidP="003E3C07">
      <w:pPr>
        <w:shd w:val="clear" w:color="auto" w:fill="FFFFFF"/>
        <w:rPr>
          <w:color w:val="212529"/>
          <w:szCs w:val="16"/>
        </w:rPr>
      </w:pPr>
      <w:r w:rsidRPr="00F857D5">
        <w:rPr>
          <w:color w:val="000000" w:themeColor="text1"/>
          <w:szCs w:val="24"/>
        </w:rPr>
        <w:t xml:space="preserve">15. </w:t>
      </w:r>
      <w:r w:rsidRPr="00F857D5">
        <w:rPr>
          <w:rFonts w:ascii="Segoe UI" w:hAnsi="Segoe UI" w:cs="Segoe UI"/>
          <w:color w:val="212529"/>
          <w:sz w:val="16"/>
          <w:szCs w:val="16"/>
        </w:rPr>
        <w:t> </w:t>
      </w:r>
      <w:r w:rsidRPr="00F857D5">
        <w:rPr>
          <w:rStyle w:val="questiontext"/>
          <w:color w:val="212529"/>
        </w:rPr>
        <w:t>Можно ли с помощью плосковогнутой стеклянной линзы получить действительное изображение?</w:t>
      </w:r>
      <w:r w:rsidRPr="00F857D5">
        <w:rPr>
          <w:rStyle w:val="questiontext"/>
          <w:color w:val="212529"/>
        </w:rPr>
        <w:br/>
        <w:t xml:space="preserve">а) </w:t>
      </w:r>
      <w:r w:rsidRPr="00F857D5">
        <w:rPr>
          <w:szCs w:val="24"/>
          <w:shd w:val="clear" w:color="auto" w:fill="FFFFFF"/>
        </w:rPr>
        <w:t>нельзя</w:t>
      </w:r>
      <w:r w:rsidRPr="00F857D5">
        <w:rPr>
          <w:rStyle w:val="questiontext"/>
          <w:szCs w:val="24"/>
        </w:rPr>
        <w:br/>
        <w:t xml:space="preserve">в) </w:t>
      </w:r>
      <w:r w:rsidRPr="00F857D5">
        <w:rPr>
          <w:szCs w:val="24"/>
          <w:shd w:val="clear" w:color="auto" w:fill="FFFFFF"/>
        </w:rPr>
        <w:t xml:space="preserve">можно, поместив ее в среду с показателем преломления </w:t>
      </w:r>
      <w:proofErr w:type="spellStart"/>
      <w:proofErr w:type="gramStart"/>
      <w:r w:rsidRPr="00F857D5">
        <w:rPr>
          <w:szCs w:val="24"/>
          <w:shd w:val="clear" w:color="auto" w:fill="FFFFFF"/>
        </w:rPr>
        <w:t>п</w:t>
      </w:r>
      <w:proofErr w:type="spellEnd"/>
      <w:proofErr w:type="gramEnd"/>
      <w:r w:rsidRPr="00F857D5">
        <w:rPr>
          <w:szCs w:val="24"/>
          <w:shd w:val="clear" w:color="auto" w:fill="FFFFFF"/>
        </w:rPr>
        <w:t xml:space="preserve"> &gt;</w:t>
      </w:r>
      <w:proofErr w:type="spellStart"/>
      <w:r w:rsidRPr="00F857D5">
        <w:rPr>
          <w:szCs w:val="24"/>
          <w:shd w:val="clear" w:color="auto" w:fill="FFFFFF"/>
        </w:rPr>
        <w:t>п</w:t>
      </w:r>
      <w:r w:rsidRPr="00F857D5">
        <w:rPr>
          <w:szCs w:val="24"/>
          <w:vertAlign w:val="subscript"/>
        </w:rPr>
        <w:t>стекла</w:t>
      </w:r>
      <w:proofErr w:type="spellEnd"/>
      <w:r w:rsidRPr="00F857D5">
        <w:rPr>
          <w:rStyle w:val="questiontext"/>
          <w:szCs w:val="24"/>
        </w:rPr>
        <w:br/>
        <w:t xml:space="preserve">с) </w:t>
      </w:r>
      <w:r w:rsidRPr="00F857D5">
        <w:rPr>
          <w:szCs w:val="24"/>
          <w:shd w:val="clear" w:color="auto" w:fill="FFFFFF"/>
        </w:rPr>
        <w:t xml:space="preserve">можно, поместив ее в среду с показателем преломления </w:t>
      </w:r>
      <w:proofErr w:type="spellStart"/>
      <w:r w:rsidRPr="00F857D5">
        <w:rPr>
          <w:szCs w:val="24"/>
          <w:shd w:val="clear" w:color="auto" w:fill="FFFFFF"/>
        </w:rPr>
        <w:t>п</w:t>
      </w:r>
      <w:proofErr w:type="spellEnd"/>
      <w:r w:rsidRPr="00F857D5">
        <w:rPr>
          <w:szCs w:val="24"/>
          <w:shd w:val="clear" w:color="auto" w:fill="FFFFFF"/>
        </w:rPr>
        <w:t xml:space="preserve"> &lt;</w:t>
      </w:r>
      <w:proofErr w:type="spellStart"/>
      <w:r w:rsidRPr="00F857D5">
        <w:rPr>
          <w:szCs w:val="24"/>
          <w:shd w:val="clear" w:color="auto" w:fill="FFFFFF"/>
        </w:rPr>
        <w:t>п</w:t>
      </w:r>
      <w:r w:rsidRPr="00F857D5">
        <w:rPr>
          <w:szCs w:val="24"/>
          <w:vertAlign w:val="subscript"/>
        </w:rPr>
        <w:t>стекла</w:t>
      </w:r>
      <w:proofErr w:type="spellEnd"/>
      <w:r w:rsidRPr="00F857D5">
        <w:rPr>
          <w:rStyle w:val="questiontext"/>
          <w:szCs w:val="24"/>
        </w:rPr>
        <w:br/>
      </w:r>
      <w:proofErr w:type="spellStart"/>
      <w:r w:rsidRPr="00F857D5">
        <w:rPr>
          <w:rStyle w:val="questiontext"/>
          <w:szCs w:val="24"/>
        </w:rPr>
        <w:t>д</w:t>
      </w:r>
      <w:proofErr w:type="spellEnd"/>
      <w:r w:rsidRPr="00F857D5">
        <w:rPr>
          <w:rStyle w:val="questiontext"/>
          <w:szCs w:val="24"/>
        </w:rPr>
        <w:t xml:space="preserve">) </w:t>
      </w:r>
      <w:r w:rsidRPr="00F857D5">
        <w:rPr>
          <w:szCs w:val="24"/>
          <w:shd w:val="clear" w:color="auto" w:fill="FFFFFF"/>
        </w:rPr>
        <w:t> можно, поместив предмет в 2F (F – фокусное расстояние)</w:t>
      </w:r>
    </w:p>
    <w:p w:rsidR="003E3C07" w:rsidRPr="00F857D5" w:rsidRDefault="003E3C07" w:rsidP="003E3C07">
      <w:pPr>
        <w:shd w:val="clear" w:color="auto" w:fill="FFFFFF"/>
        <w:rPr>
          <w:szCs w:val="24"/>
          <w:shd w:val="clear" w:color="auto" w:fill="FFFFFF"/>
        </w:rPr>
      </w:pPr>
      <w:r w:rsidRPr="00F857D5">
        <w:rPr>
          <w:color w:val="000000" w:themeColor="text1"/>
          <w:szCs w:val="24"/>
        </w:rPr>
        <w:t xml:space="preserve">16. </w:t>
      </w:r>
      <w:r w:rsidRPr="00F857D5">
        <w:rPr>
          <w:szCs w:val="16"/>
        </w:rPr>
        <w:t xml:space="preserve">Расстояние от предмета до рассеивающей линзы в </w:t>
      </w:r>
      <w:proofErr w:type="spellStart"/>
      <w:r w:rsidRPr="00F857D5">
        <w:rPr>
          <w:szCs w:val="16"/>
        </w:rPr>
        <w:t>n</w:t>
      </w:r>
      <w:proofErr w:type="spellEnd"/>
      <w:r w:rsidRPr="00F857D5">
        <w:rPr>
          <w:szCs w:val="16"/>
        </w:rPr>
        <w:t xml:space="preserve"> раз больше фокусного расстояния линзы. Во сколько раз изображение меньше предмета?</w:t>
      </w:r>
      <w:r w:rsidRPr="00F857D5">
        <w:rPr>
          <w:szCs w:val="16"/>
        </w:rPr>
        <w:br/>
        <w:t xml:space="preserve">а) </w:t>
      </w:r>
      <w:r w:rsidRPr="00F857D5">
        <w:rPr>
          <w:szCs w:val="24"/>
          <w:shd w:val="clear" w:color="auto" w:fill="FFFFFF"/>
        </w:rPr>
        <w:t>п-1</w:t>
      </w:r>
      <w:r w:rsidRPr="00F857D5">
        <w:rPr>
          <w:szCs w:val="24"/>
        </w:rPr>
        <w:br/>
        <w:t xml:space="preserve">в) </w:t>
      </w:r>
      <w:r w:rsidRPr="00F857D5">
        <w:rPr>
          <w:szCs w:val="24"/>
          <w:shd w:val="clear" w:color="auto" w:fill="FFFFFF"/>
        </w:rPr>
        <w:t>1/(</w:t>
      </w:r>
      <w:proofErr w:type="gramStart"/>
      <w:r w:rsidRPr="00F857D5">
        <w:rPr>
          <w:szCs w:val="24"/>
          <w:shd w:val="clear" w:color="auto" w:fill="FFFFFF"/>
        </w:rPr>
        <w:t>п</w:t>
      </w:r>
      <w:proofErr w:type="gramEnd"/>
      <w:r w:rsidRPr="00F857D5">
        <w:rPr>
          <w:szCs w:val="24"/>
          <w:shd w:val="clear" w:color="auto" w:fill="FFFFFF"/>
        </w:rPr>
        <w:t>+1)</w:t>
      </w:r>
      <w:r w:rsidRPr="00F857D5">
        <w:rPr>
          <w:szCs w:val="24"/>
        </w:rPr>
        <w:br/>
        <w:t>с)</w:t>
      </w:r>
      <w:r w:rsidRPr="00F857D5">
        <w:rPr>
          <w:szCs w:val="24"/>
          <w:shd w:val="clear" w:color="auto" w:fill="FFFFFF"/>
        </w:rPr>
        <w:t xml:space="preserve">  n+1</w:t>
      </w:r>
      <w:r w:rsidRPr="00F857D5">
        <w:rPr>
          <w:szCs w:val="24"/>
        </w:rPr>
        <w:br/>
      </w:r>
      <w:proofErr w:type="spellStart"/>
      <w:r w:rsidRPr="00F857D5">
        <w:rPr>
          <w:szCs w:val="24"/>
        </w:rPr>
        <w:t>д</w:t>
      </w:r>
      <w:proofErr w:type="spellEnd"/>
      <w:r w:rsidRPr="00F857D5">
        <w:rPr>
          <w:szCs w:val="24"/>
        </w:rPr>
        <w:t>)</w:t>
      </w:r>
      <w:r w:rsidRPr="00F857D5">
        <w:rPr>
          <w:szCs w:val="24"/>
          <w:shd w:val="clear" w:color="auto" w:fill="FFFFFF"/>
        </w:rPr>
        <w:t xml:space="preserve"> </w:t>
      </w:r>
      <w:proofErr w:type="spellStart"/>
      <w:r w:rsidRPr="00F857D5">
        <w:rPr>
          <w:szCs w:val="24"/>
          <w:shd w:val="clear" w:color="auto" w:fill="FFFFFF"/>
        </w:rPr>
        <w:t>n</w:t>
      </w:r>
      <w:proofErr w:type="spellEnd"/>
      <w:r w:rsidRPr="00F857D5">
        <w:rPr>
          <w:szCs w:val="24"/>
          <w:shd w:val="clear" w:color="auto" w:fill="FFFFFF"/>
        </w:rPr>
        <w:t xml:space="preserve"> </w:t>
      </w:r>
    </w:p>
    <w:p w:rsidR="003E3C07" w:rsidRPr="00F857D5" w:rsidRDefault="003E3C07" w:rsidP="003E3C07">
      <w:pPr>
        <w:shd w:val="clear" w:color="auto" w:fill="FFFFFF"/>
        <w:rPr>
          <w:color w:val="212529"/>
          <w:szCs w:val="19"/>
        </w:rPr>
      </w:pPr>
      <w:r w:rsidRPr="00F857D5">
        <w:rPr>
          <w:szCs w:val="24"/>
          <w:shd w:val="clear" w:color="auto" w:fill="FFFFFF"/>
        </w:rPr>
        <w:t xml:space="preserve">17. </w:t>
      </w:r>
      <w:r w:rsidRPr="00F857D5">
        <w:rPr>
          <w:color w:val="212529"/>
          <w:szCs w:val="19"/>
        </w:rPr>
        <w:t xml:space="preserve">С помощью собирающей линзы с фокусным расстоянием F получено действительное изображение предмета </w:t>
      </w:r>
      <w:proofErr w:type="gramStart"/>
      <w:r w:rsidRPr="00F857D5">
        <w:rPr>
          <w:color w:val="212529"/>
          <w:szCs w:val="19"/>
        </w:rPr>
        <w:t>высотой</w:t>
      </w:r>
      <w:proofErr w:type="gramEnd"/>
      <w:r w:rsidRPr="00F857D5">
        <w:rPr>
          <w:color w:val="212529"/>
          <w:szCs w:val="19"/>
        </w:rPr>
        <w:t xml:space="preserve"> а. </w:t>
      </w:r>
      <w:proofErr w:type="gramStart"/>
      <w:r w:rsidRPr="00F857D5">
        <w:rPr>
          <w:color w:val="212529"/>
          <w:szCs w:val="19"/>
        </w:rPr>
        <w:t>Какова</w:t>
      </w:r>
      <w:proofErr w:type="gramEnd"/>
      <w:r w:rsidRPr="00F857D5">
        <w:rPr>
          <w:color w:val="212529"/>
          <w:szCs w:val="19"/>
        </w:rPr>
        <w:t xml:space="preserve"> высота изображения, если расстояние от него до линзы равно </w:t>
      </w:r>
      <w:proofErr w:type="spellStart"/>
      <w:r w:rsidRPr="00F857D5">
        <w:rPr>
          <w:color w:val="212529"/>
          <w:szCs w:val="19"/>
        </w:rPr>
        <w:t>f</w:t>
      </w:r>
      <w:proofErr w:type="spellEnd"/>
      <w:r w:rsidRPr="00F857D5">
        <w:rPr>
          <w:color w:val="212529"/>
          <w:szCs w:val="19"/>
        </w:rPr>
        <w:t>?</w:t>
      </w:r>
      <w:r w:rsidRPr="00F857D5">
        <w:rPr>
          <w:color w:val="212529"/>
          <w:szCs w:val="19"/>
        </w:rPr>
        <w:br/>
        <w:t xml:space="preserve">а)  </w:t>
      </w:r>
      <w:r w:rsidRPr="00F857D5">
        <w:rPr>
          <w:noProof/>
          <w:color w:val="212529"/>
          <w:szCs w:val="19"/>
        </w:rPr>
        <w:drawing>
          <wp:inline distT="0" distB="0" distL="0" distR="0">
            <wp:extent cx="795666" cy="485775"/>
            <wp:effectExtent l="19050" t="0" r="4434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6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57D5">
        <w:rPr>
          <w:color w:val="212529"/>
          <w:szCs w:val="19"/>
        </w:rPr>
        <w:br/>
        <w:t xml:space="preserve">в) </w:t>
      </w:r>
      <w:r w:rsidRPr="00F857D5">
        <w:rPr>
          <w:noProof/>
          <w:color w:val="212529"/>
          <w:szCs w:val="19"/>
        </w:rPr>
        <w:drawing>
          <wp:inline distT="0" distB="0" distL="0" distR="0">
            <wp:extent cx="452239" cy="409575"/>
            <wp:effectExtent l="19050" t="0" r="496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9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57D5">
        <w:rPr>
          <w:color w:val="212529"/>
          <w:szCs w:val="19"/>
        </w:rPr>
        <w:br/>
        <w:t xml:space="preserve">с) </w:t>
      </w:r>
      <w:r w:rsidRPr="00F857D5">
        <w:rPr>
          <w:noProof/>
          <w:color w:val="212529"/>
          <w:szCs w:val="19"/>
        </w:rPr>
        <w:drawing>
          <wp:inline distT="0" distB="0" distL="0" distR="0">
            <wp:extent cx="742950" cy="348258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4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r w:rsidRPr="00F857D5">
        <w:rPr>
          <w:color w:val="212529"/>
          <w:szCs w:val="19"/>
        </w:rPr>
        <w:t>18. Формула рассеивающей линзы правильно записана в ответе:</w:t>
      </w:r>
      <w:r w:rsidRPr="00F857D5">
        <w:rPr>
          <w:color w:val="212529"/>
          <w:szCs w:val="19"/>
        </w:rPr>
        <w:br/>
        <w:t>а</w:t>
      </w:r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-1/F=1/f-1/</w:t>
      </w:r>
      <w:proofErr w:type="spellStart"/>
      <w:r w:rsidRPr="00F857D5">
        <w:rPr>
          <w:color w:val="000000" w:themeColor="text1"/>
          <w:szCs w:val="24"/>
          <w:shd w:val="clear" w:color="auto" w:fill="FFFFFF"/>
        </w:rPr>
        <w:t>d</w:t>
      </w:r>
      <w:proofErr w:type="spellEnd"/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 1/F=1/d-1/</w:t>
      </w:r>
      <w:proofErr w:type="spellStart"/>
      <w:r w:rsidRPr="00F857D5">
        <w:rPr>
          <w:color w:val="000000" w:themeColor="text1"/>
          <w:szCs w:val="24"/>
          <w:shd w:val="clear" w:color="auto" w:fill="FFFFFF"/>
        </w:rPr>
        <w:t>f</w:t>
      </w:r>
      <w:proofErr w:type="spellEnd"/>
      <w:r w:rsidRPr="00F857D5">
        <w:rPr>
          <w:color w:val="000000" w:themeColor="text1"/>
          <w:szCs w:val="24"/>
        </w:rPr>
        <w:br/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-1/F=1/d-1/</w:t>
      </w:r>
      <w:proofErr w:type="spellStart"/>
      <w:r w:rsidRPr="00F857D5">
        <w:rPr>
          <w:color w:val="000000" w:themeColor="text1"/>
          <w:szCs w:val="24"/>
          <w:shd w:val="clear" w:color="auto" w:fill="FFFFFF"/>
        </w:rPr>
        <w:t>f</w:t>
      </w:r>
      <w:proofErr w:type="spellEnd"/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1/F=1/d+1/</w:t>
      </w:r>
      <w:proofErr w:type="spellStart"/>
      <w:r w:rsidRPr="00F857D5">
        <w:rPr>
          <w:color w:val="000000" w:themeColor="text1"/>
          <w:szCs w:val="24"/>
          <w:shd w:val="clear" w:color="auto" w:fill="FFFFFF"/>
        </w:rPr>
        <w:t>f</w:t>
      </w:r>
      <w:proofErr w:type="spellEnd"/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>19.</w:t>
      </w:r>
      <w:r w:rsidRPr="00F857D5">
        <w:rPr>
          <w:color w:val="212529"/>
          <w:szCs w:val="19"/>
        </w:rPr>
        <w:t>На каком расстоянии от собирающей линзы с фокусным расстоянием 1 м надо расположить предмет, чтобы его мнимое изображение получилось на расстоянии 3 м от линзы?</w:t>
      </w:r>
      <w:r w:rsidRPr="00F857D5">
        <w:rPr>
          <w:color w:val="212529"/>
          <w:szCs w:val="19"/>
        </w:rPr>
        <w:br/>
        <w:t>а</w:t>
      </w:r>
      <w:r w:rsidRPr="00F857D5">
        <w:rPr>
          <w:color w:val="000000" w:themeColor="text1"/>
          <w:szCs w:val="24"/>
        </w:rPr>
        <w:t>) 1</w:t>
      </w:r>
      <w:r w:rsidRPr="00F857D5">
        <w:rPr>
          <w:color w:val="000000" w:themeColor="text1"/>
          <w:szCs w:val="24"/>
        </w:rPr>
        <w:br/>
        <w:t>в) 0,75</w:t>
      </w:r>
      <w:r w:rsidRPr="00F857D5">
        <w:rPr>
          <w:color w:val="000000" w:themeColor="text1"/>
          <w:szCs w:val="24"/>
        </w:rPr>
        <w:br/>
        <w:t>с)  1,5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 1,25</w:t>
      </w:r>
      <w:r w:rsidRPr="00F857D5">
        <w:rPr>
          <w:color w:val="000000" w:themeColor="text1"/>
          <w:szCs w:val="24"/>
        </w:rPr>
        <w:br/>
        <w:t xml:space="preserve">20. </w:t>
      </w:r>
      <w:r w:rsidRPr="00F857D5">
        <w:rPr>
          <w:color w:val="212529"/>
          <w:szCs w:val="24"/>
        </w:rPr>
        <w:t xml:space="preserve">В прозрачной среде с показателем преломления 1,4 имеется сферическая воздушная полость диаметром d=3 см. В среде распространяется параллельный пучок света, диаметр которого больше </w:t>
      </w:r>
      <w:proofErr w:type="spellStart"/>
      <w:r w:rsidRPr="00F857D5">
        <w:rPr>
          <w:color w:val="212529"/>
          <w:szCs w:val="24"/>
        </w:rPr>
        <w:t>d</w:t>
      </w:r>
      <w:proofErr w:type="spellEnd"/>
      <w:r w:rsidRPr="00F857D5">
        <w:rPr>
          <w:color w:val="212529"/>
          <w:szCs w:val="24"/>
        </w:rPr>
        <w:t>. Каков радиус светового пучка (</w:t>
      </w:r>
      <w:proofErr w:type="gramStart"/>
      <w:r w:rsidRPr="00F857D5">
        <w:rPr>
          <w:color w:val="212529"/>
          <w:szCs w:val="24"/>
        </w:rPr>
        <w:t>см</w:t>
      </w:r>
      <w:proofErr w:type="gramEnd"/>
      <w:r w:rsidRPr="00F857D5">
        <w:rPr>
          <w:color w:val="212529"/>
          <w:szCs w:val="24"/>
        </w:rPr>
        <w:t>), проникшего в воздушную полость?</w:t>
      </w:r>
      <w:r w:rsidRPr="00F857D5">
        <w:rPr>
          <w:color w:val="212529"/>
          <w:szCs w:val="24"/>
        </w:rPr>
        <w:br/>
      </w:r>
      <w:r w:rsidRPr="00F857D5">
        <w:rPr>
          <w:color w:val="212529"/>
          <w:szCs w:val="19"/>
        </w:rPr>
        <w:t>а</w:t>
      </w:r>
      <w:r w:rsidRPr="00F857D5">
        <w:rPr>
          <w:color w:val="000000" w:themeColor="text1"/>
          <w:sz w:val="22"/>
          <w:szCs w:val="24"/>
        </w:rPr>
        <w:t>) 0,625</w:t>
      </w:r>
      <w:r w:rsidRPr="00F857D5">
        <w:rPr>
          <w:color w:val="000000" w:themeColor="text1"/>
          <w:sz w:val="22"/>
          <w:szCs w:val="24"/>
        </w:rPr>
        <w:br/>
        <w:t>в) 1,07</w:t>
      </w:r>
      <w:r w:rsidRPr="00F857D5">
        <w:rPr>
          <w:color w:val="000000" w:themeColor="text1"/>
          <w:sz w:val="22"/>
          <w:szCs w:val="24"/>
        </w:rPr>
        <w:br/>
        <w:t>с)  1,15</w:t>
      </w:r>
      <w:r w:rsidRPr="00F857D5">
        <w:rPr>
          <w:color w:val="000000" w:themeColor="text1"/>
          <w:sz w:val="22"/>
          <w:szCs w:val="24"/>
        </w:rPr>
        <w:br/>
      </w:r>
      <w:proofErr w:type="spellStart"/>
      <w:r w:rsidRPr="00F857D5">
        <w:rPr>
          <w:color w:val="000000" w:themeColor="text1"/>
          <w:sz w:val="22"/>
          <w:szCs w:val="24"/>
        </w:rPr>
        <w:t>д</w:t>
      </w:r>
      <w:proofErr w:type="spellEnd"/>
      <w:r w:rsidRPr="00F857D5">
        <w:rPr>
          <w:color w:val="000000" w:themeColor="text1"/>
          <w:sz w:val="22"/>
          <w:szCs w:val="24"/>
        </w:rPr>
        <w:t>) 1,25</w:t>
      </w:r>
    </w:p>
    <w:p w:rsidR="003E3C07" w:rsidRPr="00F857D5" w:rsidRDefault="003E3C07" w:rsidP="003E3C07">
      <w:pPr>
        <w:pStyle w:val="a5"/>
        <w:numPr>
          <w:ilvl w:val="0"/>
          <w:numId w:val="90"/>
        </w:numPr>
        <w:spacing w:line="276" w:lineRule="auto"/>
        <w:jc w:val="center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Вариант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1. Предмет высотой 6 см расположен перпендикулярно главной оптической оси тонкой собирающей линзы на расстоянии 30 см от ее оптического центра. Высота действительного изображения предмета 12 см. Найдите фокусное расстояние линзы. Ответ дайте в </w:t>
      </w:r>
      <w:proofErr w:type="gramStart"/>
      <w:r w:rsidRPr="00F857D5">
        <w:rPr>
          <w:color w:val="000000" w:themeColor="text1"/>
          <w:szCs w:val="24"/>
        </w:rPr>
        <w:t>см</w:t>
      </w:r>
      <w:proofErr w:type="gramEnd"/>
      <w:r w:rsidRPr="00F857D5">
        <w:rPr>
          <w:color w:val="000000" w:themeColor="text1"/>
          <w:szCs w:val="24"/>
        </w:rPr>
        <w:t>:</w:t>
      </w:r>
      <w:r w:rsidRPr="00F857D5">
        <w:rPr>
          <w:color w:val="000000" w:themeColor="text1"/>
          <w:szCs w:val="24"/>
        </w:rPr>
        <w:br/>
        <w:t>а) 12</w:t>
      </w:r>
      <w:r w:rsidRPr="00F857D5">
        <w:rPr>
          <w:color w:val="000000" w:themeColor="text1"/>
          <w:szCs w:val="24"/>
        </w:rPr>
        <w:br/>
        <w:t>б) 25</w:t>
      </w:r>
      <w:r w:rsidRPr="00F857D5">
        <w:rPr>
          <w:color w:val="000000" w:themeColor="text1"/>
          <w:szCs w:val="24"/>
        </w:rPr>
        <w:br/>
        <w:t xml:space="preserve">в) 20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2. Кто определил скорость света первым:</w:t>
      </w:r>
      <w:r w:rsidRPr="00F857D5">
        <w:rPr>
          <w:color w:val="000000" w:themeColor="text1"/>
          <w:szCs w:val="24"/>
        </w:rPr>
        <w:br/>
        <w:t xml:space="preserve">а) </w:t>
      </w:r>
      <w:proofErr w:type="spellStart"/>
      <w:r w:rsidRPr="00F857D5">
        <w:rPr>
          <w:color w:val="000000" w:themeColor="text1"/>
          <w:szCs w:val="24"/>
        </w:rPr>
        <w:t>Ремер</w:t>
      </w:r>
      <w:proofErr w:type="spellEnd"/>
      <w:r w:rsidRPr="00F857D5">
        <w:rPr>
          <w:color w:val="000000" w:themeColor="text1"/>
          <w:szCs w:val="24"/>
        </w:rPr>
        <w:br/>
      </w:r>
      <w:r w:rsidRPr="00F857D5">
        <w:rPr>
          <w:color w:val="000000" w:themeColor="text1"/>
          <w:szCs w:val="24"/>
        </w:rPr>
        <w:lastRenderedPageBreak/>
        <w:t>б) Ньютон</w:t>
      </w:r>
      <w:r w:rsidRPr="00F857D5">
        <w:rPr>
          <w:color w:val="000000" w:themeColor="text1"/>
          <w:szCs w:val="24"/>
        </w:rPr>
        <w:br/>
        <w:t>в) Максвелл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3. Основное понятие геометрической оптики:</w:t>
      </w:r>
      <w:r w:rsidRPr="00F857D5">
        <w:rPr>
          <w:color w:val="000000" w:themeColor="text1"/>
          <w:szCs w:val="24"/>
        </w:rPr>
        <w:br/>
        <w:t>а) световой день</w:t>
      </w:r>
      <w:r w:rsidRPr="00F857D5">
        <w:rPr>
          <w:color w:val="000000" w:themeColor="text1"/>
          <w:szCs w:val="24"/>
        </w:rPr>
        <w:br/>
        <w:t xml:space="preserve">б) световой луч </w:t>
      </w:r>
      <w:r w:rsidRPr="00F857D5">
        <w:rPr>
          <w:color w:val="000000" w:themeColor="text1"/>
          <w:szCs w:val="24"/>
        </w:rPr>
        <w:br/>
        <w:t>в) световой год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4. Законы геометрической оптики являются частным предельным случаем более общих законов:</w:t>
      </w:r>
      <w:r w:rsidRPr="00F857D5">
        <w:rPr>
          <w:color w:val="000000" w:themeColor="text1"/>
          <w:szCs w:val="24"/>
        </w:rPr>
        <w:br/>
        <w:t>а) колебательной оптики</w:t>
      </w:r>
      <w:r w:rsidRPr="00F857D5">
        <w:rPr>
          <w:color w:val="000000" w:themeColor="text1"/>
          <w:szCs w:val="24"/>
        </w:rPr>
        <w:br/>
        <w:t xml:space="preserve">б) волновой оптики </w:t>
      </w:r>
      <w:r w:rsidRPr="00F857D5">
        <w:rPr>
          <w:color w:val="000000" w:themeColor="text1"/>
          <w:szCs w:val="24"/>
        </w:rPr>
        <w:br/>
        <w:t>в) звуковой оптики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5. Синус предельного угла полного внутреннего отражения на границе жидкость-воздух равен 0,8. Определите показатель преломления жидкости:</w:t>
      </w:r>
      <w:r w:rsidRPr="00F857D5">
        <w:rPr>
          <w:color w:val="000000" w:themeColor="text1"/>
          <w:szCs w:val="24"/>
        </w:rPr>
        <w:br/>
        <w:t xml:space="preserve">а) 1,25 </w:t>
      </w:r>
      <w:r w:rsidRPr="00F857D5">
        <w:rPr>
          <w:color w:val="000000" w:themeColor="text1"/>
          <w:szCs w:val="24"/>
        </w:rPr>
        <w:br/>
        <w:t>б) 1,50</w:t>
      </w:r>
      <w:r w:rsidRPr="00F857D5">
        <w:rPr>
          <w:color w:val="000000" w:themeColor="text1"/>
          <w:szCs w:val="24"/>
        </w:rPr>
        <w:br/>
        <w:t>в) 1,75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6. В геометрической оптике скорость распространения света считается:</w:t>
      </w:r>
      <w:r w:rsidRPr="00F857D5">
        <w:rPr>
          <w:color w:val="000000" w:themeColor="text1"/>
          <w:szCs w:val="24"/>
        </w:rPr>
        <w:br/>
        <w:t>а) определенной</w:t>
      </w:r>
      <w:r w:rsidRPr="00F857D5">
        <w:rPr>
          <w:color w:val="000000" w:themeColor="text1"/>
          <w:szCs w:val="24"/>
        </w:rPr>
        <w:br/>
        <w:t xml:space="preserve">б) бесконечной </w:t>
      </w:r>
      <w:r w:rsidRPr="00F857D5">
        <w:rPr>
          <w:color w:val="000000" w:themeColor="text1"/>
          <w:szCs w:val="24"/>
        </w:rPr>
        <w:br/>
        <w:t>в) зависит от условий среды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7. Фокусное расстояние собирающей линзы равно 0,2 м. Найдите оптическую силу линзы.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3 </w:t>
      </w:r>
      <w:proofErr w:type="spellStart"/>
      <w:r w:rsidRPr="00F857D5">
        <w:rPr>
          <w:i/>
          <w:iCs/>
          <w:color w:val="333333"/>
          <w:szCs w:val="24"/>
        </w:rPr>
        <w:t>дптр</w:t>
      </w:r>
      <w:proofErr w:type="spellEnd"/>
      <w:r w:rsidRPr="00F857D5">
        <w:rPr>
          <w:i/>
          <w:iCs/>
          <w:color w:val="333333"/>
          <w:szCs w:val="24"/>
        </w:rPr>
        <w:t>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0,12 </w:t>
      </w:r>
      <w:proofErr w:type="spellStart"/>
      <w:r w:rsidRPr="00F857D5">
        <w:rPr>
          <w:i/>
          <w:iCs/>
          <w:color w:val="333333"/>
          <w:szCs w:val="24"/>
        </w:rPr>
        <w:t>дптр</w:t>
      </w:r>
      <w:proofErr w:type="spellEnd"/>
      <w:r w:rsidRPr="00F857D5">
        <w:rPr>
          <w:i/>
          <w:iCs/>
          <w:color w:val="333333"/>
          <w:szCs w:val="24"/>
        </w:rPr>
        <w:t>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5 </w:t>
      </w:r>
      <w:proofErr w:type="spellStart"/>
      <w:r w:rsidRPr="00F857D5">
        <w:rPr>
          <w:i/>
          <w:iCs/>
          <w:color w:val="333333"/>
          <w:szCs w:val="24"/>
        </w:rPr>
        <w:t>дптр</w:t>
      </w:r>
      <w:proofErr w:type="spellEnd"/>
      <w:r w:rsidRPr="00F857D5">
        <w:rPr>
          <w:i/>
          <w:iCs/>
          <w:color w:val="333333"/>
          <w:szCs w:val="24"/>
        </w:rPr>
        <w:t>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0,3 </w:t>
      </w:r>
      <w:proofErr w:type="spellStart"/>
      <w:r w:rsidRPr="00F857D5">
        <w:rPr>
          <w:i/>
          <w:iCs/>
          <w:color w:val="333333"/>
          <w:szCs w:val="24"/>
        </w:rPr>
        <w:t>дптр</w:t>
      </w:r>
      <w:proofErr w:type="spellEnd"/>
      <w:r w:rsidRPr="00F857D5">
        <w:rPr>
          <w:i/>
          <w:iCs/>
          <w:color w:val="333333"/>
          <w:szCs w:val="24"/>
        </w:rPr>
        <w:t>.</w:t>
      </w:r>
    </w:p>
    <w:p w:rsidR="003E3C07" w:rsidRPr="00F857D5" w:rsidRDefault="003E3C07" w:rsidP="003E3C07">
      <w:pPr>
        <w:shd w:val="clear" w:color="auto" w:fill="FFFFFF"/>
        <w:rPr>
          <w:i/>
          <w:iCs/>
          <w:color w:val="333333"/>
          <w:szCs w:val="24"/>
        </w:rPr>
      </w:pPr>
      <w:r w:rsidRPr="00F857D5">
        <w:rPr>
          <w:color w:val="333333"/>
          <w:szCs w:val="24"/>
        </w:rPr>
        <w:t>е) 0,6 </w:t>
      </w:r>
      <w:proofErr w:type="spellStart"/>
      <w:r w:rsidRPr="00F857D5">
        <w:rPr>
          <w:i/>
          <w:iCs/>
          <w:color w:val="333333"/>
          <w:szCs w:val="24"/>
        </w:rPr>
        <w:t>дптр</w:t>
      </w:r>
      <w:proofErr w:type="spellEnd"/>
      <w:r w:rsidRPr="00F857D5">
        <w:rPr>
          <w:i/>
          <w:iCs/>
          <w:color w:val="333333"/>
          <w:szCs w:val="24"/>
        </w:rPr>
        <w:t>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8. Фокусное расстояние собирающей линзы равно 0,2 м, а расстояние от действительного изображения предмета до линзы 0,6 м. Найдите увеличение, даваемое линзой.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3.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2.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1,5.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0.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1/3.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9. Линза дает изображение Солнца на расстоянии 10 см от оптического центра линзы вдоль оптической оси. Найдите фокусное расстояние линзы.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0 см.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10 см.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5 см.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20 см.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бесконечно велико.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 xml:space="preserve">10. При фотографировании с расстояния 200 м высота дерева на негативе оказалось </w:t>
      </w:r>
      <w:proofErr w:type="gramStart"/>
      <w:r w:rsidRPr="00F857D5">
        <w:rPr>
          <w:bCs/>
          <w:color w:val="333333"/>
          <w:szCs w:val="24"/>
        </w:rPr>
        <w:t>равной</w:t>
      </w:r>
      <w:proofErr w:type="gramEnd"/>
      <w:r w:rsidRPr="00F857D5">
        <w:rPr>
          <w:bCs/>
          <w:color w:val="333333"/>
          <w:szCs w:val="24"/>
        </w:rPr>
        <w:t xml:space="preserve"> 5 мм. Если фокусное расстояние объектива 50 мм, то действительная высота дерева равна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≈ 10 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≈ 20 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≈ 22,5 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≈ 25 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≈ 27,5 м.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11. </w:t>
      </w:r>
      <w:r w:rsidRPr="00F857D5">
        <w:rPr>
          <w:color w:val="333333"/>
          <w:szCs w:val="24"/>
        </w:rPr>
        <w:t>Оптический прибор, используемый для увеличения изображения далеко распложенного тела: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Микроскоп.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б) Трансформатор.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Генератор.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Телескоп.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Конденсатор.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lastRenderedPageBreak/>
        <w:t>12.</w:t>
      </w:r>
      <w:r w:rsidRPr="00F857D5">
        <w:rPr>
          <w:color w:val="333333"/>
          <w:szCs w:val="24"/>
        </w:rPr>
        <w:t> </w:t>
      </w:r>
      <w:r w:rsidRPr="00F857D5">
        <w:rPr>
          <w:bCs/>
          <w:color w:val="333333"/>
          <w:szCs w:val="24"/>
        </w:rPr>
        <w:t>Свеча расположена на расстоянии 1 м от экрана. Для получения четкого изображения свечи на экране, расстояние между свечой и линзой с фокусным расстоянием 9 см, должно быть: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9,5 см, 50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9 см, 10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90 см, 10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95 см, 5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9 см, 5 см</w:t>
      </w:r>
    </w:p>
    <w:p w:rsidR="003E3C07" w:rsidRPr="00F857D5" w:rsidRDefault="003E3C07" w:rsidP="003E3C07">
      <w:pPr>
        <w:rPr>
          <w:rFonts w:ascii="Segoe UI" w:hAnsi="Segoe UI" w:cs="Segoe UI"/>
          <w:color w:val="212529"/>
          <w:sz w:val="19"/>
          <w:szCs w:val="19"/>
        </w:rPr>
      </w:pPr>
      <w:r w:rsidRPr="00F857D5">
        <w:rPr>
          <w:color w:val="333333"/>
          <w:szCs w:val="24"/>
        </w:rPr>
        <w:t xml:space="preserve">13. </w:t>
      </w:r>
      <w:r w:rsidRPr="00F857D5">
        <w:rPr>
          <w:color w:val="212529"/>
        </w:rPr>
        <w:t xml:space="preserve">На рисунке показано положение рассеивающей линзы, ее главной оптической оси, фокусов и предмета АВ. Каким будет изображение предмета? 2F &gt; </w:t>
      </w:r>
      <w:proofErr w:type="spellStart"/>
      <w:r w:rsidRPr="00F857D5">
        <w:rPr>
          <w:color w:val="212529"/>
        </w:rPr>
        <w:t>d</w:t>
      </w:r>
      <w:proofErr w:type="spellEnd"/>
      <w:r w:rsidRPr="00F857D5">
        <w:rPr>
          <w:color w:val="212529"/>
        </w:rPr>
        <w:t xml:space="preserve"> &gt; F</w:t>
      </w:r>
      <w:r w:rsidRPr="00F857D5">
        <w:rPr>
          <w:color w:val="212529"/>
          <w:szCs w:val="19"/>
        </w:rPr>
        <w:br/>
      </w:r>
      <w:r w:rsidRPr="00F857D5">
        <w:rPr>
          <w:rFonts w:ascii="Segoe UI" w:hAnsi="Segoe UI" w:cs="Segoe UI"/>
          <w:noProof/>
          <w:color w:val="212529"/>
          <w:sz w:val="19"/>
          <w:szCs w:val="19"/>
        </w:rPr>
        <w:drawing>
          <wp:inline distT="0" distB="0" distL="0" distR="0">
            <wp:extent cx="1533525" cy="552450"/>
            <wp:effectExtent l="19050" t="0" r="9525" b="0"/>
            <wp:docPr id="6" name="Рисунок 6" descr="https://geetest.ru/content/images/64/64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eetest.ru/content/images/64/64-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а) </w:t>
      </w:r>
      <w:r w:rsidRPr="00F857D5">
        <w:rPr>
          <w:color w:val="000000" w:themeColor="text1"/>
          <w:szCs w:val="24"/>
          <w:shd w:val="clear" w:color="auto" w:fill="FFFFFF"/>
        </w:rPr>
        <w:t>действительное, увеличенное</w:t>
      </w:r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мнимое, уменьшенное</w:t>
      </w:r>
      <w:r w:rsidRPr="00F857D5">
        <w:rPr>
          <w:color w:val="000000" w:themeColor="text1"/>
          <w:szCs w:val="24"/>
        </w:rPr>
        <w:br/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действительное, уменьшенное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000000" w:themeColor="text1"/>
          <w:szCs w:val="24"/>
          <w:shd w:val="clear" w:color="auto" w:fill="FFFFFF"/>
        </w:rPr>
        <w:t xml:space="preserve"> мнимое, увеличенное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r w:rsidRPr="00F857D5">
        <w:rPr>
          <w:color w:val="000000" w:themeColor="text1"/>
          <w:szCs w:val="24"/>
        </w:rPr>
        <w:t>14.  </w:t>
      </w:r>
      <w:r w:rsidRPr="00F857D5">
        <w:rPr>
          <w:rStyle w:val="questiontext"/>
          <w:color w:val="000000" w:themeColor="text1"/>
          <w:szCs w:val="24"/>
        </w:rPr>
        <w:t>Какое из нижеперечисленных явлений природы объясняется дисперсией света?</w:t>
      </w:r>
      <w:r w:rsidRPr="00F857D5">
        <w:rPr>
          <w:color w:val="000000" w:themeColor="text1"/>
          <w:szCs w:val="24"/>
        </w:rPr>
        <w:br/>
      </w:r>
      <w:r w:rsidRPr="00F857D5">
        <w:rPr>
          <w:color w:val="333333"/>
          <w:szCs w:val="24"/>
        </w:rPr>
        <w:t xml:space="preserve">а) </w:t>
      </w:r>
      <w:r w:rsidRPr="00F857D5">
        <w:rPr>
          <w:rFonts w:ascii="Segoe UI" w:hAnsi="Segoe UI" w:cs="Segoe UI"/>
          <w:color w:val="ABABAB"/>
          <w:sz w:val="19"/>
          <w:szCs w:val="19"/>
          <w:shd w:val="clear" w:color="auto" w:fill="FFFFFF"/>
        </w:rPr>
        <w:t> </w:t>
      </w:r>
      <w:r w:rsidRPr="00F857D5">
        <w:rPr>
          <w:color w:val="000000" w:themeColor="text1"/>
          <w:szCs w:val="24"/>
          <w:shd w:val="clear" w:color="auto" w:fill="FFFFFF"/>
        </w:rPr>
        <w:t>"игра цветов" на перламутровой посуде</w:t>
      </w:r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 радужная окраска мыльных пузырей</w:t>
      </w:r>
      <w:r w:rsidRPr="00F857D5">
        <w:rPr>
          <w:color w:val="000000" w:themeColor="text1"/>
          <w:szCs w:val="24"/>
        </w:rPr>
        <w:br/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образование цветных полос на экране от луча белого света, прошедшего через узкую щель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радуга на небосводе после грозы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 xml:space="preserve">15. </w:t>
      </w:r>
      <w:r w:rsidRPr="00F857D5">
        <w:rPr>
          <w:color w:val="000000" w:themeColor="text1"/>
          <w:szCs w:val="24"/>
        </w:rPr>
        <w:t> </w:t>
      </w:r>
      <w:r w:rsidRPr="00F857D5">
        <w:rPr>
          <w:rStyle w:val="questiontext"/>
          <w:color w:val="000000" w:themeColor="text1"/>
          <w:szCs w:val="24"/>
        </w:rPr>
        <w:t>Чему равна длина световой волны (нм) в среде с показателем преломления n=1,5 , если частота колебаний в ней равна 10</w:t>
      </w:r>
      <w:r w:rsidRPr="00F857D5">
        <w:rPr>
          <w:rStyle w:val="questiontext"/>
          <w:color w:val="000000" w:themeColor="text1"/>
          <w:szCs w:val="24"/>
          <w:vertAlign w:val="superscript"/>
        </w:rPr>
        <w:t>15</w:t>
      </w:r>
      <w:r w:rsidRPr="00F857D5">
        <w:rPr>
          <w:rStyle w:val="questiontext"/>
          <w:color w:val="000000" w:themeColor="text1"/>
          <w:szCs w:val="24"/>
        </w:rPr>
        <w:t> Гц.</w:t>
      </w:r>
      <w:r w:rsidRPr="00F857D5">
        <w:rPr>
          <w:color w:val="000000" w:themeColor="text1"/>
          <w:szCs w:val="24"/>
        </w:rPr>
        <w:br/>
        <w:t>а) 200</w:t>
      </w:r>
      <w:r w:rsidRPr="00F857D5">
        <w:rPr>
          <w:color w:val="000000" w:themeColor="text1"/>
          <w:szCs w:val="24"/>
        </w:rPr>
        <w:br/>
        <w:t>в) 400</w:t>
      </w:r>
      <w:r w:rsidRPr="00F857D5">
        <w:rPr>
          <w:color w:val="000000" w:themeColor="text1"/>
          <w:szCs w:val="24"/>
        </w:rPr>
        <w:br/>
        <w:t>с) 100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600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16. Условие применимости законов геометрической оптики, если размер препятствия </w:t>
      </w:r>
      <w:proofErr w:type="spellStart"/>
      <w:r w:rsidRPr="00F857D5">
        <w:rPr>
          <w:color w:val="000000" w:themeColor="text1"/>
          <w:szCs w:val="24"/>
        </w:rPr>
        <w:t>d</w:t>
      </w:r>
      <w:proofErr w:type="spellEnd"/>
      <w:r w:rsidRPr="00F857D5">
        <w:rPr>
          <w:color w:val="000000" w:themeColor="text1"/>
          <w:szCs w:val="24"/>
        </w:rPr>
        <w:t>, а длина световой волны λ, имеет вид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color w:val="000000" w:themeColor="text1"/>
          <w:szCs w:val="24"/>
          <w:shd w:val="clear" w:color="auto" w:fill="FFFFFF"/>
        </w:rPr>
        <w:t> d&gt;λ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d&lt;λ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d≈λ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d&lt;λ/2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 xml:space="preserve">17. </w:t>
      </w:r>
      <w:r w:rsidRPr="00F857D5">
        <w:rPr>
          <w:rFonts w:ascii="Segoe UI" w:hAnsi="Segoe UI" w:cs="Segoe UI"/>
          <w:color w:val="212529"/>
          <w:sz w:val="19"/>
          <w:szCs w:val="19"/>
        </w:rPr>
        <w:t> </w:t>
      </w:r>
      <w:r w:rsidRPr="00F857D5">
        <w:rPr>
          <w:rStyle w:val="questiontext"/>
          <w:color w:val="000000" w:themeColor="text1"/>
          <w:szCs w:val="24"/>
        </w:rPr>
        <w:t>Как изменится частота света при переходе из вакуума в прозрачную среду с показателем преломления n=2?</w:t>
      </w:r>
      <w:r w:rsidRPr="00F857D5">
        <w:rPr>
          <w:rStyle w:val="questiontext"/>
          <w:color w:val="000000" w:themeColor="text1"/>
          <w:szCs w:val="24"/>
        </w:rPr>
        <w:br/>
        <w:t>а)</w:t>
      </w:r>
      <w:r w:rsidRPr="00F857D5">
        <w:rPr>
          <w:color w:val="000000" w:themeColor="text1"/>
          <w:szCs w:val="24"/>
          <w:shd w:val="clear" w:color="auto" w:fill="FFFFFF"/>
        </w:rPr>
        <w:t xml:space="preserve"> увеличится в 4 раза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в)</w:t>
      </w:r>
      <w:r w:rsidRPr="00F857D5">
        <w:rPr>
          <w:color w:val="000000" w:themeColor="text1"/>
          <w:szCs w:val="24"/>
          <w:shd w:val="clear" w:color="auto" w:fill="FFFFFF"/>
        </w:rPr>
        <w:t xml:space="preserve"> увеличится в 2 раза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с)</w:t>
      </w:r>
      <w:r w:rsidRPr="00F857D5">
        <w:rPr>
          <w:color w:val="000000" w:themeColor="text1"/>
          <w:szCs w:val="24"/>
          <w:shd w:val="clear" w:color="auto" w:fill="FFFFFF"/>
        </w:rPr>
        <w:t xml:space="preserve"> уменьшится в 2 раза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не изменится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18. Мнимое изображение предмета вдвое меньше самого предмета. На каком расстоянии от рассеивающей линзы </w:t>
      </w:r>
      <w:proofErr w:type="spellStart"/>
      <w:r w:rsidRPr="00F857D5">
        <w:rPr>
          <w:color w:val="000000" w:themeColor="text1"/>
          <w:szCs w:val="24"/>
        </w:rPr>
        <w:t>d</w:t>
      </w:r>
      <w:proofErr w:type="spellEnd"/>
      <w:r w:rsidRPr="00F857D5">
        <w:rPr>
          <w:color w:val="000000" w:themeColor="text1"/>
          <w:szCs w:val="24"/>
        </w:rPr>
        <w:t xml:space="preserve"> (F – фокусное расстояние линзы) он расположен?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color w:val="000000" w:themeColor="text1"/>
          <w:szCs w:val="24"/>
          <w:shd w:val="clear" w:color="auto" w:fill="FFFFFF"/>
        </w:rPr>
        <w:t> </w:t>
      </w:r>
      <w:proofErr w:type="spellStart"/>
      <w:r w:rsidRPr="00F857D5">
        <w:rPr>
          <w:color w:val="000000" w:themeColor="text1"/>
          <w:szCs w:val="24"/>
          <w:shd w:val="clear" w:color="auto" w:fill="FFFFFF"/>
        </w:rPr>
        <w:t>d=F</w:t>
      </w:r>
      <w:proofErr w:type="spellEnd"/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F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с) </w:t>
      </w:r>
      <w:proofErr w:type="spellStart"/>
      <w:r w:rsidRPr="00F857D5">
        <w:rPr>
          <w:color w:val="000000" w:themeColor="text1"/>
          <w:szCs w:val="24"/>
          <w:shd w:val="clear" w:color="auto" w:fill="FFFFFF"/>
        </w:rPr>
        <w:t>d</w:t>
      </w:r>
      <w:proofErr w:type="spellEnd"/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 </w:t>
      </w:r>
      <w:r w:rsidRPr="00F857D5">
        <w:rPr>
          <w:color w:val="000000" w:themeColor="text1"/>
          <w:szCs w:val="24"/>
          <w:shd w:val="clear" w:color="auto" w:fill="FFFFFF"/>
        </w:rPr>
        <w:t>d=2F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  <w:shd w:val="clear" w:color="auto" w:fill="FFFFFF"/>
        </w:rPr>
        <w:t xml:space="preserve">19. </w:t>
      </w:r>
      <w:r w:rsidRPr="00F857D5">
        <w:rPr>
          <w:color w:val="212529"/>
          <w:szCs w:val="24"/>
        </w:rPr>
        <w:t> </w:t>
      </w:r>
      <w:r w:rsidRPr="00F857D5">
        <w:rPr>
          <w:rStyle w:val="questiontext"/>
          <w:color w:val="212529"/>
          <w:szCs w:val="24"/>
        </w:rPr>
        <w:t>Можно ли с помощью двояковогнутой линзы получить действительное изображение предмета? F-фокусное расстояние</w:t>
      </w:r>
      <w:r w:rsidRPr="00F857D5">
        <w:rPr>
          <w:rStyle w:val="questiontext"/>
          <w:color w:val="212529"/>
          <w:szCs w:val="24"/>
        </w:rPr>
        <w:br/>
      </w:r>
      <w:r w:rsidRPr="00F857D5">
        <w:rPr>
          <w:rStyle w:val="questiontext"/>
          <w:color w:val="000000" w:themeColor="text1"/>
          <w:szCs w:val="24"/>
        </w:rPr>
        <w:t xml:space="preserve">а) </w:t>
      </w:r>
      <w:r w:rsidRPr="00F857D5">
        <w:rPr>
          <w:color w:val="000000" w:themeColor="text1"/>
          <w:szCs w:val="24"/>
          <w:shd w:val="clear" w:color="auto" w:fill="FFFFFF"/>
        </w:rPr>
        <w:t>можно, если линзу поместить в прозрачную среду, показатель преломления которой больше, чем у материала линзы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можно, если предмет расположен между F и 2F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можно, если предмет расположен ближе F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невозможно ни при каких обстоятельствах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lastRenderedPageBreak/>
        <w:t>20. Для какого света фокусное расстояние собирающей линзы будет наибольшим?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color w:val="000000" w:themeColor="text1"/>
          <w:szCs w:val="24"/>
          <w:shd w:val="clear" w:color="auto" w:fill="FFFFFF"/>
        </w:rPr>
        <w:t> фиолетового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желтого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красного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зеленого</w:t>
      </w:r>
    </w:p>
    <w:p w:rsidR="003E3C07" w:rsidRPr="00F857D5" w:rsidRDefault="003E3C07" w:rsidP="003E3C07">
      <w:pPr>
        <w:pStyle w:val="a5"/>
        <w:numPr>
          <w:ilvl w:val="0"/>
          <w:numId w:val="91"/>
        </w:numPr>
        <w:spacing w:line="276" w:lineRule="auto"/>
        <w:jc w:val="center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Вариант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1. Расстояние между предметом и плоским зеркалом равно 6 </w:t>
      </w:r>
      <w:proofErr w:type="gramStart"/>
      <w:r w:rsidRPr="00F857D5">
        <w:rPr>
          <w:color w:val="000000" w:themeColor="text1"/>
          <w:szCs w:val="24"/>
        </w:rPr>
        <w:t>см</w:t>
      </w:r>
      <w:proofErr w:type="gramEnd"/>
      <w:r w:rsidRPr="00F857D5">
        <w:rPr>
          <w:color w:val="000000" w:themeColor="text1"/>
          <w:szCs w:val="24"/>
        </w:rPr>
        <w:t xml:space="preserve">. Каким будет расстояние между предметом и его изображением, если расстояние от предмета до зеркала увеличить в 2 раза? Ответ дайте в </w:t>
      </w:r>
      <w:proofErr w:type="gramStart"/>
      <w:r w:rsidRPr="00F857D5">
        <w:rPr>
          <w:color w:val="000000" w:themeColor="text1"/>
          <w:szCs w:val="24"/>
        </w:rPr>
        <w:t>см</w:t>
      </w:r>
      <w:proofErr w:type="gramEnd"/>
      <w:r w:rsidRPr="00F857D5">
        <w:rPr>
          <w:color w:val="000000" w:themeColor="text1"/>
          <w:szCs w:val="24"/>
        </w:rPr>
        <w:t>:</w:t>
      </w:r>
      <w:r w:rsidRPr="00F857D5">
        <w:rPr>
          <w:color w:val="000000" w:themeColor="text1"/>
          <w:szCs w:val="24"/>
        </w:rPr>
        <w:br/>
        <w:t>а) 48</w:t>
      </w:r>
      <w:r w:rsidRPr="00F857D5">
        <w:rPr>
          <w:color w:val="000000" w:themeColor="text1"/>
          <w:szCs w:val="24"/>
        </w:rPr>
        <w:br/>
        <w:t>б) 12</w:t>
      </w:r>
      <w:r w:rsidRPr="00F857D5">
        <w:rPr>
          <w:color w:val="000000" w:themeColor="text1"/>
          <w:szCs w:val="24"/>
        </w:rPr>
        <w:br/>
        <w:t xml:space="preserve">в) 24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2. В геометрической оптике нет таких понятий, как:</w:t>
      </w:r>
      <w:r w:rsidRPr="00F857D5">
        <w:rPr>
          <w:color w:val="000000" w:themeColor="text1"/>
          <w:szCs w:val="24"/>
        </w:rPr>
        <w:br/>
        <w:t>а) амплитуда</w:t>
      </w:r>
      <w:r w:rsidRPr="00F857D5">
        <w:rPr>
          <w:color w:val="000000" w:themeColor="text1"/>
          <w:szCs w:val="24"/>
        </w:rPr>
        <w:br/>
        <w:t>б) частота</w:t>
      </w:r>
      <w:r w:rsidRPr="00F857D5">
        <w:rPr>
          <w:color w:val="000000" w:themeColor="text1"/>
          <w:szCs w:val="24"/>
        </w:rPr>
        <w:br/>
        <w:t xml:space="preserve">в) оба варианта верны </w:t>
      </w:r>
      <w:r w:rsidRPr="00F857D5">
        <w:rPr>
          <w:color w:val="000000" w:themeColor="text1"/>
          <w:szCs w:val="24"/>
        </w:rPr>
        <w:br/>
        <w:t>г) нет верного ответа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3. Луч света падает на плоское зеркало. Угол отражения равен 12º. Чему равен угол между падающим лучом и зеркалом? Ответ дайте в градусах:</w:t>
      </w:r>
      <w:r w:rsidRPr="00F857D5">
        <w:rPr>
          <w:color w:val="000000" w:themeColor="text1"/>
          <w:szCs w:val="24"/>
        </w:rPr>
        <w:br/>
        <w:t>а) 44</w:t>
      </w:r>
      <w:r w:rsidRPr="00F857D5">
        <w:rPr>
          <w:color w:val="000000" w:themeColor="text1"/>
          <w:szCs w:val="24"/>
        </w:rPr>
        <w:br/>
        <w:t>б) 39</w:t>
      </w:r>
      <w:r w:rsidRPr="00F857D5">
        <w:rPr>
          <w:color w:val="000000" w:themeColor="text1"/>
          <w:szCs w:val="24"/>
        </w:rPr>
        <w:br/>
        <w:t xml:space="preserve">в) 78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4. В геометрической оптике нет таких понятий, как:</w:t>
      </w:r>
      <w:r w:rsidRPr="00F857D5">
        <w:rPr>
          <w:color w:val="000000" w:themeColor="text1"/>
          <w:szCs w:val="24"/>
        </w:rPr>
        <w:br/>
        <w:t>а) фаза</w:t>
      </w:r>
      <w:r w:rsidRPr="00F857D5">
        <w:rPr>
          <w:color w:val="000000" w:themeColor="text1"/>
          <w:szCs w:val="24"/>
        </w:rPr>
        <w:br/>
        <w:t>б) вид поляризации светового излучения</w:t>
      </w:r>
      <w:r w:rsidRPr="00F857D5">
        <w:rPr>
          <w:color w:val="000000" w:themeColor="text1"/>
          <w:szCs w:val="24"/>
        </w:rPr>
        <w:br/>
        <w:t xml:space="preserve">в) оба варианта верны </w:t>
      </w:r>
      <w:r w:rsidRPr="00F857D5">
        <w:rPr>
          <w:color w:val="000000" w:themeColor="text1"/>
          <w:szCs w:val="24"/>
        </w:rPr>
        <w:br/>
        <w:t>г) нет верного ответа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5. Угол между падающим лучом и перпендикуляром, восстановленным в точке падения, называется:</w:t>
      </w:r>
      <w:r w:rsidRPr="00F857D5">
        <w:rPr>
          <w:color w:val="000000" w:themeColor="text1"/>
          <w:szCs w:val="24"/>
        </w:rPr>
        <w:br/>
        <w:t xml:space="preserve">а) угол падения </w:t>
      </w:r>
      <w:r w:rsidRPr="00F857D5">
        <w:rPr>
          <w:color w:val="000000" w:themeColor="text1"/>
          <w:szCs w:val="24"/>
        </w:rPr>
        <w:br/>
        <w:t>б) угол отражения</w:t>
      </w:r>
      <w:r w:rsidRPr="00F857D5">
        <w:rPr>
          <w:color w:val="000000" w:themeColor="text1"/>
          <w:szCs w:val="24"/>
        </w:rPr>
        <w:br/>
        <w:t>в) угол преломления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6. Один из простых эмпирических законов, лежащий в основе геометрической оптики:</w:t>
      </w:r>
      <w:r w:rsidRPr="00F857D5">
        <w:rPr>
          <w:color w:val="000000" w:themeColor="text1"/>
          <w:szCs w:val="24"/>
        </w:rPr>
        <w:br/>
        <w:t>а) закон криволинейного распространения света</w:t>
      </w:r>
      <w:r w:rsidRPr="00F857D5">
        <w:rPr>
          <w:color w:val="000000" w:themeColor="text1"/>
          <w:szCs w:val="24"/>
        </w:rPr>
        <w:br/>
        <w:t xml:space="preserve">б) закон прямолинейного распространения света </w:t>
      </w:r>
      <w:r w:rsidRPr="00F857D5">
        <w:rPr>
          <w:color w:val="000000" w:themeColor="text1"/>
          <w:szCs w:val="24"/>
        </w:rPr>
        <w:br/>
        <w:t>в) закон натурального распространения света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7. Чтобы получить на экране 10-кратно увеличенное изображение слайда, используется линза с фокусным расстоянием 20 см. Найдите расстояние между слайдом и линзой.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а) 66 </w:t>
      </w:r>
      <w:r w:rsidRPr="002F58EB">
        <w:rPr>
          <w:i/>
          <w:iCs/>
          <w:color w:val="000000" w:themeColor="text1"/>
          <w:szCs w:val="24"/>
        </w:rPr>
        <w:t>см.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в) 44 с</w:t>
      </w:r>
      <w:r w:rsidRPr="002F58EB">
        <w:rPr>
          <w:i/>
          <w:iCs/>
          <w:color w:val="000000" w:themeColor="text1"/>
          <w:szCs w:val="24"/>
        </w:rPr>
        <w:t>м.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с) 22 </w:t>
      </w:r>
      <w:r w:rsidRPr="002F58EB">
        <w:rPr>
          <w:i/>
          <w:iCs/>
          <w:color w:val="000000" w:themeColor="text1"/>
          <w:szCs w:val="24"/>
        </w:rPr>
        <w:t>см</w:t>
      </w:r>
      <w:r w:rsidRPr="002F58EB">
        <w:rPr>
          <w:color w:val="000000" w:themeColor="text1"/>
          <w:szCs w:val="24"/>
        </w:rPr>
        <w:t>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2F58EB">
        <w:rPr>
          <w:color w:val="000000" w:themeColor="text1"/>
          <w:szCs w:val="24"/>
        </w:rPr>
        <w:t>д</w:t>
      </w:r>
      <w:proofErr w:type="spellEnd"/>
      <w:r w:rsidRPr="002F58EB">
        <w:rPr>
          <w:color w:val="000000" w:themeColor="text1"/>
          <w:szCs w:val="24"/>
        </w:rPr>
        <w:t>) 33 </w:t>
      </w:r>
      <w:r w:rsidRPr="002F58EB">
        <w:rPr>
          <w:i/>
          <w:iCs/>
          <w:color w:val="000000" w:themeColor="text1"/>
          <w:szCs w:val="24"/>
        </w:rPr>
        <w:t>см.</w:t>
      </w:r>
    </w:p>
    <w:p w:rsidR="003E3C07" w:rsidRPr="002F58EB" w:rsidRDefault="003E3C07" w:rsidP="003E3C07">
      <w:pPr>
        <w:shd w:val="clear" w:color="auto" w:fill="FFFFFF"/>
        <w:rPr>
          <w:i/>
          <w:iCs/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е) 55 </w:t>
      </w:r>
      <w:r w:rsidRPr="002F58EB">
        <w:rPr>
          <w:i/>
          <w:iCs/>
          <w:color w:val="000000" w:themeColor="text1"/>
          <w:szCs w:val="24"/>
        </w:rPr>
        <w:t>см.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8. Абсолютная величина оптической силы рассеивающей линзы с фокусным расстоянием 25 см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а) 0,25 </w:t>
      </w:r>
      <w:proofErr w:type="spellStart"/>
      <w:r w:rsidRPr="002F58EB">
        <w:rPr>
          <w:i/>
          <w:iCs/>
          <w:color w:val="000000" w:themeColor="text1"/>
          <w:szCs w:val="24"/>
        </w:rPr>
        <w:t>дптр</w:t>
      </w:r>
      <w:proofErr w:type="spellEnd"/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в) 4 </w:t>
      </w:r>
      <w:proofErr w:type="spellStart"/>
      <w:r w:rsidRPr="002F58EB">
        <w:rPr>
          <w:i/>
          <w:iCs/>
          <w:color w:val="000000" w:themeColor="text1"/>
          <w:szCs w:val="24"/>
        </w:rPr>
        <w:t>дптр</w:t>
      </w:r>
      <w:proofErr w:type="spellEnd"/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с) 20 </w:t>
      </w:r>
      <w:proofErr w:type="spellStart"/>
      <w:r w:rsidRPr="002F58EB">
        <w:rPr>
          <w:i/>
          <w:iCs/>
          <w:color w:val="000000" w:themeColor="text1"/>
          <w:szCs w:val="24"/>
        </w:rPr>
        <w:t>дптр</w:t>
      </w:r>
      <w:proofErr w:type="spellEnd"/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2F58EB">
        <w:rPr>
          <w:color w:val="000000" w:themeColor="text1"/>
          <w:szCs w:val="24"/>
        </w:rPr>
        <w:t>д</w:t>
      </w:r>
      <w:proofErr w:type="spellEnd"/>
      <w:r w:rsidRPr="002F58EB">
        <w:rPr>
          <w:color w:val="000000" w:themeColor="text1"/>
          <w:szCs w:val="24"/>
        </w:rPr>
        <w:t>) 0,04 </w:t>
      </w:r>
      <w:proofErr w:type="spellStart"/>
      <w:r w:rsidRPr="002F58EB">
        <w:rPr>
          <w:i/>
          <w:iCs/>
          <w:color w:val="000000" w:themeColor="text1"/>
          <w:szCs w:val="24"/>
        </w:rPr>
        <w:t>дптр</w:t>
      </w:r>
      <w:proofErr w:type="spellEnd"/>
    </w:p>
    <w:p w:rsidR="003E3C07" w:rsidRPr="002F58EB" w:rsidRDefault="003E3C07" w:rsidP="003E3C07">
      <w:pPr>
        <w:shd w:val="clear" w:color="auto" w:fill="FFFFFF"/>
        <w:rPr>
          <w:i/>
          <w:iCs/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е) 2,5 </w:t>
      </w:r>
      <w:proofErr w:type="spellStart"/>
      <w:r w:rsidRPr="002F58EB">
        <w:rPr>
          <w:i/>
          <w:iCs/>
          <w:color w:val="000000" w:themeColor="text1"/>
          <w:szCs w:val="24"/>
        </w:rPr>
        <w:t>дптр</w:t>
      </w:r>
      <w:proofErr w:type="spellEnd"/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9. Если расстояние от предмета до собирающей линзы равно 2-м фокусным расстояниям линзы, то изображение предмета, полученное с помощью этой линзы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а) Уменьшенное, прямое, мнимое.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в) Уменьшенное, перевернутое, действительное.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lastRenderedPageBreak/>
        <w:t>с) Увеличенное, прямое, действительное.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2F58EB">
        <w:rPr>
          <w:color w:val="000000" w:themeColor="text1"/>
          <w:szCs w:val="24"/>
        </w:rPr>
        <w:t>д</w:t>
      </w:r>
      <w:proofErr w:type="spellEnd"/>
      <w:r w:rsidRPr="002F58EB">
        <w:rPr>
          <w:color w:val="000000" w:themeColor="text1"/>
          <w:szCs w:val="24"/>
        </w:rPr>
        <w:t>) Увеличенное, прямое, мнимое.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е) Уменьшенное, прямое, действительное.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10. Какой дефект зрения у человека, читающего книгу на расстоянии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10 см от глаза?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а) Аккомодация.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в) Дальтонизм.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с) Близорукость.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2F58EB">
        <w:rPr>
          <w:color w:val="000000" w:themeColor="text1"/>
          <w:szCs w:val="24"/>
        </w:rPr>
        <w:t>д</w:t>
      </w:r>
      <w:proofErr w:type="spellEnd"/>
      <w:r w:rsidRPr="002F58EB">
        <w:rPr>
          <w:color w:val="000000" w:themeColor="text1"/>
          <w:szCs w:val="24"/>
        </w:rPr>
        <w:t>) Дальнозоркость.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е) Дефекта нет.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11. Если расстояние от предмета до собирающей линзы 15 см и изображение появится в 30 см за линзой, то увеличение данной линзы равно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а) 0,45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в) 2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с) 20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2F58EB">
        <w:rPr>
          <w:color w:val="000000" w:themeColor="text1"/>
          <w:szCs w:val="24"/>
        </w:rPr>
        <w:t>д</w:t>
      </w:r>
      <w:proofErr w:type="spellEnd"/>
      <w:r w:rsidRPr="002F58EB">
        <w:rPr>
          <w:color w:val="000000" w:themeColor="text1"/>
          <w:szCs w:val="24"/>
        </w:rPr>
        <w:t>) 0,2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е) 4,5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bCs/>
          <w:color w:val="000000" w:themeColor="text1"/>
          <w:szCs w:val="24"/>
        </w:rPr>
        <w:t>12. Изображение далеко стоящего предмета, воспринятое с помощью оптической системы глаза, получилось перед сетчаткой. Укажите дефект зрения и тип линзы, используемый в очках.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а) Дальнозоркость, собирающая линза.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б) Близорукость, рассеивающая линза.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2F58EB">
        <w:rPr>
          <w:color w:val="000000" w:themeColor="text1"/>
          <w:szCs w:val="24"/>
        </w:rPr>
        <w:t>с) Близорукость, собирающая линза.</w:t>
      </w:r>
    </w:p>
    <w:p w:rsidR="003E3C07" w:rsidRPr="002F58EB" w:rsidRDefault="003E3C07" w:rsidP="003E3C07">
      <w:pPr>
        <w:shd w:val="clear" w:color="auto" w:fill="FFFFFF"/>
        <w:rPr>
          <w:color w:val="000000" w:themeColor="text1"/>
          <w:szCs w:val="24"/>
        </w:rPr>
      </w:pPr>
      <w:proofErr w:type="spellStart"/>
      <w:r w:rsidRPr="002F58EB">
        <w:rPr>
          <w:color w:val="000000" w:themeColor="text1"/>
          <w:szCs w:val="24"/>
        </w:rPr>
        <w:t>д</w:t>
      </w:r>
      <w:proofErr w:type="spellEnd"/>
      <w:r w:rsidRPr="002F58EB">
        <w:rPr>
          <w:color w:val="000000" w:themeColor="text1"/>
          <w:szCs w:val="24"/>
        </w:rPr>
        <w:t>) Недостатка зрения нет.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Дальнозоркость, рассеивающая линза.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13. </w:t>
      </w:r>
      <w:r w:rsidRPr="00F857D5">
        <w:rPr>
          <w:color w:val="000000" w:themeColor="text1"/>
          <w:szCs w:val="24"/>
          <w:shd w:val="clear" w:color="auto" w:fill="FFFFFF"/>
        </w:rPr>
        <w:t>Предмет расположен на двойном фокусном расстоянии от тонкой линзы. Его изображение будет</w:t>
      </w:r>
      <w:r w:rsidRPr="00F857D5">
        <w:rPr>
          <w:color w:val="000000" w:themeColor="text1"/>
          <w:szCs w:val="24"/>
        </w:rPr>
        <w:br/>
        <w:t>а)</w:t>
      </w:r>
      <w:r w:rsidRPr="00F857D5">
        <w:rPr>
          <w:color w:val="000000" w:themeColor="text1"/>
          <w:szCs w:val="24"/>
          <w:shd w:val="clear" w:color="auto" w:fill="FFFFFF"/>
        </w:rPr>
        <w:t xml:space="preserve"> перевернутым и увеличенным </w:t>
      </w:r>
      <w:r w:rsidRPr="00F857D5">
        <w:rPr>
          <w:color w:val="000000" w:themeColor="text1"/>
          <w:szCs w:val="24"/>
        </w:rPr>
        <w:br/>
        <w:t>в)</w:t>
      </w:r>
      <w:r w:rsidRPr="00F857D5">
        <w:rPr>
          <w:color w:val="000000" w:themeColor="text1"/>
          <w:szCs w:val="24"/>
          <w:shd w:val="clear" w:color="auto" w:fill="FFFFFF"/>
        </w:rPr>
        <w:t xml:space="preserve"> прямым и увеличенным</w:t>
      </w:r>
      <w:r w:rsidRPr="00F857D5">
        <w:rPr>
          <w:color w:val="000000" w:themeColor="text1"/>
          <w:szCs w:val="24"/>
        </w:rPr>
        <w:br/>
        <w:t>с)</w:t>
      </w:r>
      <w:r w:rsidRPr="00F857D5">
        <w:rPr>
          <w:color w:val="000000" w:themeColor="text1"/>
          <w:szCs w:val="24"/>
          <w:shd w:val="clear" w:color="auto" w:fill="FFFFFF"/>
        </w:rPr>
        <w:t xml:space="preserve"> прямым и равным по размерам предмету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000000" w:themeColor="text1"/>
          <w:szCs w:val="24"/>
          <w:shd w:val="clear" w:color="auto" w:fill="FFFFFF"/>
        </w:rPr>
        <w:t xml:space="preserve"> перевернутым и равным по размеру предмету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14.</w:t>
      </w:r>
      <w:r w:rsidRPr="00F857D5">
        <w:rPr>
          <w:color w:val="000000" w:themeColor="text1"/>
          <w:szCs w:val="24"/>
          <w:shd w:val="clear" w:color="auto" w:fill="FFFFFF"/>
        </w:rPr>
        <w:t xml:space="preserve"> Предмет находится от собирающей линзы на расстоянии, большем </w:t>
      </w:r>
      <w:proofErr w:type="gramStart"/>
      <w:r w:rsidRPr="00F857D5">
        <w:rPr>
          <w:color w:val="000000" w:themeColor="text1"/>
          <w:szCs w:val="24"/>
          <w:shd w:val="clear" w:color="auto" w:fill="FFFFFF"/>
        </w:rPr>
        <w:t>фокусного</w:t>
      </w:r>
      <w:proofErr w:type="gramEnd"/>
      <w:r w:rsidRPr="00F857D5">
        <w:rPr>
          <w:color w:val="000000" w:themeColor="text1"/>
          <w:szCs w:val="24"/>
          <w:shd w:val="clear" w:color="auto" w:fill="FFFFFF"/>
        </w:rPr>
        <w:t>, но меньшем двойного фокусного. Изображение предмета </w:t>
      </w:r>
      <w:r w:rsidRPr="00F857D5">
        <w:rPr>
          <w:color w:val="000000" w:themeColor="text1"/>
          <w:szCs w:val="24"/>
        </w:rPr>
        <w:br/>
        <w:t>а)</w:t>
      </w:r>
      <w:r w:rsidRPr="00F857D5">
        <w:rPr>
          <w:color w:val="000000" w:themeColor="text1"/>
          <w:szCs w:val="24"/>
          <w:shd w:val="clear" w:color="auto" w:fill="FFFFFF"/>
        </w:rPr>
        <w:t xml:space="preserve"> мнимое и находится между линзой и фокусом</w:t>
      </w:r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действительное и находится между линзой и фокусом</w:t>
      </w:r>
      <w:r w:rsidRPr="00F857D5">
        <w:rPr>
          <w:color w:val="000000" w:themeColor="text1"/>
          <w:szCs w:val="24"/>
        </w:rPr>
        <w:br/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действительное и находится между фокусом и двойным фокусом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 д</w:t>
      </w:r>
      <w:r w:rsidRPr="00F857D5">
        <w:rPr>
          <w:color w:val="000000" w:themeColor="text1"/>
          <w:szCs w:val="24"/>
          <w:shd w:val="clear" w:color="auto" w:fill="FFFFFF"/>
        </w:rPr>
        <w:t>ействительное и находится за двойным фокусом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15.</w:t>
      </w:r>
      <w:r w:rsidRPr="00F857D5">
        <w:rPr>
          <w:color w:val="181818"/>
          <w:szCs w:val="24"/>
          <w:shd w:val="clear" w:color="auto" w:fill="FFFFFF"/>
        </w:rPr>
        <w:t xml:space="preserve">  Предмет, расположенный на двойном фокусном расстоянии от тонкой собирающей линзы, передвигают к фокусу линзы. Его изображение при этом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color w:val="181818"/>
          <w:szCs w:val="24"/>
          <w:shd w:val="clear" w:color="auto" w:fill="FFFFFF"/>
        </w:rPr>
        <w:t>приближается к линзе </w:t>
      </w:r>
      <w:r w:rsidRPr="00F857D5">
        <w:rPr>
          <w:color w:val="000000" w:themeColor="text1"/>
          <w:szCs w:val="24"/>
        </w:rPr>
        <w:br/>
        <w:t>в)</w:t>
      </w:r>
      <w:r w:rsidRPr="00F857D5">
        <w:rPr>
          <w:color w:val="181818"/>
          <w:szCs w:val="24"/>
          <w:shd w:val="clear" w:color="auto" w:fill="FFFFFF"/>
        </w:rPr>
        <w:t xml:space="preserve"> удаляется от фокуса линзы</w:t>
      </w:r>
      <w:r w:rsidRPr="00F857D5">
        <w:rPr>
          <w:color w:val="000000" w:themeColor="text1"/>
          <w:szCs w:val="24"/>
        </w:rPr>
        <w:br/>
        <w:t>с)</w:t>
      </w:r>
      <w:r w:rsidRPr="00F857D5">
        <w:rPr>
          <w:color w:val="181818"/>
          <w:szCs w:val="24"/>
          <w:shd w:val="clear" w:color="auto" w:fill="FFFFFF"/>
        </w:rPr>
        <w:t xml:space="preserve"> приближается к фокусу линзы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 приближается к 2</w:t>
      </w:r>
      <w:r w:rsidRPr="00F857D5">
        <w:rPr>
          <w:color w:val="181818"/>
          <w:szCs w:val="24"/>
          <w:shd w:val="clear" w:color="auto" w:fill="FFFFFF"/>
          <w:lang w:val="en-US"/>
        </w:rPr>
        <w:t>F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16.</w:t>
      </w:r>
      <w:r w:rsidRPr="00F857D5">
        <w:rPr>
          <w:color w:val="181818"/>
          <w:szCs w:val="24"/>
          <w:shd w:val="clear" w:color="auto" w:fill="FFFFFF"/>
        </w:rPr>
        <w:t xml:space="preserve"> Человек с нормальным зрением рассматривает предмет невооруженным взглядом. На сетчатке глаза изображение предметов получается</w:t>
      </w:r>
      <w:r w:rsidRPr="00F857D5">
        <w:rPr>
          <w:color w:val="000000" w:themeColor="text1"/>
          <w:szCs w:val="24"/>
        </w:rPr>
        <w:br/>
        <w:t>а)</w:t>
      </w:r>
      <w:r w:rsidRPr="00F857D5">
        <w:rPr>
          <w:color w:val="181818"/>
          <w:szCs w:val="24"/>
          <w:shd w:val="clear" w:color="auto" w:fill="FFFFFF"/>
        </w:rPr>
        <w:t xml:space="preserve"> увеличенным прямым  </w:t>
      </w:r>
      <w:r w:rsidRPr="00F857D5">
        <w:rPr>
          <w:color w:val="000000" w:themeColor="text1"/>
          <w:szCs w:val="24"/>
        </w:rPr>
        <w:br/>
        <w:t>в)</w:t>
      </w:r>
      <w:r w:rsidRPr="00F857D5">
        <w:rPr>
          <w:color w:val="181818"/>
          <w:szCs w:val="24"/>
          <w:shd w:val="clear" w:color="auto" w:fill="FFFFFF"/>
        </w:rPr>
        <w:t xml:space="preserve"> увеличенным перевернутым</w:t>
      </w:r>
      <w:r w:rsidRPr="00F857D5">
        <w:rPr>
          <w:color w:val="000000" w:themeColor="text1"/>
          <w:szCs w:val="24"/>
        </w:rPr>
        <w:br/>
        <w:t>с)</w:t>
      </w:r>
      <w:r w:rsidRPr="00F857D5">
        <w:rPr>
          <w:color w:val="181818"/>
          <w:szCs w:val="24"/>
          <w:shd w:val="clear" w:color="auto" w:fill="FFFFFF"/>
        </w:rPr>
        <w:t xml:space="preserve"> уменьшенным прямым 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уменьшенным перевернутым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17.</w:t>
      </w:r>
      <w:r w:rsidRPr="00F857D5">
        <w:rPr>
          <w:color w:val="181818"/>
          <w:szCs w:val="24"/>
          <w:shd w:val="clear" w:color="auto" w:fill="FFFFFF"/>
        </w:rPr>
        <w:t xml:space="preserve"> При фотографировании удаленного предмета фотоаппаратом, объектив которого – собирающая линза с фокусным расстоянием F, плоскость фотопленки, для получения резкого изображения, должна находиться от объектива на расстоянии,</w:t>
      </w:r>
      <w:r w:rsidRPr="00F857D5">
        <w:rPr>
          <w:color w:val="000000" w:themeColor="text1"/>
          <w:szCs w:val="24"/>
        </w:rPr>
        <w:br/>
        <w:t>а)</w:t>
      </w:r>
      <w:r w:rsidRPr="00F857D5">
        <w:rPr>
          <w:color w:val="181818"/>
          <w:szCs w:val="24"/>
          <w:shd w:val="clear" w:color="auto" w:fill="FFFFFF"/>
        </w:rPr>
        <w:t xml:space="preserve"> большем, чем 2</w:t>
      </w:r>
      <w:r w:rsidRPr="00F857D5">
        <w:rPr>
          <w:color w:val="181818"/>
          <w:szCs w:val="24"/>
          <w:shd w:val="clear" w:color="auto" w:fill="FFFFFF"/>
          <w:lang w:val="en-US"/>
        </w:rPr>
        <w:t>F</w:t>
      </w:r>
      <w:r w:rsidRPr="00F857D5">
        <w:rPr>
          <w:color w:val="181818"/>
          <w:szCs w:val="24"/>
          <w:shd w:val="clear" w:color="auto" w:fill="FFFFFF"/>
        </w:rPr>
        <w:t> </w:t>
      </w:r>
      <w:r w:rsidRPr="00F857D5">
        <w:rPr>
          <w:color w:val="000000" w:themeColor="text1"/>
          <w:szCs w:val="24"/>
        </w:rPr>
        <w:br/>
        <w:t>в)</w:t>
      </w:r>
      <w:r w:rsidRPr="00F857D5">
        <w:rPr>
          <w:color w:val="181818"/>
          <w:szCs w:val="24"/>
          <w:shd w:val="clear" w:color="auto" w:fill="FFFFFF"/>
        </w:rPr>
        <w:t xml:space="preserve">  равном 2</w:t>
      </w:r>
      <w:r w:rsidRPr="00F857D5">
        <w:rPr>
          <w:color w:val="181818"/>
          <w:szCs w:val="24"/>
          <w:shd w:val="clear" w:color="auto" w:fill="FFFFFF"/>
          <w:lang w:val="en-US"/>
        </w:rPr>
        <w:t>F</w:t>
      </w:r>
      <w:r w:rsidRPr="00F857D5">
        <w:rPr>
          <w:color w:val="000000" w:themeColor="text1"/>
          <w:szCs w:val="24"/>
        </w:rPr>
        <w:br/>
      </w:r>
      <w:r w:rsidRPr="00F857D5">
        <w:rPr>
          <w:color w:val="000000" w:themeColor="text1"/>
          <w:szCs w:val="24"/>
        </w:rPr>
        <w:lastRenderedPageBreak/>
        <w:t>с)</w:t>
      </w:r>
      <w:r w:rsidRPr="00F857D5">
        <w:rPr>
          <w:color w:val="181818"/>
          <w:szCs w:val="24"/>
          <w:shd w:val="clear" w:color="auto" w:fill="FFFFFF"/>
        </w:rPr>
        <w:t xml:space="preserve"> между F и 2</w:t>
      </w:r>
      <w:r w:rsidRPr="00F857D5">
        <w:rPr>
          <w:color w:val="181818"/>
          <w:szCs w:val="24"/>
          <w:shd w:val="clear" w:color="auto" w:fill="FFFFFF"/>
          <w:lang w:val="en-US"/>
        </w:rPr>
        <w:t>F</w:t>
      </w:r>
      <w:r w:rsidRPr="00F857D5">
        <w:rPr>
          <w:color w:val="181818"/>
          <w:szCs w:val="24"/>
          <w:shd w:val="clear" w:color="auto" w:fill="FFFFFF"/>
        </w:rPr>
        <w:t>   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равном F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18.</w:t>
      </w:r>
      <w:r w:rsidRPr="00F857D5">
        <w:rPr>
          <w:color w:val="181818"/>
          <w:szCs w:val="24"/>
          <w:shd w:val="clear" w:color="auto" w:fill="FFFFFF"/>
        </w:rPr>
        <w:t xml:space="preserve">  Пройдя через некоторую оптическую систему, параллельный пучок света поворачивается на 90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r w:rsidRPr="00F857D5">
        <w:rPr>
          <w:color w:val="181818"/>
          <w:szCs w:val="24"/>
          <w:shd w:val="clear" w:color="auto" w:fill="FFFFFF"/>
        </w:rPr>
        <w:t>. Оптическая система действует как</w:t>
      </w:r>
      <w:r w:rsidRPr="00F857D5">
        <w:rPr>
          <w:color w:val="000000" w:themeColor="text1"/>
          <w:szCs w:val="24"/>
        </w:rPr>
        <w:br/>
        <w:t>а)</w:t>
      </w:r>
      <w:r w:rsidRPr="00F857D5">
        <w:rPr>
          <w:color w:val="181818"/>
          <w:szCs w:val="24"/>
          <w:shd w:val="clear" w:color="auto" w:fill="FFFFFF"/>
        </w:rPr>
        <w:t xml:space="preserve"> собирающая линза</w:t>
      </w:r>
      <w:r w:rsidRPr="00F857D5">
        <w:rPr>
          <w:color w:val="000000" w:themeColor="text1"/>
          <w:szCs w:val="24"/>
        </w:rPr>
        <w:br/>
        <w:t>в)</w:t>
      </w:r>
      <w:r w:rsidRPr="00F857D5">
        <w:rPr>
          <w:color w:val="181818"/>
          <w:szCs w:val="24"/>
          <w:shd w:val="clear" w:color="auto" w:fill="FFFFFF"/>
        </w:rPr>
        <w:t xml:space="preserve"> рассеивающая линза</w:t>
      </w:r>
      <w:r w:rsidRPr="00F857D5">
        <w:rPr>
          <w:color w:val="000000" w:themeColor="text1"/>
          <w:szCs w:val="24"/>
        </w:rPr>
        <w:br/>
        <w:t>с)</w:t>
      </w:r>
      <w:r w:rsidRPr="00F857D5">
        <w:rPr>
          <w:color w:val="181818"/>
          <w:szCs w:val="24"/>
          <w:shd w:val="clear" w:color="auto" w:fill="FFFFFF"/>
        </w:rPr>
        <w:t xml:space="preserve"> плоское зеркало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матовая пластинка</w:t>
      </w:r>
    </w:p>
    <w:p w:rsidR="003E3C07" w:rsidRPr="00F857D5" w:rsidRDefault="003E3C07" w:rsidP="003E3C07">
      <w:pPr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19.</w:t>
      </w:r>
      <w:r w:rsidRPr="00F857D5">
        <w:rPr>
          <w:color w:val="181818"/>
          <w:szCs w:val="24"/>
          <w:shd w:val="clear" w:color="auto" w:fill="FFFFFF"/>
        </w:rPr>
        <w:t xml:space="preserve"> Угол падения света на горизонтально расположенное плоское зеркало равен 30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r w:rsidRPr="00F857D5">
        <w:rPr>
          <w:color w:val="181818"/>
          <w:szCs w:val="24"/>
          <w:shd w:val="clear" w:color="auto" w:fill="FFFFFF"/>
        </w:rPr>
        <w:t>. Каким будет угол отражения света, если повернуть зеркало на 10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proofErr w:type="gramStart"/>
      <w:r w:rsidRPr="00F857D5">
        <w:rPr>
          <w:color w:val="181818"/>
          <w:szCs w:val="24"/>
          <w:shd w:val="clear" w:color="auto" w:fill="FFFFFF"/>
        </w:rPr>
        <w:t> ?</w:t>
      </w:r>
      <w:proofErr w:type="gramEnd"/>
      <w:r w:rsidRPr="00F857D5">
        <w:rPr>
          <w:color w:val="000000" w:themeColor="text1"/>
          <w:szCs w:val="24"/>
        </w:rPr>
        <w:br/>
        <w:t>а)</w:t>
      </w:r>
      <w:r w:rsidRPr="00F857D5">
        <w:rPr>
          <w:color w:val="181818"/>
          <w:szCs w:val="24"/>
          <w:shd w:val="clear" w:color="auto" w:fill="FFFFFF"/>
        </w:rPr>
        <w:t xml:space="preserve"> 40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r w:rsidRPr="00F857D5">
        <w:rPr>
          <w:color w:val="181818"/>
          <w:szCs w:val="24"/>
          <w:shd w:val="clear" w:color="auto" w:fill="FFFFFF"/>
        </w:rPr>
        <w:t>    </w:t>
      </w:r>
      <w:r w:rsidRPr="00F857D5">
        <w:rPr>
          <w:color w:val="000000" w:themeColor="text1"/>
          <w:szCs w:val="24"/>
        </w:rPr>
        <w:br/>
        <w:t>в)</w:t>
      </w:r>
      <w:r w:rsidRPr="00F857D5">
        <w:rPr>
          <w:color w:val="181818"/>
          <w:szCs w:val="24"/>
          <w:shd w:val="clear" w:color="auto" w:fill="FFFFFF"/>
        </w:rPr>
        <w:t xml:space="preserve"> 30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r w:rsidRPr="00F857D5">
        <w:rPr>
          <w:color w:val="000000" w:themeColor="text1"/>
          <w:szCs w:val="24"/>
        </w:rPr>
        <w:br/>
        <w:t>с)</w:t>
      </w:r>
      <w:r w:rsidRPr="00F857D5">
        <w:rPr>
          <w:color w:val="181818"/>
          <w:szCs w:val="24"/>
          <w:shd w:val="clear" w:color="auto" w:fill="FFFFFF"/>
        </w:rPr>
        <w:t xml:space="preserve"> 20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r w:rsidRPr="00F857D5">
        <w:rPr>
          <w:color w:val="181818"/>
          <w:szCs w:val="24"/>
          <w:shd w:val="clear" w:color="auto" w:fill="FFFFFF"/>
        </w:rPr>
        <w:t> </w:t>
      </w:r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10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20.Для какого света фокусное расстояние собирающей линзы будет наибольшим?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color w:val="000000" w:themeColor="text1"/>
          <w:szCs w:val="24"/>
          <w:shd w:val="clear" w:color="auto" w:fill="FFFFFF"/>
        </w:rPr>
        <w:t> фиолетового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желтого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с) </w:t>
      </w:r>
      <w:r w:rsidRPr="00F857D5">
        <w:rPr>
          <w:color w:val="000000" w:themeColor="text1"/>
          <w:szCs w:val="24"/>
          <w:shd w:val="clear" w:color="auto" w:fill="FFFFFF"/>
        </w:rPr>
        <w:t>красного</w:t>
      </w:r>
    </w:p>
    <w:p w:rsidR="003E3C07" w:rsidRPr="00F857D5" w:rsidRDefault="003E3C07" w:rsidP="003E3C07">
      <w:pPr>
        <w:spacing w:line="276" w:lineRule="auto"/>
        <w:rPr>
          <w:color w:val="000000" w:themeColor="text1"/>
          <w:szCs w:val="24"/>
        </w:rPr>
      </w:pP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r w:rsidRPr="00F857D5">
        <w:rPr>
          <w:color w:val="000000" w:themeColor="text1"/>
          <w:szCs w:val="24"/>
          <w:shd w:val="clear" w:color="auto" w:fill="FFFFFF"/>
        </w:rPr>
        <w:t>зеленого</w:t>
      </w:r>
    </w:p>
    <w:p w:rsidR="003E3C07" w:rsidRPr="00F857D5" w:rsidRDefault="003E3C07" w:rsidP="003E3C07">
      <w:pPr>
        <w:pStyle w:val="a5"/>
        <w:spacing w:line="276" w:lineRule="auto"/>
        <w:jc w:val="center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4 вариант</w:t>
      </w:r>
    </w:p>
    <w:p w:rsidR="003E3C07" w:rsidRPr="00F857D5" w:rsidRDefault="003E3C07" w:rsidP="00A433AC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1. Угол полного отражения зависит:</w:t>
      </w:r>
      <w:r w:rsidRPr="00F857D5">
        <w:rPr>
          <w:color w:val="000000" w:themeColor="text1"/>
          <w:szCs w:val="24"/>
        </w:rPr>
        <w:br/>
        <w:t>а) ни от чего не зависит</w:t>
      </w:r>
      <w:r w:rsidRPr="00F857D5">
        <w:rPr>
          <w:color w:val="000000" w:themeColor="text1"/>
          <w:szCs w:val="24"/>
        </w:rPr>
        <w:br/>
        <w:t>б) от угла преломления</w:t>
      </w:r>
      <w:r w:rsidRPr="00F857D5">
        <w:rPr>
          <w:color w:val="000000" w:themeColor="text1"/>
          <w:szCs w:val="24"/>
        </w:rPr>
        <w:br/>
        <w:t xml:space="preserve">в) от показателя преломления сред </w:t>
      </w:r>
    </w:p>
    <w:p w:rsidR="003E3C07" w:rsidRPr="00F857D5" w:rsidRDefault="003E3C07" w:rsidP="00A433AC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2. Один из простых эмпирических законов, лежащий в основе геометрической оптики:</w:t>
      </w:r>
      <w:r w:rsidRPr="00F857D5">
        <w:rPr>
          <w:color w:val="000000" w:themeColor="text1"/>
          <w:szCs w:val="24"/>
        </w:rPr>
        <w:br/>
        <w:t>а) закон зависимого распространения лучей</w:t>
      </w:r>
      <w:r w:rsidRPr="00F857D5">
        <w:rPr>
          <w:color w:val="000000" w:themeColor="text1"/>
          <w:szCs w:val="24"/>
        </w:rPr>
        <w:br/>
        <w:t xml:space="preserve">б) закон независимого распространения лучей </w:t>
      </w:r>
      <w:r w:rsidRPr="00F857D5">
        <w:rPr>
          <w:color w:val="000000" w:themeColor="text1"/>
          <w:szCs w:val="24"/>
        </w:rPr>
        <w:br/>
        <w:t>в) закон реального распространения лучей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3. При переходе из более плотной оптической среды в оптически менее </w:t>
      </w:r>
      <w:proofErr w:type="gramStart"/>
      <w:r w:rsidRPr="00F857D5">
        <w:rPr>
          <w:color w:val="000000" w:themeColor="text1"/>
          <w:szCs w:val="24"/>
        </w:rPr>
        <w:t>плотную</w:t>
      </w:r>
      <w:proofErr w:type="gramEnd"/>
      <w:r w:rsidRPr="00F857D5">
        <w:rPr>
          <w:color w:val="000000" w:themeColor="text1"/>
          <w:szCs w:val="24"/>
        </w:rPr>
        <w:t>:</w:t>
      </w:r>
      <w:r w:rsidRPr="00F857D5">
        <w:rPr>
          <w:color w:val="000000" w:themeColor="text1"/>
          <w:szCs w:val="24"/>
        </w:rPr>
        <w:br/>
        <w:t>а) угол падения меньше чем угол преломления</w:t>
      </w:r>
      <w:r w:rsidRPr="00F857D5">
        <w:rPr>
          <w:color w:val="000000" w:themeColor="text1"/>
          <w:szCs w:val="24"/>
        </w:rPr>
        <w:br/>
        <w:t>б) угол падения равен углу преломления</w:t>
      </w:r>
      <w:r w:rsidRPr="00F857D5">
        <w:rPr>
          <w:color w:val="000000" w:themeColor="text1"/>
          <w:szCs w:val="24"/>
        </w:rPr>
        <w:br/>
        <w:t xml:space="preserve">в) угол падения больше чем угол преломления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4. Один из простых эмпирических законов, лежащий в основе геометрической оптики:</w:t>
      </w:r>
      <w:r w:rsidRPr="00F857D5">
        <w:rPr>
          <w:color w:val="000000" w:themeColor="text1"/>
          <w:szCs w:val="24"/>
        </w:rPr>
        <w:br/>
        <w:t xml:space="preserve">а) закон </w:t>
      </w:r>
      <w:proofErr w:type="spellStart"/>
      <w:r w:rsidRPr="00F857D5">
        <w:rPr>
          <w:color w:val="000000" w:themeColor="text1"/>
          <w:szCs w:val="24"/>
        </w:rPr>
        <w:t>пренебрежениясвета</w:t>
      </w:r>
      <w:proofErr w:type="spellEnd"/>
      <w:r w:rsidRPr="00F857D5">
        <w:rPr>
          <w:color w:val="000000" w:themeColor="text1"/>
          <w:szCs w:val="24"/>
        </w:rPr>
        <w:br/>
        <w:t xml:space="preserve">б) закон отражения света </w:t>
      </w:r>
      <w:r w:rsidRPr="00F857D5">
        <w:rPr>
          <w:color w:val="000000" w:themeColor="text1"/>
          <w:szCs w:val="24"/>
        </w:rPr>
        <w:br/>
        <w:t>в) оба варианта верны</w:t>
      </w:r>
      <w:r w:rsidRPr="00F857D5">
        <w:rPr>
          <w:color w:val="000000" w:themeColor="text1"/>
          <w:szCs w:val="24"/>
        </w:rPr>
        <w:br/>
        <w:t>г) нет верного ответа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5. Основоположником волновой теории света является:</w:t>
      </w:r>
      <w:r w:rsidRPr="00F857D5">
        <w:rPr>
          <w:color w:val="000000" w:themeColor="text1"/>
          <w:szCs w:val="24"/>
        </w:rPr>
        <w:br/>
        <w:t xml:space="preserve">а) Гюйгенс </w:t>
      </w:r>
      <w:r w:rsidRPr="00F857D5">
        <w:rPr>
          <w:color w:val="000000" w:themeColor="text1"/>
          <w:szCs w:val="24"/>
        </w:rPr>
        <w:br/>
        <w:t>б) Ньютон</w:t>
      </w:r>
      <w:r w:rsidRPr="00F857D5">
        <w:rPr>
          <w:color w:val="000000" w:themeColor="text1"/>
          <w:szCs w:val="24"/>
        </w:rPr>
        <w:br/>
        <w:t>в) Максвелл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6. Один из разделов геометрической оптики:</w:t>
      </w:r>
      <w:r w:rsidRPr="00F857D5">
        <w:rPr>
          <w:color w:val="000000" w:themeColor="text1"/>
          <w:szCs w:val="24"/>
        </w:rPr>
        <w:br/>
        <w:t>а) расчёт оптических систем в максимальном отдалении</w:t>
      </w:r>
      <w:r w:rsidRPr="00F857D5">
        <w:rPr>
          <w:color w:val="000000" w:themeColor="text1"/>
          <w:szCs w:val="24"/>
        </w:rPr>
        <w:br/>
        <w:t>б) расчёт оптических систем в зональном приближении</w:t>
      </w:r>
      <w:r w:rsidRPr="00F857D5">
        <w:rPr>
          <w:color w:val="000000" w:themeColor="text1"/>
          <w:szCs w:val="24"/>
        </w:rPr>
        <w:br/>
        <w:t xml:space="preserve">в) расчёт оптических систем в параксиальном приближении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7. </w:t>
      </w:r>
      <w:proofErr w:type="gramStart"/>
      <w:r w:rsidRPr="00F857D5">
        <w:rPr>
          <w:color w:val="000000" w:themeColor="text1"/>
          <w:szCs w:val="24"/>
        </w:rPr>
        <w:t>Если луч переходит через следующие среды: вода — стекло — алмаз — вода, то:</w:t>
      </w:r>
      <w:r w:rsidRPr="00F857D5">
        <w:rPr>
          <w:color w:val="000000" w:themeColor="text1"/>
          <w:szCs w:val="24"/>
        </w:rPr>
        <w:br/>
        <w:t xml:space="preserve">а) угол, под которым выходит луч, меньше, чем угол падения луча на первую среду </w:t>
      </w:r>
      <w:r w:rsidRPr="00F857D5">
        <w:rPr>
          <w:color w:val="000000" w:themeColor="text1"/>
          <w:szCs w:val="24"/>
        </w:rPr>
        <w:br/>
        <w:t>б) угол, под которым выходит луч, больше, чем угол падения луча на первую среду</w:t>
      </w:r>
      <w:r w:rsidRPr="00F857D5">
        <w:rPr>
          <w:color w:val="000000" w:themeColor="text1"/>
          <w:szCs w:val="24"/>
        </w:rPr>
        <w:br/>
        <w:t>в) угол, под которым выходит луч, равен углу падения луча на первую среду</w:t>
      </w:r>
      <w:proofErr w:type="gramEnd"/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8. Один из разделов геометрической оптики:</w:t>
      </w:r>
      <w:r w:rsidRPr="00F857D5">
        <w:rPr>
          <w:color w:val="000000" w:themeColor="text1"/>
          <w:szCs w:val="24"/>
        </w:rPr>
        <w:br/>
        <w:t>а) распространение света в неестественных средах</w:t>
      </w:r>
      <w:r w:rsidRPr="00F857D5">
        <w:rPr>
          <w:color w:val="000000" w:themeColor="text1"/>
          <w:szCs w:val="24"/>
        </w:rPr>
        <w:br/>
      </w:r>
      <w:r w:rsidRPr="00F857D5">
        <w:rPr>
          <w:color w:val="000000" w:themeColor="text1"/>
          <w:szCs w:val="24"/>
        </w:rPr>
        <w:lastRenderedPageBreak/>
        <w:t xml:space="preserve">б) распространение света в неоднородных и </w:t>
      </w:r>
      <w:proofErr w:type="spellStart"/>
      <w:r w:rsidRPr="00F857D5">
        <w:rPr>
          <w:color w:val="000000" w:themeColor="text1"/>
          <w:szCs w:val="24"/>
        </w:rPr>
        <w:t>неизотропных</w:t>
      </w:r>
      <w:proofErr w:type="spellEnd"/>
      <w:r w:rsidRPr="00F857D5">
        <w:rPr>
          <w:color w:val="000000" w:themeColor="text1"/>
          <w:szCs w:val="24"/>
        </w:rPr>
        <w:t xml:space="preserve"> средах </w:t>
      </w:r>
      <w:r w:rsidRPr="00F857D5">
        <w:rPr>
          <w:color w:val="000000" w:themeColor="text1"/>
          <w:szCs w:val="24"/>
        </w:rPr>
        <w:br/>
        <w:t>в) распространение света в естественных средах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9. Для увеличения изображения слайдов в 10 раз используется линза с фокусным расстоянием 40 см. Определите расстояние от слайда до линзы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33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55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66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44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22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10. Если действительное изображение предмета, находящегося на расстоянии 15 см от линзы, получается на расстояние 30 см от него, то фокусное расстояние линзы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10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0,1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2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1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0,2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11. Фокусное расстояние собирающей линзы 0,2 м. Для того, чтобы величина изображения предмета совпадала с величиной высоты самого предмета, расстояние между предметом и линзой должно составлять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0,8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0,1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0,2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0,4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0,3 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12. Для увеличения изображения слайда на экране в 10 раз была использована линза с фокусным расстоянием 50 см. Расстояние между линзой и слайдом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55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44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22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66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33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13. С помощью линзы на экране получили реальное изображение электролампы. Если закрыть левую сторону линзы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Исчезнет левая сторона изображения.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Изображение сместится в левую сторону.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Изображение останется, но станет слабое освещение.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Исчезнет правая сторона изображения.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Изображение сместится в правую сторону.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bCs/>
          <w:color w:val="333333"/>
          <w:szCs w:val="24"/>
        </w:rPr>
        <w:t>14. Фокусное расстояние двояковогнутой линзы 10 см. Если расположить предмет на расстоянии 12 см от линзы, то изображение предмета получится на расстоянии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 45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 65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 50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 55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е) 60 см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15.</w:t>
      </w:r>
      <w:r w:rsidRPr="00F857D5">
        <w:rPr>
          <w:color w:val="181818"/>
          <w:szCs w:val="24"/>
          <w:shd w:val="clear" w:color="auto" w:fill="FFFFFF"/>
        </w:rPr>
        <w:t xml:space="preserve"> На каком расстоянии от собирающей линзы нужно поместить предмет, чтобы его изображение было действительным?</w:t>
      </w:r>
      <w:r w:rsidRPr="00F857D5">
        <w:rPr>
          <w:color w:val="181818"/>
          <w:szCs w:val="24"/>
          <w:shd w:val="clear" w:color="auto" w:fill="FFFFFF"/>
        </w:rPr>
        <w:br/>
      </w:r>
      <w:r w:rsidRPr="00F857D5">
        <w:rPr>
          <w:color w:val="333333"/>
          <w:szCs w:val="24"/>
        </w:rPr>
        <w:t>а)</w:t>
      </w:r>
      <w:r w:rsidRPr="00F857D5">
        <w:rPr>
          <w:color w:val="181818"/>
          <w:szCs w:val="24"/>
          <w:shd w:val="clear" w:color="auto" w:fill="FFFFFF"/>
        </w:rPr>
        <w:t xml:space="preserve"> большем, чем фокусное расстояние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gramStart"/>
      <w:r w:rsidRPr="00F857D5">
        <w:rPr>
          <w:color w:val="333333"/>
          <w:szCs w:val="24"/>
        </w:rPr>
        <w:t>в)</w:t>
      </w:r>
      <w:r w:rsidRPr="00F857D5">
        <w:rPr>
          <w:color w:val="181818"/>
          <w:szCs w:val="24"/>
          <w:shd w:val="clear" w:color="auto" w:fill="FFFFFF"/>
        </w:rPr>
        <w:t xml:space="preserve"> меньшем, чем фокусное расстояние</w:t>
      </w:r>
      <w:proofErr w:type="gramEnd"/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</w:t>
      </w:r>
      <w:r w:rsidRPr="00F857D5">
        <w:rPr>
          <w:color w:val="181818"/>
          <w:szCs w:val="24"/>
          <w:shd w:val="clear" w:color="auto" w:fill="FFFFFF"/>
        </w:rPr>
        <w:t xml:space="preserve"> при любом расстоянии изображение будет действительным</w:t>
      </w:r>
    </w:p>
    <w:p w:rsidR="003E3C07" w:rsidRPr="00F857D5" w:rsidRDefault="003E3C07" w:rsidP="003E3C07">
      <w:pPr>
        <w:shd w:val="clear" w:color="auto" w:fill="FFFFFF"/>
        <w:rPr>
          <w:color w:val="181818"/>
          <w:szCs w:val="24"/>
          <w:shd w:val="clear" w:color="auto" w:fill="FFFFFF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при любом расстоянии изображение будет мнимым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16.</w:t>
      </w:r>
      <w:r w:rsidRPr="00F857D5">
        <w:rPr>
          <w:color w:val="181818"/>
          <w:szCs w:val="24"/>
          <w:shd w:val="clear" w:color="auto" w:fill="FFFFFF"/>
        </w:rPr>
        <w:t xml:space="preserve"> Предмет расположен между собирающей линзой и ее фокусом. Изображение предмета 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</w:t>
      </w:r>
      <w:r w:rsidRPr="00F857D5">
        <w:rPr>
          <w:color w:val="181818"/>
          <w:szCs w:val="24"/>
          <w:shd w:val="clear" w:color="auto" w:fill="FFFFFF"/>
        </w:rPr>
        <w:t xml:space="preserve"> мнимое, перевернутое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lastRenderedPageBreak/>
        <w:t>в)</w:t>
      </w:r>
      <w:r w:rsidRPr="00F857D5">
        <w:rPr>
          <w:color w:val="181818"/>
          <w:szCs w:val="24"/>
          <w:shd w:val="clear" w:color="auto" w:fill="FFFFFF"/>
        </w:rPr>
        <w:t xml:space="preserve">  действительное, перевернутое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</w:t>
      </w:r>
      <w:r w:rsidRPr="00F857D5">
        <w:rPr>
          <w:color w:val="181818"/>
          <w:szCs w:val="24"/>
          <w:shd w:val="clear" w:color="auto" w:fill="FFFFFF"/>
        </w:rPr>
        <w:t xml:space="preserve">  действительное, прямое</w:t>
      </w:r>
      <w:r w:rsidRPr="00F857D5">
        <w:rPr>
          <w:color w:val="181818"/>
          <w:szCs w:val="24"/>
          <w:shd w:val="clear" w:color="auto" w:fill="FFFFFF"/>
        </w:rPr>
        <w:br/>
      </w: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 xml:space="preserve">) </w:t>
      </w:r>
      <w:r w:rsidRPr="00F857D5">
        <w:rPr>
          <w:color w:val="181818"/>
          <w:szCs w:val="24"/>
          <w:shd w:val="clear" w:color="auto" w:fill="FFFFFF"/>
        </w:rPr>
        <w:t> мнимое, прямое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 xml:space="preserve">17. </w:t>
      </w:r>
      <w:r w:rsidRPr="00F857D5">
        <w:rPr>
          <w:color w:val="181818"/>
          <w:szCs w:val="24"/>
          <w:shd w:val="clear" w:color="auto" w:fill="FFFFFF"/>
        </w:rPr>
        <w:t>Предмет расположен на тройном фокусном расстоянии от тонкой линзы. Его изображение будет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</w:t>
      </w:r>
      <w:r w:rsidRPr="00F857D5">
        <w:rPr>
          <w:color w:val="181818"/>
          <w:szCs w:val="24"/>
          <w:shd w:val="clear" w:color="auto" w:fill="FFFFFF"/>
        </w:rPr>
        <w:t xml:space="preserve"> перевернутым и увеличенным  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</w:t>
      </w:r>
      <w:r w:rsidRPr="00F857D5">
        <w:rPr>
          <w:color w:val="181818"/>
          <w:szCs w:val="24"/>
          <w:shd w:val="clear" w:color="auto" w:fill="FFFFFF"/>
        </w:rPr>
        <w:t xml:space="preserve"> прямым и уменьшенным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</w:t>
      </w:r>
      <w:r w:rsidRPr="00F857D5">
        <w:rPr>
          <w:color w:val="181818"/>
          <w:szCs w:val="24"/>
          <w:shd w:val="clear" w:color="auto" w:fill="FFFFFF"/>
        </w:rPr>
        <w:t xml:space="preserve"> прямым и увеличенным </w:t>
      </w:r>
    </w:p>
    <w:p w:rsidR="003E3C07" w:rsidRPr="00F857D5" w:rsidRDefault="003E3C07" w:rsidP="003E3C07">
      <w:pPr>
        <w:shd w:val="clear" w:color="auto" w:fill="FFFFFF"/>
        <w:rPr>
          <w:color w:val="181818"/>
          <w:szCs w:val="24"/>
          <w:shd w:val="clear" w:color="auto" w:fill="FFFFFF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перевернутым и уменьшенным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18.</w:t>
      </w:r>
      <w:r w:rsidRPr="00F857D5">
        <w:rPr>
          <w:color w:val="181818"/>
          <w:szCs w:val="24"/>
          <w:shd w:val="clear" w:color="auto" w:fill="FFFFFF"/>
        </w:rPr>
        <w:t xml:space="preserve"> Для получения четкого изображения на сетчатке глаза при переводе взгляда с удаленных предметов </w:t>
      </w:r>
      <w:proofErr w:type="gramStart"/>
      <w:r w:rsidRPr="00F857D5">
        <w:rPr>
          <w:color w:val="181818"/>
          <w:szCs w:val="24"/>
          <w:shd w:val="clear" w:color="auto" w:fill="FFFFFF"/>
        </w:rPr>
        <w:t>на</w:t>
      </w:r>
      <w:proofErr w:type="gramEnd"/>
      <w:r w:rsidRPr="00F857D5">
        <w:rPr>
          <w:color w:val="181818"/>
          <w:szCs w:val="24"/>
          <w:shd w:val="clear" w:color="auto" w:fill="FFFFFF"/>
        </w:rPr>
        <w:t xml:space="preserve"> близкие изменяется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</w:t>
      </w:r>
      <w:r w:rsidRPr="00F857D5">
        <w:rPr>
          <w:color w:val="181818"/>
          <w:szCs w:val="24"/>
          <w:shd w:val="clear" w:color="auto" w:fill="FFFFFF"/>
        </w:rPr>
        <w:t xml:space="preserve"> форма хрусталика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</w:t>
      </w:r>
      <w:r w:rsidRPr="00F857D5">
        <w:rPr>
          <w:color w:val="181818"/>
          <w:szCs w:val="24"/>
          <w:shd w:val="clear" w:color="auto" w:fill="FFFFFF"/>
        </w:rPr>
        <w:t xml:space="preserve">  размер зрачка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 xml:space="preserve">с) </w:t>
      </w:r>
      <w:r w:rsidRPr="00F857D5">
        <w:rPr>
          <w:color w:val="181818"/>
          <w:szCs w:val="24"/>
          <w:shd w:val="clear" w:color="auto" w:fill="FFFFFF"/>
        </w:rPr>
        <w:t> форма глазного яблока  </w:t>
      </w:r>
    </w:p>
    <w:p w:rsidR="003E3C07" w:rsidRPr="00F857D5" w:rsidRDefault="003E3C07" w:rsidP="003E3C07">
      <w:pPr>
        <w:shd w:val="clear" w:color="auto" w:fill="FFFFFF"/>
        <w:rPr>
          <w:color w:val="181818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</w:t>
      </w:r>
      <w:r w:rsidRPr="00F857D5">
        <w:rPr>
          <w:color w:val="181818"/>
          <w:szCs w:val="24"/>
        </w:rPr>
        <w:t xml:space="preserve"> форма глазного дна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19.</w:t>
      </w:r>
      <w:r w:rsidRPr="00F857D5">
        <w:rPr>
          <w:color w:val="181818"/>
          <w:szCs w:val="24"/>
          <w:shd w:val="clear" w:color="auto" w:fill="FFFFFF"/>
        </w:rPr>
        <w:t xml:space="preserve"> Хрусталик здорового глаза человека по форме похож </w:t>
      </w:r>
      <w:proofErr w:type="gramStart"/>
      <w:r w:rsidRPr="00F857D5">
        <w:rPr>
          <w:color w:val="181818"/>
          <w:szCs w:val="24"/>
          <w:shd w:val="clear" w:color="auto" w:fill="FFFFFF"/>
        </w:rPr>
        <w:t>на</w:t>
      </w:r>
      <w:proofErr w:type="gramEnd"/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</w:t>
      </w:r>
      <w:r w:rsidRPr="00F857D5">
        <w:rPr>
          <w:color w:val="181818"/>
          <w:szCs w:val="24"/>
          <w:shd w:val="clear" w:color="auto" w:fill="FFFFFF"/>
        </w:rPr>
        <w:t xml:space="preserve"> двояковогнутую линзу   </w:t>
      </w:r>
      <w:r w:rsidRPr="00F857D5">
        <w:rPr>
          <w:color w:val="181818"/>
          <w:szCs w:val="24"/>
          <w:shd w:val="clear" w:color="auto" w:fill="FFFFFF"/>
        </w:rPr>
        <w:br/>
      </w:r>
      <w:r w:rsidRPr="00F857D5">
        <w:rPr>
          <w:color w:val="333333"/>
          <w:szCs w:val="24"/>
        </w:rPr>
        <w:t>в)</w:t>
      </w:r>
      <w:r w:rsidRPr="00F857D5">
        <w:rPr>
          <w:color w:val="181818"/>
          <w:szCs w:val="24"/>
          <w:shd w:val="clear" w:color="auto" w:fill="FFFFFF"/>
        </w:rPr>
        <w:t xml:space="preserve"> двояковыпуклую линзу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</w:t>
      </w:r>
      <w:r w:rsidRPr="00F857D5">
        <w:rPr>
          <w:color w:val="181818"/>
          <w:szCs w:val="24"/>
          <w:shd w:val="clear" w:color="auto" w:fill="FFFFFF"/>
        </w:rPr>
        <w:t xml:space="preserve"> плосковогнутую линзу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плоскопараллельную пластину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20.</w:t>
      </w:r>
      <w:r w:rsidRPr="00F857D5">
        <w:rPr>
          <w:color w:val="181818"/>
          <w:szCs w:val="24"/>
          <w:shd w:val="clear" w:color="auto" w:fill="FFFFFF"/>
        </w:rPr>
        <w:t xml:space="preserve">  Угол падения света на горизонтально расположенное плоское зеркало равен 30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  <w:r w:rsidRPr="00F857D5">
        <w:rPr>
          <w:color w:val="181818"/>
          <w:szCs w:val="24"/>
          <w:shd w:val="clear" w:color="auto" w:fill="FFFFFF"/>
        </w:rPr>
        <w:t>. Каким будет угол отражения света, если повернуть зеркало на 10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а)</w:t>
      </w:r>
      <w:r w:rsidRPr="00F857D5">
        <w:rPr>
          <w:color w:val="181818"/>
          <w:szCs w:val="24"/>
          <w:shd w:val="clear" w:color="auto" w:fill="FFFFFF"/>
        </w:rPr>
        <w:t xml:space="preserve"> 40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в)</w:t>
      </w:r>
      <w:r w:rsidRPr="00F857D5">
        <w:rPr>
          <w:color w:val="181818"/>
          <w:szCs w:val="24"/>
          <w:shd w:val="clear" w:color="auto" w:fill="FFFFFF"/>
        </w:rPr>
        <w:t xml:space="preserve"> 30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r w:rsidRPr="00F857D5">
        <w:rPr>
          <w:color w:val="333333"/>
          <w:szCs w:val="24"/>
        </w:rPr>
        <w:t>с)</w:t>
      </w:r>
      <w:r w:rsidRPr="00F857D5">
        <w:rPr>
          <w:color w:val="181818"/>
          <w:szCs w:val="24"/>
          <w:shd w:val="clear" w:color="auto" w:fill="FFFFFF"/>
        </w:rPr>
        <w:t xml:space="preserve"> 20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</w:p>
    <w:p w:rsidR="003E3C07" w:rsidRPr="00F857D5" w:rsidRDefault="003E3C07" w:rsidP="003E3C07">
      <w:pPr>
        <w:shd w:val="clear" w:color="auto" w:fill="FFFFFF"/>
        <w:rPr>
          <w:color w:val="333333"/>
          <w:szCs w:val="24"/>
        </w:rPr>
      </w:pPr>
      <w:proofErr w:type="spellStart"/>
      <w:r w:rsidRPr="00F857D5">
        <w:rPr>
          <w:color w:val="333333"/>
          <w:szCs w:val="24"/>
        </w:rPr>
        <w:t>д</w:t>
      </w:r>
      <w:proofErr w:type="spellEnd"/>
      <w:r w:rsidRPr="00F857D5">
        <w:rPr>
          <w:color w:val="333333"/>
          <w:szCs w:val="24"/>
        </w:rPr>
        <w:t>)</w:t>
      </w:r>
      <w:r w:rsidRPr="00F857D5">
        <w:rPr>
          <w:color w:val="181818"/>
          <w:szCs w:val="24"/>
          <w:shd w:val="clear" w:color="auto" w:fill="FFFFFF"/>
        </w:rPr>
        <w:t xml:space="preserve"> 10</w:t>
      </w:r>
      <w:r w:rsidRPr="00F857D5">
        <w:rPr>
          <w:color w:val="181818"/>
          <w:szCs w:val="24"/>
          <w:shd w:val="clear" w:color="auto" w:fill="FFFFFF"/>
          <w:vertAlign w:val="superscript"/>
        </w:rPr>
        <w:t>0</w:t>
      </w:r>
    </w:p>
    <w:p w:rsidR="003E3C07" w:rsidRPr="00F857D5" w:rsidRDefault="003E3C07" w:rsidP="003E3C07">
      <w:pPr>
        <w:spacing w:line="276" w:lineRule="auto"/>
        <w:jc w:val="center"/>
        <w:rPr>
          <w:szCs w:val="28"/>
        </w:rPr>
      </w:pPr>
      <w:r w:rsidRPr="00F857D5">
        <w:rPr>
          <w:szCs w:val="28"/>
        </w:rPr>
        <w:t>Вариант 1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Какие лучи называются параксиальными? 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>Дайте понятие идеальной оптической системы?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>Какими недостатками обладают линзы?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Что такое сферическая аберрация, от чего она зависит и каким образом можно ее уменьшить? 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Что такое аберрация? Классификация </w:t>
      </w:r>
      <w:proofErr w:type="spellStart"/>
      <w:r w:rsidRPr="00F857D5">
        <w:rPr>
          <w:szCs w:val="24"/>
        </w:rPr>
        <w:t>аббераций</w:t>
      </w:r>
      <w:proofErr w:type="spellEnd"/>
      <w:r w:rsidRPr="00F857D5">
        <w:rPr>
          <w:szCs w:val="24"/>
        </w:rPr>
        <w:t>?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>Дайте определение сферической аберрации?</w:t>
      </w:r>
    </w:p>
    <w:p w:rsidR="003E3C07" w:rsidRPr="00F857D5" w:rsidRDefault="003E3C07" w:rsidP="003E3C07">
      <w:pPr>
        <w:pStyle w:val="a5"/>
        <w:numPr>
          <w:ilvl w:val="0"/>
          <w:numId w:val="93"/>
        </w:numPr>
        <w:spacing w:line="276" w:lineRule="auto"/>
        <w:rPr>
          <w:szCs w:val="24"/>
        </w:rPr>
      </w:pPr>
      <w:r w:rsidRPr="00F857D5">
        <w:rPr>
          <w:szCs w:val="24"/>
        </w:rPr>
        <w:t>Сделайте рисунок проявление сферической аберрации линзы?</w:t>
      </w:r>
    </w:p>
    <w:p w:rsidR="003E3C07" w:rsidRPr="00F857D5" w:rsidRDefault="003E3C07" w:rsidP="003E3C07">
      <w:pPr>
        <w:spacing w:line="276" w:lineRule="auto"/>
        <w:ind w:left="410"/>
        <w:jc w:val="center"/>
        <w:rPr>
          <w:szCs w:val="24"/>
        </w:rPr>
      </w:pPr>
      <w:r w:rsidRPr="00F857D5">
        <w:rPr>
          <w:szCs w:val="24"/>
        </w:rPr>
        <w:t>Вариант 2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>Напишите выражение для расчета продольной и поперечной сферической аберрации плоско - выпуклой линзы?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Что такое хроматическая аберрация, чем она характеризуется и каким образом можно ее уменьшить? 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Дайте понятие коэффициента дисперсии (числа </w:t>
      </w:r>
      <w:proofErr w:type="spellStart"/>
      <w:r w:rsidRPr="00F857D5">
        <w:rPr>
          <w:szCs w:val="24"/>
        </w:rPr>
        <w:t>Аббе</w:t>
      </w:r>
      <w:proofErr w:type="spellEnd"/>
      <w:r w:rsidRPr="00F857D5">
        <w:rPr>
          <w:szCs w:val="24"/>
        </w:rPr>
        <w:t>)?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>Как изобразится точка на оси при наличии сферической аберрации на собирающейся и рассеивающейся линзе?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>Сделайте рисунок проявление аберрации линзы астигматизм?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Назовите монохроматические аберрации, которые проявляются при распространении широких пучков и укажите, как их можно минимизировать. </w:t>
      </w:r>
    </w:p>
    <w:p w:rsidR="003E3C07" w:rsidRPr="00F857D5" w:rsidRDefault="003E3C07" w:rsidP="003E3C07">
      <w:pPr>
        <w:pStyle w:val="a5"/>
        <w:numPr>
          <w:ilvl w:val="0"/>
          <w:numId w:val="94"/>
        </w:numPr>
        <w:spacing w:line="276" w:lineRule="auto"/>
        <w:rPr>
          <w:szCs w:val="24"/>
        </w:rPr>
      </w:pPr>
      <w:r w:rsidRPr="00F857D5">
        <w:rPr>
          <w:szCs w:val="24"/>
        </w:rPr>
        <w:t>Назовите монохроматические аберрации, которые характерны для точек, лежащих вне главной оптической оси, и укажите их причины?</w:t>
      </w:r>
    </w:p>
    <w:p w:rsidR="003E3C07" w:rsidRPr="00F857D5" w:rsidRDefault="003E3C07" w:rsidP="003E3C07">
      <w:pPr>
        <w:pStyle w:val="a5"/>
        <w:spacing w:line="276" w:lineRule="auto"/>
        <w:jc w:val="center"/>
        <w:rPr>
          <w:szCs w:val="24"/>
        </w:rPr>
      </w:pPr>
      <w:r w:rsidRPr="00F857D5">
        <w:rPr>
          <w:szCs w:val="24"/>
        </w:rPr>
        <w:t>Вариант 3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t>Дайте определения понятия дисторсия?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t>Астигматизм и кривизна поля изображения. Их влияние на качество изображения?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t>Дайте определение кома?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lastRenderedPageBreak/>
        <w:t>Назовите виды монохроматических аберраций в линзах и как они проявляются?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Сделать рисунок вида дисторсии: </w:t>
      </w:r>
      <w:proofErr w:type="spellStart"/>
      <w:r w:rsidRPr="00F857D5">
        <w:rPr>
          <w:szCs w:val="24"/>
        </w:rPr>
        <w:t>подушкообразная</w:t>
      </w:r>
      <w:proofErr w:type="spellEnd"/>
      <w:r w:rsidRPr="00F857D5">
        <w:rPr>
          <w:szCs w:val="24"/>
        </w:rPr>
        <w:t xml:space="preserve">; предмет; </w:t>
      </w:r>
      <w:proofErr w:type="gramStart"/>
      <w:r w:rsidRPr="00F857D5">
        <w:rPr>
          <w:szCs w:val="24"/>
        </w:rPr>
        <w:t>бочкообразная</w:t>
      </w:r>
      <w:proofErr w:type="gramEnd"/>
      <w:r w:rsidRPr="00F857D5">
        <w:rPr>
          <w:szCs w:val="24"/>
        </w:rPr>
        <w:t>.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Назовите виды и укажите причины хроматических аберраций. Что такое сферохроматические аберрации?  </w:t>
      </w:r>
    </w:p>
    <w:p w:rsidR="003E3C07" w:rsidRPr="00F857D5" w:rsidRDefault="003E3C07" w:rsidP="003E3C07">
      <w:pPr>
        <w:pStyle w:val="a5"/>
        <w:numPr>
          <w:ilvl w:val="0"/>
          <w:numId w:val="95"/>
        </w:numPr>
        <w:spacing w:line="276" w:lineRule="auto"/>
        <w:rPr>
          <w:szCs w:val="24"/>
        </w:rPr>
      </w:pPr>
      <w:r w:rsidRPr="00F857D5">
        <w:rPr>
          <w:szCs w:val="24"/>
        </w:rPr>
        <w:t>Чем обусловлен хроматизм увеличения?</w:t>
      </w:r>
    </w:p>
    <w:p w:rsidR="003E3C07" w:rsidRPr="00F857D5" w:rsidRDefault="003E3C07" w:rsidP="003E3C07">
      <w:pPr>
        <w:pStyle w:val="a5"/>
        <w:spacing w:line="276" w:lineRule="auto"/>
        <w:jc w:val="center"/>
        <w:rPr>
          <w:szCs w:val="24"/>
        </w:rPr>
      </w:pPr>
      <w:r w:rsidRPr="00F857D5">
        <w:rPr>
          <w:szCs w:val="24"/>
        </w:rPr>
        <w:t>Вариант 4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>Дайте определение монохроматической аберрации?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 xml:space="preserve">Назовите виды и укажите причины хроматических аберраций. Что такое сферохроматические аберрации?  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>Назовите монохроматические аберрации, которые характерны для точек, лежащих вне главной оптической оси, и укажите их причины?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>Дайте понятие астигматизма?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>Напишите выражение для расчета продольной и поперечной сферической аберрации плоско - выпуклой линзы?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>Чем вызван хроматизм положения?</w:t>
      </w:r>
    </w:p>
    <w:p w:rsidR="003E3C07" w:rsidRPr="00F857D5" w:rsidRDefault="003E3C07" w:rsidP="003E3C07">
      <w:pPr>
        <w:pStyle w:val="a5"/>
        <w:numPr>
          <w:ilvl w:val="0"/>
          <w:numId w:val="96"/>
        </w:numPr>
        <w:spacing w:line="276" w:lineRule="auto"/>
        <w:rPr>
          <w:szCs w:val="24"/>
        </w:rPr>
      </w:pPr>
      <w:r w:rsidRPr="00F857D5">
        <w:rPr>
          <w:szCs w:val="24"/>
        </w:rPr>
        <w:t>Сделать рисунок хроматической аберрации «хроматизм положения».</w:t>
      </w: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jc w:val="center"/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tabs>
          <w:tab w:val="left" w:pos="4650"/>
        </w:tabs>
        <w:rPr>
          <w:sz w:val="28"/>
          <w:szCs w:val="28"/>
        </w:rPr>
      </w:pPr>
      <w:r w:rsidRPr="00F857D5">
        <w:rPr>
          <w:sz w:val="28"/>
          <w:szCs w:val="28"/>
        </w:rPr>
        <w:tab/>
      </w:r>
    </w:p>
    <w:p w:rsidR="003E3C07" w:rsidRPr="00F857D5" w:rsidRDefault="003E3C07" w:rsidP="003E3C07">
      <w:pPr>
        <w:tabs>
          <w:tab w:val="left" w:pos="4650"/>
        </w:tabs>
        <w:rPr>
          <w:sz w:val="28"/>
          <w:szCs w:val="28"/>
        </w:rPr>
      </w:pPr>
    </w:p>
    <w:p w:rsidR="003E3C07" w:rsidRPr="00F857D5" w:rsidRDefault="003E3C07" w:rsidP="003E3C07">
      <w:pPr>
        <w:tabs>
          <w:tab w:val="left" w:pos="4650"/>
        </w:tabs>
        <w:rPr>
          <w:sz w:val="28"/>
          <w:szCs w:val="28"/>
        </w:rPr>
      </w:pPr>
    </w:p>
    <w:p w:rsidR="003E3C07" w:rsidRPr="00F857D5" w:rsidRDefault="003E3C07" w:rsidP="003E3C07">
      <w:pPr>
        <w:tabs>
          <w:tab w:val="left" w:pos="4650"/>
        </w:tabs>
        <w:rPr>
          <w:sz w:val="28"/>
          <w:szCs w:val="28"/>
        </w:rPr>
      </w:pPr>
    </w:p>
    <w:p w:rsidR="003E3C07" w:rsidRPr="00F857D5" w:rsidRDefault="003E3C07" w:rsidP="003E3C07">
      <w:pPr>
        <w:tabs>
          <w:tab w:val="left" w:pos="4650"/>
        </w:tabs>
        <w:jc w:val="center"/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3E3C07" w:rsidRPr="00F857D5" w:rsidRDefault="003E3C07" w:rsidP="003E3C07">
      <w:pPr>
        <w:rPr>
          <w:sz w:val="28"/>
          <w:szCs w:val="28"/>
        </w:rPr>
      </w:pPr>
    </w:p>
    <w:p w:rsidR="001C7016" w:rsidRPr="00F857D5" w:rsidRDefault="001C7016" w:rsidP="003E3C07">
      <w:pPr>
        <w:rPr>
          <w:sz w:val="28"/>
          <w:szCs w:val="28"/>
        </w:rPr>
      </w:pPr>
    </w:p>
    <w:p w:rsidR="001C7016" w:rsidRPr="00F857D5" w:rsidRDefault="001C7016" w:rsidP="003E3C07">
      <w:pPr>
        <w:rPr>
          <w:sz w:val="28"/>
          <w:szCs w:val="28"/>
        </w:rPr>
      </w:pPr>
    </w:p>
    <w:p w:rsidR="001C7016" w:rsidRPr="00F857D5" w:rsidRDefault="001C7016" w:rsidP="003E3C07">
      <w:pPr>
        <w:rPr>
          <w:sz w:val="28"/>
          <w:szCs w:val="28"/>
        </w:rPr>
      </w:pPr>
    </w:p>
    <w:p w:rsidR="001C7016" w:rsidRPr="00F857D5" w:rsidRDefault="001C7016" w:rsidP="003E3C07">
      <w:pPr>
        <w:rPr>
          <w:sz w:val="28"/>
          <w:szCs w:val="28"/>
        </w:rPr>
      </w:pPr>
    </w:p>
    <w:p w:rsidR="001C7016" w:rsidRPr="00F857D5" w:rsidRDefault="001C7016" w:rsidP="003E3C07">
      <w:pPr>
        <w:rPr>
          <w:sz w:val="28"/>
          <w:szCs w:val="28"/>
        </w:rPr>
      </w:pPr>
    </w:p>
    <w:p w:rsidR="003E3C07" w:rsidRPr="002F58EB" w:rsidRDefault="003E3C07" w:rsidP="003E3C07">
      <w:pPr>
        <w:jc w:val="center"/>
        <w:rPr>
          <w:b/>
          <w:szCs w:val="24"/>
        </w:rPr>
      </w:pPr>
      <w:r w:rsidRPr="002F58EB">
        <w:rPr>
          <w:b/>
          <w:szCs w:val="24"/>
        </w:rPr>
        <w:lastRenderedPageBreak/>
        <w:t>Приложение 2</w:t>
      </w:r>
    </w:p>
    <w:p w:rsidR="003E3C07" w:rsidRPr="00F857D5" w:rsidRDefault="003E3C07" w:rsidP="003E3C07">
      <w:pPr>
        <w:jc w:val="center"/>
        <w:rPr>
          <w:szCs w:val="24"/>
        </w:rPr>
      </w:pPr>
      <w:r w:rsidRPr="00F857D5">
        <w:rPr>
          <w:szCs w:val="24"/>
        </w:rPr>
        <w:t>Итоговая аттестация</w:t>
      </w:r>
    </w:p>
    <w:p w:rsidR="003E3C07" w:rsidRPr="00F857D5" w:rsidRDefault="003E3C07" w:rsidP="003E3C07">
      <w:pPr>
        <w:jc w:val="center"/>
        <w:rPr>
          <w:szCs w:val="24"/>
        </w:rPr>
      </w:pPr>
      <w:r w:rsidRPr="00F857D5">
        <w:rPr>
          <w:szCs w:val="24"/>
        </w:rPr>
        <w:t xml:space="preserve">Итоговое тестовое задание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bookmarkStart w:id="0" w:name="_GoBack"/>
      <w:bookmarkEnd w:id="0"/>
      <w:r w:rsidRPr="00F857D5">
        <w:rPr>
          <w:color w:val="000000" w:themeColor="text1"/>
          <w:szCs w:val="24"/>
        </w:rPr>
        <w:t>1. Геометрической оптикой называется раздел оптики, в котором:</w:t>
      </w:r>
      <w:r w:rsidRPr="00F857D5">
        <w:rPr>
          <w:color w:val="000000" w:themeColor="text1"/>
          <w:szCs w:val="24"/>
        </w:rPr>
        <w:br/>
        <w:t xml:space="preserve">а) изучаются законы распространения в прозрачных средах световой энергии на основе представления о световом луче </w:t>
      </w:r>
      <w:r w:rsidRPr="00F857D5">
        <w:rPr>
          <w:color w:val="000000" w:themeColor="text1"/>
          <w:szCs w:val="24"/>
        </w:rPr>
        <w:br/>
        <w:t>б) изучаются законы распространения в не прозрачных средах световой энергии на основе представления о световом луче</w:t>
      </w:r>
      <w:r w:rsidRPr="00F857D5">
        <w:rPr>
          <w:color w:val="000000" w:themeColor="text1"/>
          <w:szCs w:val="24"/>
        </w:rPr>
        <w:br/>
        <w:t>в) глубоко рассматриваются свойства света и его взаимодействие с веществом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2. Определите предельный угол падения для луча, переходящего из стекла в воду:</w:t>
      </w:r>
      <w:r w:rsidRPr="00F857D5">
        <w:rPr>
          <w:color w:val="000000" w:themeColor="text1"/>
          <w:szCs w:val="24"/>
        </w:rPr>
        <w:br/>
        <w:t>а) 77°</w:t>
      </w:r>
      <w:r w:rsidRPr="00F857D5">
        <w:rPr>
          <w:color w:val="000000" w:themeColor="text1"/>
          <w:szCs w:val="24"/>
        </w:rPr>
        <w:br/>
        <w:t xml:space="preserve">б) 63° </w:t>
      </w:r>
      <w:r w:rsidRPr="00F857D5">
        <w:rPr>
          <w:color w:val="000000" w:themeColor="text1"/>
          <w:szCs w:val="24"/>
        </w:rPr>
        <w:br/>
        <w:t>в) 45°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3. На главной оптической оси собирающей линзы оптической силой 5 </w:t>
      </w:r>
      <w:proofErr w:type="spellStart"/>
      <w:r w:rsidRPr="00F857D5">
        <w:rPr>
          <w:color w:val="000000" w:themeColor="text1"/>
          <w:szCs w:val="24"/>
        </w:rPr>
        <w:t>дптр</w:t>
      </w:r>
      <w:proofErr w:type="spellEnd"/>
      <w:r w:rsidRPr="00F857D5">
        <w:rPr>
          <w:color w:val="000000" w:themeColor="text1"/>
          <w:szCs w:val="24"/>
        </w:rPr>
        <w:t xml:space="preserve"> на расстоянии 40 см от нее находится точечный источник света. Каков диаметр светлого пятна на экране, расположенном на расстоянии 20 см за линзой, перпендикулярно ее главной оптической оси? Диаметр линзы 6 см. Ответ дайте в см:</w:t>
      </w:r>
      <w:r w:rsidRPr="00F857D5">
        <w:rPr>
          <w:color w:val="000000" w:themeColor="text1"/>
          <w:szCs w:val="24"/>
        </w:rPr>
        <w:br/>
        <w:t>а) 7</w:t>
      </w:r>
      <w:r w:rsidRPr="00F857D5">
        <w:rPr>
          <w:color w:val="000000" w:themeColor="text1"/>
          <w:szCs w:val="24"/>
        </w:rPr>
        <w:br/>
        <w:t>б) 5</w:t>
      </w:r>
      <w:r w:rsidRPr="00F857D5">
        <w:rPr>
          <w:color w:val="000000" w:themeColor="text1"/>
          <w:szCs w:val="24"/>
        </w:rPr>
        <w:br/>
        <w:t xml:space="preserve">в) 3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4. Луч света переходит из воздуха в воду. Определить угол падения света на поверхность воды, если угол преломления равен 18°:</w:t>
      </w:r>
      <w:r w:rsidRPr="00F857D5">
        <w:rPr>
          <w:color w:val="000000" w:themeColor="text1"/>
          <w:szCs w:val="24"/>
        </w:rPr>
        <w:br/>
        <w:t xml:space="preserve">а) 25° </w:t>
      </w:r>
      <w:r w:rsidRPr="00F857D5">
        <w:rPr>
          <w:color w:val="000000" w:themeColor="text1"/>
          <w:szCs w:val="24"/>
        </w:rPr>
        <w:br/>
        <w:t>б) 18°</w:t>
      </w:r>
      <w:r w:rsidRPr="00F857D5">
        <w:rPr>
          <w:color w:val="000000" w:themeColor="text1"/>
          <w:szCs w:val="24"/>
        </w:rPr>
        <w:br/>
        <w:t>в) 36°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 xml:space="preserve">5. Предмет расположен перпендикулярно главной оптической оси тонкой собирающей линзы с оптической силой 10 </w:t>
      </w:r>
      <w:proofErr w:type="spellStart"/>
      <w:r w:rsidRPr="00F857D5">
        <w:rPr>
          <w:color w:val="000000" w:themeColor="text1"/>
          <w:szCs w:val="24"/>
        </w:rPr>
        <w:t>дптр</w:t>
      </w:r>
      <w:proofErr w:type="spellEnd"/>
      <w:r w:rsidRPr="00F857D5">
        <w:rPr>
          <w:color w:val="000000" w:themeColor="text1"/>
          <w:szCs w:val="24"/>
        </w:rPr>
        <w:t xml:space="preserve">. Расстояние от предмета до линзы равно 30 см. Определите расстояние от линзы до изображения предмета. Ответ дайте в </w:t>
      </w:r>
      <w:proofErr w:type="gramStart"/>
      <w:r w:rsidRPr="00F857D5">
        <w:rPr>
          <w:color w:val="000000" w:themeColor="text1"/>
          <w:szCs w:val="24"/>
        </w:rPr>
        <w:t>см</w:t>
      </w:r>
      <w:proofErr w:type="gramEnd"/>
      <w:r w:rsidRPr="00F857D5">
        <w:rPr>
          <w:color w:val="000000" w:themeColor="text1"/>
          <w:szCs w:val="24"/>
        </w:rPr>
        <w:t>:</w:t>
      </w:r>
      <w:r w:rsidRPr="00F857D5">
        <w:rPr>
          <w:color w:val="000000" w:themeColor="text1"/>
          <w:szCs w:val="24"/>
        </w:rPr>
        <w:br/>
        <w:t>а) 25</w:t>
      </w:r>
      <w:r w:rsidRPr="00F857D5">
        <w:rPr>
          <w:color w:val="000000" w:themeColor="text1"/>
          <w:szCs w:val="24"/>
        </w:rPr>
        <w:br/>
        <w:t>б) 14</w:t>
      </w:r>
      <w:r w:rsidRPr="00F857D5">
        <w:rPr>
          <w:color w:val="000000" w:themeColor="text1"/>
          <w:szCs w:val="24"/>
        </w:rPr>
        <w:br/>
        <w:t xml:space="preserve">в) 15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6. Определить угол отражения света, если угол между падающим лучом и отражающей поверхностью равен 50°:</w:t>
      </w:r>
      <w:r w:rsidRPr="00F857D5">
        <w:rPr>
          <w:color w:val="000000" w:themeColor="text1"/>
          <w:szCs w:val="24"/>
        </w:rPr>
        <w:br/>
        <w:t>а) 120°</w:t>
      </w:r>
      <w:r w:rsidRPr="00F857D5">
        <w:rPr>
          <w:color w:val="000000" w:themeColor="text1"/>
          <w:szCs w:val="24"/>
        </w:rPr>
        <w:br/>
        <w:t xml:space="preserve">б) 40° </w:t>
      </w:r>
      <w:r w:rsidRPr="00F857D5">
        <w:rPr>
          <w:color w:val="000000" w:themeColor="text1"/>
          <w:szCs w:val="24"/>
        </w:rPr>
        <w:br/>
        <w:t>в) 50°</w:t>
      </w:r>
    </w:p>
    <w:p w:rsidR="003E3C07" w:rsidRPr="00F857D5" w:rsidRDefault="003E3C07" w:rsidP="003E3C07">
      <w:pPr>
        <w:shd w:val="clear" w:color="auto" w:fill="FFFFFF"/>
        <w:rPr>
          <w:szCs w:val="24"/>
          <w:shd w:val="clear" w:color="auto" w:fill="FFFFFF"/>
        </w:rPr>
      </w:pPr>
      <w:r w:rsidRPr="00F857D5">
        <w:rPr>
          <w:color w:val="000000" w:themeColor="text1"/>
          <w:szCs w:val="24"/>
        </w:rPr>
        <w:t xml:space="preserve">7. </w:t>
      </w:r>
      <w:r w:rsidRPr="00F857D5">
        <w:rPr>
          <w:szCs w:val="24"/>
        </w:rPr>
        <w:t>Выберите правильный ответ. Число АББЕ …это?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color w:val="222222"/>
          <w:szCs w:val="24"/>
          <w:shd w:val="clear" w:color="auto" w:fill="FFFFFF"/>
        </w:rPr>
        <w:t>Б</w:t>
      </w:r>
      <w:r w:rsidRPr="00F857D5">
        <w:rPr>
          <w:szCs w:val="24"/>
        </w:rPr>
        <w:t>езразмерная величина</w:t>
      </w:r>
      <w:r w:rsidRPr="00F857D5">
        <w:rPr>
          <w:szCs w:val="24"/>
          <w:shd w:val="clear" w:color="auto" w:fill="FFFFFF"/>
        </w:rPr>
        <w:t>, мера дисперсии света в прозрачных средах. Чем оно меньше, тем больше дисперсия и тем сильнее хроматическая аберрация среды.</w:t>
      </w:r>
      <w:r w:rsidRPr="00F857D5">
        <w:rPr>
          <w:color w:val="000000" w:themeColor="text1"/>
          <w:szCs w:val="24"/>
        </w:rPr>
        <w:br/>
        <w:t xml:space="preserve">б) </w:t>
      </w:r>
      <w:r w:rsidRPr="00F857D5">
        <w:rPr>
          <w:color w:val="000000"/>
          <w:szCs w:val="24"/>
          <w:shd w:val="clear" w:color="auto" w:fill="FFFFFF"/>
        </w:rPr>
        <w:t>Характеризует хроматические аберрации, вызывающие появление окрашенных контуров у изображений предметов при взгляде на них через периферическую часть линзы.</w:t>
      </w:r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szCs w:val="24"/>
          <w:shd w:val="clear" w:color="auto" w:fill="FFFFFF"/>
        </w:rPr>
        <w:t>Обусловленная зависимостью показателя преломления среды от длины волны, проходящего через неё излучения.</w:t>
      </w:r>
      <w:r w:rsidRPr="00F857D5">
        <w:rPr>
          <w:color w:val="000000" w:themeColor="text1"/>
          <w:szCs w:val="24"/>
        </w:rPr>
        <w:br/>
        <w:t xml:space="preserve">г) </w:t>
      </w:r>
      <w:r w:rsidRPr="00F857D5">
        <w:rPr>
          <w:szCs w:val="24"/>
          <w:shd w:val="clear" w:color="auto" w:fill="FFFFFF"/>
        </w:rPr>
        <w:t>Нет правильного ответа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szCs w:val="24"/>
          <w:shd w:val="clear" w:color="auto" w:fill="FFFFFF"/>
        </w:rPr>
        <w:t xml:space="preserve">8. </w:t>
      </w:r>
      <w:r w:rsidRPr="00F857D5">
        <w:rPr>
          <w:szCs w:val="24"/>
        </w:rPr>
        <w:t>Выберите правильный ответ. Удельный вес линзы …это?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szCs w:val="24"/>
          <w:shd w:val="clear" w:color="auto" w:fill="FFFFFF"/>
        </w:rPr>
        <w:t>Относительная плотность полимерных материалов.</w:t>
      </w:r>
      <w:r w:rsidRPr="00F857D5">
        <w:rPr>
          <w:color w:val="000000" w:themeColor="text1"/>
          <w:szCs w:val="24"/>
        </w:rPr>
        <w:br/>
        <w:t xml:space="preserve">б) </w:t>
      </w:r>
      <w:r w:rsidRPr="00F857D5">
        <w:rPr>
          <w:color w:val="000000" w:themeColor="text1"/>
          <w:szCs w:val="24"/>
          <w:shd w:val="clear" w:color="auto" w:fill="FFFFFF"/>
        </w:rPr>
        <w:t>Форма и толщина </w:t>
      </w:r>
      <w:r w:rsidRPr="00F857D5">
        <w:rPr>
          <w:bCs/>
          <w:color w:val="000000" w:themeColor="text1"/>
          <w:szCs w:val="24"/>
          <w:shd w:val="clear" w:color="auto" w:fill="FFFFFF"/>
        </w:rPr>
        <w:t>линзы</w:t>
      </w:r>
      <w:r w:rsidRPr="00F857D5">
        <w:rPr>
          <w:color w:val="000000" w:themeColor="text1"/>
          <w:szCs w:val="24"/>
          <w:shd w:val="clear" w:color="auto" w:fill="FFFFFF"/>
        </w:rPr>
        <w:t>.</w:t>
      </w:r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  <w:r w:rsidRPr="00F857D5">
        <w:rPr>
          <w:color w:val="000000" w:themeColor="text1"/>
          <w:szCs w:val="24"/>
        </w:rPr>
        <w:br/>
        <w:t xml:space="preserve">г) </w:t>
      </w:r>
      <w:r w:rsidRPr="00F857D5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9. Выберите дизайн полимерных линз?</w:t>
      </w:r>
      <w:r w:rsidRPr="00F857D5">
        <w:rPr>
          <w:color w:val="000000" w:themeColor="text1"/>
          <w:szCs w:val="24"/>
        </w:rPr>
        <w:br/>
        <w:t xml:space="preserve">а) </w:t>
      </w:r>
      <w:proofErr w:type="gramStart"/>
      <w:r w:rsidRPr="00F857D5">
        <w:rPr>
          <w:color w:val="000000" w:themeColor="text1"/>
          <w:szCs w:val="24"/>
        </w:rPr>
        <w:t>Сферические</w:t>
      </w:r>
      <w:proofErr w:type="gramEnd"/>
      <w:r w:rsidRPr="00F857D5">
        <w:rPr>
          <w:color w:val="000000" w:themeColor="text1"/>
          <w:szCs w:val="24"/>
        </w:rPr>
        <w:t xml:space="preserve"> </w:t>
      </w:r>
      <w:r w:rsidRPr="00F857D5">
        <w:rPr>
          <w:color w:val="000000" w:themeColor="text1"/>
          <w:szCs w:val="24"/>
        </w:rPr>
        <w:br/>
        <w:t xml:space="preserve">б) </w:t>
      </w:r>
      <w:proofErr w:type="spellStart"/>
      <w:r w:rsidRPr="00F857D5">
        <w:rPr>
          <w:color w:val="000000" w:themeColor="text1"/>
          <w:szCs w:val="24"/>
        </w:rPr>
        <w:t>Фотохромные</w:t>
      </w:r>
      <w:proofErr w:type="spellEnd"/>
      <w:r w:rsidRPr="00F857D5">
        <w:rPr>
          <w:color w:val="000000" w:themeColor="text1"/>
          <w:szCs w:val="24"/>
        </w:rPr>
        <w:br/>
      </w:r>
      <w:r w:rsidRPr="00F857D5">
        <w:rPr>
          <w:color w:val="000000" w:themeColor="text1"/>
          <w:szCs w:val="24"/>
        </w:rPr>
        <w:lastRenderedPageBreak/>
        <w:t xml:space="preserve">в) </w:t>
      </w:r>
      <w:proofErr w:type="spellStart"/>
      <w:r w:rsidRPr="00F857D5">
        <w:rPr>
          <w:color w:val="000000" w:themeColor="text1"/>
          <w:szCs w:val="24"/>
        </w:rPr>
        <w:t>Асферические</w:t>
      </w:r>
      <w:proofErr w:type="spellEnd"/>
      <w:r w:rsidRPr="00F857D5">
        <w:rPr>
          <w:color w:val="000000" w:themeColor="text1"/>
          <w:szCs w:val="24"/>
        </w:rPr>
        <w:br/>
        <w:t xml:space="preserve">г) </w:t>
      </w:r>
      <w:proofErr w:type="spellStart"/>
      <w:r w:rsidRPr="00F857D5">
        <w:rPr>
          <w:color w:val="000000" w:themeColor="text1"/>
          <w:szCs w:val="24"/>
        </w:rPr>
        <w:t>Поликорбанатные</w:t>
      </w:r>
      <w:proofErr w:type="spellEnd"/>
      <w:r w:rsidRPr="00F857D5">
        <w:rPr>
          <w:color w:val="000000" w:themeColor="text1"/>
          <w:szCs w:val="24"/>
        </w:rPr>
        <w:t xml:space="preserve"> 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10. Выберите правильный ответ. Материалы очковых линз?</w:t>
      </w:r>
      <w:r w:rsidRPr="00F857D5">
        <w:rPr>
          <w:color w:val="000000" w:themeColor="text1"/>
          <w:szCs w:val="24"/>
        </w:rPr>
        <w:br/>
        <w:t>а) Полимерные</w:t>
      </w:r>
      <w:r w:rsidRPr="00F857D5">
        <w:rPr>
          <w:color w:val="000000" w:themeColor="text1"/>
          <w:szCs w:val="24"/>
        </w:rPr>
        <w:br/>
        <w:t>в) Органические</w:t>
      </w:r>
      <w:r w:rsidRPr="00F857D5">
        <w:rPr>
          <w:color w:val="000000" w:themeColor="text1"/>
          <w:szCs w:val="24"/>
        </w:rPr>
        <w:br/>
        <w:t xml:space="preserve">г) </w:t>
      </w:r>
      <w:proofErr w:type="spellStart"/>
      <w:r w:rsidRPr="00F857D5">
        <w:rPr>
          <w:color w:val="000000" w:themeColor="text1"/>
          <w:szCs w:val="24"/>
        </w:rPr>
        <w:t>Поликорбанат</w:t>
      </w:r>
      <w:proofErr w:type="spellEnd"/>
      <w:r w:rsidRPr="00F857D5">
        <w:rPr>
          <w:color w:val="000000" w:themeColor="text1"/>
          <w:szCs w:val="24"/>
        </w:rPr>
        <w:br/>
      </w:r>
      <w:proofErr w:type="spellStart"/>
      <w:r w:rsidRPr="00F857D5">
        <w:rPr>
          <w:color w:val="000000" w:themeColor="text1"/>
          <w:szCs w:val="24"/>
        </w:rPr>
        <w:t>д</w:t>
      </w:r>
      <w:proofErr w:type="spellEnd"/>
      <w:r w:rsidRPr="00F857D5">
        <w:rPr>
          <w:color w:val="000000" w:themeColor="text1"/>
          <w:szCs w:val="24"/>
        </w:rPr>
        <w:t xml:space="preserve">) </w:t>
      </w:r>
      <w:proofErr w:type="spellStart"/>
      <w:r w:rsidRPr="00F857D5">
        <w:rPr>
          <w:color w:val="000000" w:themeColor="text1"/>
          <w:szCs w:val="24"/>
          <w:lang w:val="en-US"/>
        </w:rPr>
        <w:t>Trivex</w:t>
      </w:r>
      <w:proofErr w:type="spellEnd"/>
      <w:r w:rsidRPr="00F857D5">
        <w:rPr>
          <w:color w:val="000000" w:themeColor="text1"/>
          <w:szCs w:val="24"/>
        </w:rPr>
        <w:br/>
        <w:t>е) Все ответы верны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11. Выберите правильный ответ. Характеристики очковых линз</w:t>
      </w:r>
      <w:r w:rsidRPr="00F857D5">
        <w:rPr>
          <w:color w:val="000000" w:themeColor="text1"/>
          <w:szCs w:val="24"/>
        </w:rPr>
        <w:br/>
        <w:t>а) Масса, плотность, цвет.</w:t>
      </w:r>
      <w:r w:rsidRPr="00F857D5">
        <w:rPr>
          <w:color w:val="000000" w:themeColor="text1"/>
          <w:szCs w:val="24"/>
        </w:rPr>
        <w:br/>
        <w:t xml:space="preserve">б) </w:t>
      </w:r>
      <w:r w:rsidRPr="00F857D5">
        <w:rPr>
          <w:color w:val="000000"/>
        </w:rPr>
        <w:t>Индекс, плотность</w:t>
      </w:r>
      <w:proofErr w:type="gramStart"/>
      <w:r w:rsidRPr="00F857D5">
        <w:rPr>
          <w:color w:val="000000"/>
        </w:rPr>
        <w:t xml:space="preserve"> ,</w:t>
      </w:r>
      <w:proofErr w:type="gramEnd"/>
      <w:r w:rsidRPr="00F857D5">
        <w:rPr>
          <w:color w:val="000000"/>
        </w:rPr>
        <w:t xml:space="preserve"> число </w:t>
      </w:r>
      <w:proofErr w:type="spellStart"/>
      <w:r w:rsidRPr="00F857D5">
        <w:rPr>
          <w:color w:val="000000"/>
        </w:rPr>
        <w:t>Аббе</w:t>
      </w:r>
      <w:proofErr w:type="spellEnd"/>
      <w:r w:rsidRPr="00F857D5">
        <w:rPr>
          <w:color w:val="000000"/>
        </w:rPr>
        <w:t>, поглощение (УФ).</w:t>
      </w:r>
      <w:r w:rsidRPr="00F857D5">
        <w:rPr>
          <w:color w:val="000000"/>
        </w:rPr>
        <w:br/>
        <w:t>в) Вес, размер, дизайн.</w:t>
      </w:r>
      <w:r w:rsidRPr="00F857D5">
        <w:rPr>
          <w:color w:val="000000" w:themeColor="text1"/>
          <w:szCs w:val="24"/>
        </w:rPr>
        <w:br/>
        <w:t xml:space="preserve">г) Поглощение (УФ), показатель преломления, число </w:t>
      </w:r>
      <w:proofErr w:type="spellStart"/>
      <w:r w:rsidRPr="00F857D5">
        <w:rPr>
          <w:color w:val="000000" w:themeColor="text1"/>
          <w:szCs w:val="24"/>
        </w:rPr>
        <w:t>Аббе</w:t>
      </w:r>
      <w:proofErr w:type="spellEnd"/>
      <w:r w:rsidRPr="00F857D5">
        <w:rPr>
          <w:color w:val="000000" w:themeColor="text1"/>
          <w:szCs w:val="24"/>
        </w:rPr>
        <w:t>.</w:t>
      </w:r>
    </w:p>
    <w:p w:rsidR="003E3C07" w:rsidRPr="00F857D5" w:rsidRDefault="003E3C07" w:rsidP="003E3C07">
      <w:pPr>
        <w:shd w:val="clear" w:color="auto" w:fill="FFFFFF"/>
        <w:rPr>
          <w:color w:val="000000" w:themeColor="text1"/>
          <w:szCs w:val="24"/>
        </w:rPr>
      </w:pPr>
      <w:r w:rsidRPr="00F857D5">
        <w:rPr>
          <w:color w:val="000000" w:themeColor="text1"/>
          <w:szCs w:val="24"/>
        </w:rPr>
        <w:t>12. Выберите правильный ответ. Покрытия, наносимые на очковые линзы?</w:t>
      </w:r>
      <w:r w:rsidRPr="00F857D5">
        <w:rPr>
          <w:color w:val="000000" w:themeColor="text1"/>
          <w:szCs w:val="24"/>
        </w:rPr>
        <w:br/>
        <w:t xml:space="preserve">а) Органические, минеральные, просветляющие, </w:t>
      </w:r>
      <w:proofErr w:type="spellStart"/>
      <w:r w:rsidRPr="00F857D5">
        <w:rPr>
          <w:color w:val="000000" w:themeColor="text1"/>
          <w:szCs w:val="24"/>
        </w:rPr>
        <w:t>поликорбанатные</w:t>
      </w:r>
      <w:proofErr w:type="spellEnd"/>
      <w:r w:rsidRPr="00F857D5">
        <w:rPr>
          <w:color w:val="000000" w:themeColor="text1"/>
          <w:szCs w:val="24"/>
        </w:rPr>
        <w:t>.</w:t>
      </w:r>
      <w:r w:rsidRPr="00F857D5">
        <w:rPr>
          <w:color w:val="000000" w:themeColor="text1"/>
          <w:szCs w:val="24"/>
        </w:rPr>
        <w:br/>
        <w:t xml:space="preserve">б) </w:t>
      </w:r>
      <w:r w:rsidRPr="00F857D5">
        <w:rPr>
          <w:color w:val="000000"/>
        </w:rPr>
        <w:t xml:space="preserve">Упрочняющие, просветляющие, </w:t>
      </w:r>
      <w:proofErr w:type="spellStart"/>
      <w:r w:rsidRPr="00F857D5">
        <w:rPr>
          <w:color w:val="000000"/>
        </w:rPr>
        <w:t>водо</w:t>
      </w:r>
      <w:proofErr w:type="spellEnd"/>
      <w:r w:rsidRPr="00F857D5">
        <w:rPr>
          <w:color w:val="000000"/>
        </w:rPr>
        <w:t>- и грязеотталкивающие, многофункциональные.</w:t>
      </w:r>
      <w:r w:rsidRPr="00F857D5">
        <w:rPr>
          <w:color w:val="000000" w:themeColor="text1"/>
          <w:szCs w:val="24"/>
        </w:rPr>
        <w:br/>
        <w:t xml:space="preserve">в) </w:t>
      </w:r>
      <w:proofErr w:type="spellStart"/>
      <w:r w:rsidRPr="00F857D5">
        <w:rPr>
          <w:color w:val="000000" w:themeColor="text1"/>
          <w:szCs w:val="24"/>
        </w:rPr>
        <w:t>Асферические</w:t>
      </w:r>
      <w:proofErr w:type="spellEnd"/>
      <w:r w:rsidRPr="00F857D5">
        <w:rPr>
          <w:color w:val="000000" w:themeColor="text1"/>
          <w:szCs w:val="24"/>
        </w:rPr>
        <w:t xml:space="preserve">, многофункциональные, прогрессивные, </w:t>
      </w:r>
      <w:proofErr w:type="spellStart"/>
      <w:r w:rsidRPr="00F857D5">
        <w:rPr>
          <w:color w:val="000000" w:themeColor="text1"/>
          <w:szCs w:val="24"/>
        </w:rPr>
        <w:t>фотохромные</w:t>
      </w:r>
      <w:proofErr w:type="spellEnd"/>
      <w:r w:rsidRPr="00F857D5">
        <w:rPr>
          <w:color w:val="000000" w:themeColor="text1"/>
          <w:szCs w:val="24"/>
        </w:rPr>
        <w:t>.</w:t>
      </w:r>
      <w:r w:rsidRPr="00F857D5">
        <w:rPr>
          <w:color w:val="000000" w:themeColor="text1"/>
          <w:szCs w:val="24"/>
        </w:rPr>
        <w:br/>
        <w:t>г</w:t>
      </w:r>
      <w:proofErr w:type="gramStart"/>
      <w:r w:rsidRPr="00F857D5">
        <w:rPr>
          <w:color w:val="000000" w:themeColor="text1"/>
          <w:szCs w:val="24"/>
        </w:rPr>
        <w:t>)П</w:t>
      </w:r>
      <w:proofErr w:type="gramEnd"/>
      <w:r w:rsidRPr="00F857D5">
        <w:rPr>
          <w:color w:val="000000" w:themeColor="text1"/>
          <w:szCs w:val="24"/>
        </w:rPr>
        <w:t>оляризационные, офисные, упрочняющие.</w:t>
      </w:r>
    </w:p>
    <w:p w:rsidR="003E3C07" w:rsidRPr="00F857D5" w:rsidRDefault="003E3C07" w:rsidP="003E3C07">
      <w:pPr>
        <w:shd w:val="clear" w:color="auto" w:fill="FFFFFF"/>
        <w:rPr>
          <w:szCs w:val="24"/>
        </w:rPr>
      </w:pPr>
      <w:r w:rsidRPr="00F857D5">
        <w:rPr>
          <w:color w:val="000000" w:themeColor="text1"/>
          <w:szCs w:val="24"/>
        </w:rPr>
        <w:t xml:space="preserve">13. </w:t>
      </w:r>
      <w:r w:rsidRPr="00F857D5">
        <w:rPr>
          <w:rFonts w:eastAsia="Times New Roman,Bold"/>
          <w:bCs/>
          <w:szCs w:val="24"/>
        </w:rPr>
        <w:t>Выберите значение просветляющего покрытия из предложенных вариантов?</w:t>
      </w:r>
      <w:r w:rsidRPr="00F857D5">
        <w:rPr>
          <w:color w:val="000000" w:themeColor="text1"/>
          <w:szCs w:val="24"/>
        </w:rPr>
        <w:br/>
        <w:t xml:space="preserve">а) </w:t>
      </w:r>
      <w:r w:rsidRPr="00F857D5">
        <w:rPr>
          <w:szCs w:val="24"/>
        </w:rPr>
        <w:t>предназначено для уменьшения отражения света от поверхности линз</w:t>
      </w:r>
      <w:r w:rsidRPr="00F857D5">
        <w:rPr>
          <w:color w:val="000000" w:themeColor="text1"/>
          <w:szCs w:val="24"/>
        </w:rPr>
        <w:br/>
        <w:t xml:space="preserve">б) </w:t>
      </w:r>
      <w:r w:rsidRPr="00F857D5">
        <w:rPr>
          <w:szCs w:val="24"/>
        </w:rPr>
        <w:t>предназначено для уменьшения аберраций поверхности линз</w:t>
      </w:r>
      <w:r w:rsidRPr="00F857D5">
        <w:rPr>
          <w:color w:val="000000" w:themeColor="text1"/>
          <w:szCs w:val="24"/>
        </w:rPr>
        <w:br/>
        <w:t xml:space="preserve">в) </w:t>
      </w:r>
      <w:r w:rsidRPr="00F857D5">
        <w:rPr>
          <w:szCs w:val="24"/>
        </w:rPr>
        <w:t>предназначено для уменьшения пропускания света в солнцезащитных линзах</w:t>
      </w:r>
      <w:r w:rsidRPr="00F857D5">
        <w:rPr>
          <w:color w:val="000000" w:themeColor="text1"/>
          <w:szCs w:val="24"/>
        </w:rPr>
        <w:br/>
        <w:t xml:space="preserve">г) </w:t>
      </w:r>
      <w:r w:rsidRPr="00F857D5">
        <w:rPr>
          <w:szCs w:val="24"/>
        </w:rPr>
        <w:t>предназначено для уменьшения кривизны поверхности линзы</w:t>
      </w:r>
    </w:p>
    <w:p w:rsidR="003E3C07" w:rsidRPr="00F857D5" w:rsidRDefault="003E3C07" w:rsidP="003E3C07">
      <w:pPr>
        <w:shd w:val="clear" w:color="auto" w:fill="FFFFFF"/>
        <w:rPr>
          <w:color w:val="212529"/>
        </w:rPr>
      </w:pPr>
      <w:r w:rsidRPr="00F857D5">
        <w:rPr>
          <w:szCs w:val="24"/>
        </w:rPr>
        <w:t xml:space="preserve">14. </w:t>
      </w:r>
      <w:r w:rsidRPr="00F857D5">
        <w:rPr>
          <w:rStyle w:val="af8"/>
          <w:b w:val="0"/>
          <w:color w:val="212529"/>
        </w:rPr>
        <w:t>В чем измеряется оптическая сила линзы?</w:t>
      </w:r>
      <w:r w:rsidRPr="00F857D5">
        <w:rPr>
          <w:rStyle w:val="af8"/>
          <w:b w:val="0"/>
          <w:color w:val="212529"/>
        </w:rPr>
        <w:br/>
        <w:t xml:space="preserve">а) </w:t>
      </w:r>
      <w:r w:rsidRPr="00F857D5">
        <w:rPr>
          <w:color w:val="212529"/>
        </w:rPr>
        <w:t>Диоптрии</w:t>
      </w:r>
      <w:r w:rsidRPr="00F857D5">
        <w:rPr>
          <w:color w:val="212529"/>
        </w:rPr>
        <w:br/>
        <w:t>б) Ньютоны</w:t>
      </w:r>
      <w:r w:rsidRPr="00F857D5">
        <w:rPr>
          <w:color w:val="212529"/>
        </w:rPr>
        <w:br/>
        <w:t>в) Джоули</w:t>
      </w:r>
      <w:r w:rsidRPr="00F857D5">
        <w:rPr>
          <w:color w:val="212529"/>
        </w:rPr>
        <w:br/>
        <w:t>г)  Канделы</w:t>
      </w:r>
    </w:p>
    <w:p w:rsidR="003E3C07" w:rsidRPr="00F857D5" w:rsidRDefault="003E3C07" w:rsidP="003E3C07">
      <w:pPr>
        <w:shd w:val="clear" w:color="auto" w:fill="FFFFFF"/>
        <w:rPr>
          <w:color w:val="212529"/>
        </w:rPr>
      </w:pPr>
      <w:r w:rsidRPr="00F857D5">
        <w:rPr>
          <w:color w:val="212529"/>
        </w:rPr>
        <w:t xml:space="preserve">15. </w:t>
      </w:r>
      <w:r w:rsidRPr="00F857D5">
        <w:rPr>
          <w:rStyle w:val="af8"/>
          <w:b w:val="0"/>
          <w:color w:val="212529"/>
        </w:rPr>
        <w:t>Свойства оптической системы могут иметь?</w:t>
      </w:r>
      <w:r w:rsidRPr="00F857D5">
        <w:rPr>
          <w:rStyle w:val="af8"/>
          <w:b w:val="0"/>
          <w:color w:val="212529"/>
        </w:rPr>
        <w:br/>
        <w:t xml:space="preserve">а) </w:t>
      </w:r>
      <w:r w:rsidRPr="00F857D5">
        <w:rPr>
          <w:color w:val="212529"/>
        </w:rPr>
        <w:t>Любые тела, которые удовлетворяют определению линзы</w:t>
      </w:r>
      <w:r w:rsidRPr="00F857D5">
        <w:rPr>
          <w:color w:val="212529"/>
        </w:rPr>
        <w:br/>
        <w:t>б) Только стеклянные тела</w:t>
      </w:r>
      <w:r w:rsidRPr="00F857D5">
        <w:rPr>
          <w:color w:val="212529"/>
        </w:rPr>
        <w:br/>
        <w:t>в) Только оптически однородные тела</w:t>
      </w:r>
      <w:r w:rsidRPr="00F857D5">
        <w:rPr>
          <w:color w:val="212529"/>
        </w:rPr>
        <w:br/>
        <w:t>г) Только имеющие определенную форму</w:t>
      </w:r>
    </w:p>
    <w:p w:rsidR="003E3C07" w:rsidRPr="00F857D5" w:rsidRDefault="003E3C07" w:rsidP="003E3C07">
      <w:pPr>
        <w:shd w:val="clear" w:color="auto" w:fill="FFFFFF"/>
        <w:rPr>
          <w:color w:val="212529"/>
        </w:rPr>
      </w:pPr>
      <w:r w:rsidRPr="00F857D5">
        <w:rPr>
          <w:color w:val="212529"/>
        </w:rPr>
        <w:t xml:space="preserve">16. </w:t>
      </w:r>
      <w:r w:rsidRPr="00F857D5">
        <w:rPr>
          <w:rStyle w:val="af8"/>
          <w:b w:val="0"/>
          <w:color w:val="212529"/>
        </w:rPr>
        <w:t>От чего зависит угол вращения данного вещества?</w:t>
      </w:r>
      <w:r w:rsidRPr="00F857D5">
        <w:rPr>
          <w:rStyle w:val="af8"/>
          <w:b w:val="0"/>
          <w:color w:val="212529"/>
        </w:rPr>
        <w:br/>
        <w:t xml:space="preserve">а) </w:t>
      </w:r>
      <w:r w:rsidRPr="00F857D5">
        <w:rPr>
          <w:color w:val="212529"/>
        </w:rPr>
        <w:t>от длины волны</w:t>
      </w:r>
      <w:r w:rsidRPr="00F857D5">
        <w:rPr>
          <w:color w:val="212529"/>
        </w:rPr>
        <w:br/>
        <w:t>б) от скорости</w:t>
      </w:r>
      <w:r w:rsidRPr="00F857D5">
        <w:rPr>
          <w:color w:val="212529"/>
        </w:rPr>
        <w:br/>
        <w:t>в) от ускорения</w:t>
      </w:r>
      <w:r w:rsidRPr="00F857D5">
        <w:rPr>
          <w:color w:val="212529"/>
        </w:rPr>
        <w:br/>
        <w:t>г) от температуры</w:t>
      </w:r>
    </w:p>
    <w:p w:rsidR="003E3C07" w:rsidRPr="00F857D5" w:rsidRDefault="003E3C07" w:rsidP="003E3C07">
      <w:pPr>
        <w:shd w:val="clear" w:color="auto" w:fill="FFFFFF"/>
        <w:rPr>
          <w:color w:val="212529"/>
        </w:rPr>
      </w:pPr>
      <w:r w:rsidRPr="00F857D5">
        <w:rPr>
          <w:color w:val="212529"/>
        </w:rPr>
        <w:t xml:space="preserve">17. </w:t>
      </w:r>
      <w:r w:rsidRPr="00F857D5">
        <w:rPr>
          <w:rStyle w:val="af8"/>
          <w:b w:val="0"/>
          <w:color w:val="212529"/>
        </w:rPr>
        <w:t>От чего отсчитывается фокусное расстояние?</w:t>
      </w:r>
      <w:r w:rsidRPr="00F857D5">
        <w:rPr>
          <w:rStyle w:val="af8"/>
          <w:b w:val="0"/>
          <w:color w:val="212529"/>
        </w:rPr>
        <w:br/>
        <w:t xml:space="preserve">а) </w:t>
      </w:r>
      <w:r w:rsidRPr="00F857D5">
        <w:rPr>
          <w:color w:val="212529"/>
        </w:rPr>
        <w:t>от главных точек</w:t>
      </w:r>
      <w:r w:rsidRPr="00F857D5">
        <w:rPr>
          <w:color w:val="212529"/>
        </w:rPr>
        <w:br/>
        <w:t>б) от главных фокусов</w:t>
      </w:r>
      <w:r w:rsidRPr="00F857D5">
        <w:rPr>
          <w:color w:val="212529"/>
        </w:rPr>
        <w:br/>
        <w:t>в) от главной оптической оси</w:t>
      </w:r>
      <w:r w:rsidRPr="00F857D5">
        <w:rPr>
          <w:color w:val="212529"/>
        </w:rPr>
        <w:br/>
        <w:t>г) другой ответ</w:t>
      </w:r>
    </w:p>
    <w:p w:rsidR="003E3C07" w:rsidRPr="00F857D5" w:rsidRDefault="003E3C07" w:rsidP="003E3C07">
      <w:pPr>
        <w:shd w:val="clear" w:color="auto" w:fill="FFFFFF"/>
        <w:rPr>
          <w:color w:val="212529"/>
        </w:rPr>
      </w:pPr>
      <w:r w:rsidRPr="00F857D5">
        <w:rPr>
          <w:color w:val="212529"/>
        </w:rPr>
        <w:t xml:space="preserve">18. </w:t>
      </w:r>
      <w:r w:rsidRPr="00F857D5">
        <w:rPr>
          <w:rStyle w:val="af8"/>
          <w:b w:val="0"/>
          <w:color w:val="212529"/>
        </w:rPr>
        <w:t>В чем обычно выражается длина волны:</w:t>
      </w:r>
      <w:r w:rsidRPr="00F857D5">
        <w:rPr>
          <w:rStyle w:val="af8"/>
          <w:b w:val="0"/>
          <w:color w:val="212529"/>
        </w:rPr>
        <w:br/>
        <w:t xml:space="preserve">а) </w:t>
      </w:r>
      <w:r w:rsidRPr="00F857D5">
        <w:rPr>
          <w:color w:val="212529"/>
        </w:rPr>
        <w:t>нм</w:t>
      </w:r>
      <w:r w:rsidRPr="00F857D5">
        <w:rPr>
          <w:color w:val="212529"/>
        </w:rPr>
        <w:br/>
        <w:t>б) м</w:t>
      </w:r>
      <w:r w:rsidRPr="00F857D5">
        <w:rPr>
          <w:color w:val="212529"/>
        </w:rPr>
        <w:br/>
        <w:t>в) Дм</w:t>
      </w:r>
      <w:r w:rsidRPr="00F857D5">
        <w:rPr>
          <w:color w:val="212529"/>
        </w:rPr>
        <w:br/>
        <w:t>г) См</w:t>
      </w:r>
    </w:p>
    <w:p w:rsidR="003E3C07" w:rsidRPr="00F857D5" w:rsidRDefault="003E3C07" w:rsidP="003E3C07">
      <w:pPr>
        <w:shd w:val="clear" w:color="auto" w:fill="FFFFFF"/>
        <w:spacing w:after="375"/>
        <w:rPr>
          <w:bCs/>
          <w:color w:val="000000"/>
        </w:rPr>
      </w:pPr>
      <w:r w:rsidRPr="00F857D5">
        <w:rPr>
          <w:color w:val="212529"/>
        </w:rPr>
        <w:t xml:space="preserve">19. </w:t>
      </w:r>
      <w:r w:rsidRPr="00F857D5">
        <w:rPr>
          <w:color w:val="000000"/>
        </w:rPr>
        <w:t xml:space="preserve">Оптическая сила линзы равна 5 </w:t>
      </w:r>
      <w:proofErr w:type="spellStart"/>
      <w:r w:rsidRPr="00F857D5">
        <w:rPr>
          <w:color w:val="000000"/>
        </w:rPr>
        <w:t>дптр</w:t>
      </w:r>
      <w:proofErr w:type="spellEnd"/>
      <w:r w:rsidRPr="00F857D5">
        <w:rPr>
          <w:color w:val="000000"/>
        </w:rPr>
        <w:t>. Это означает, что…..</w:t>
      </w:r>
      <w:r w:rsidRPr="00F857D5">
        <w:rPr>
          <w:color w:val="000000"/>
        </w:rPr>
        <w:br/>
        <w:t xml:space="preserve">а) </w:t>
      </w:r>
      <w:proofErr w:type="gramStart"/>
      <w:r w:rsidRPr="00F857D5">
        <w:rPr>
          <w:bCs/>
          <w:color w:val="000000"/>
        </w:rPr>
        <w:t>линза</w:t>
      </w:r>
      <w:proofErr w:type="gramEnd"/>
      <w:r w:rsidRPr="00F857D5">
        <w:rPr>
          <w:bCs/>
          <w:color w:val="000000"/>
        </w:rPr>
        <w:t xml:space="preserve"> собирающая с фокусным расстоянием 2 м</w:t>
      </w:r>
      <w:r w:rsidRPr="00F857D5">
        <w:rPr>
          <w:bCs/>
          <w:color w:val="000000"/>
        </w:rPr>
        <w:br/>
        <w:t>б) линза собирающая с фокусным расстоянием 20 см</w:t>
      </w:r>
      <w:r w:rsidRPr="00F857D5">
        <w:rPr>
          <w:bCs/>
          <w:color w:val="000000"/>
        </w:rPr>
        <w:br/>
        <w:t>в) линза рассеивающая с фокусным расстоянием 2 м</w:t>
      </w:r>
      <w:r w:rsidRPr="00F857D5">
        <w:rPr>
          <w:bCs/>
          <w:color w:val="000000"/>
        </w:rPr>
        <w:br/>
        <w:t>г) линза рассеивающая с фокусным расстоянием 20 см</w:t>
      </w:r>
    </w:p>
    <w:p w:rsidR="003E3C07" w:rsidRPr="00F857D5" w:rsidRDefault="003E3C07" w:rsidP="003E3C07">
      <w:pPr>
        <w:shd w:val="clear" w:color="auto" w:fill="FFFFFF"/>
        <w:spacing w:after="375"/>
        <w:rPr>
          <w:bCs/>
          <w:color w:val="000000"/>
        </w:rPr>
      </w:pPr>
      <w:r w:rsidRPr="00F857D5">
        <w:rPr>
          <w:bCs/>
          <w:color w:val="000000"/>
        </w:rPr>
        <w:lastRenderedPageBreak/>
        <w:t xml:space="preserve">20. </w:t>
      </w:r>
      <w:r w:rsidRPr="00F857D5">
        <w:rPr>
          <w:color w:val="000000"/>
          <w:szCs w:val="24"/>
        </w:rPr>
        <w:t>Установите соответствие положений предмета на главной оптической оси линзы, указанных в левом столбце таблицы с изображениями в правом столбце.</w:t>
      </w:r>
    </w:p>
    <w:tbl>
      <w:tblPr>
        <w:tblW w:w="9127" w:type="dxa"/>
        <w:jc w:val="center"/>
        <w:tblInd w:w="-4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10"/>
        <w:gridCol w:w="3617"/>
      </w:tblGrid>
      <w:tr w:rsidR="003E3C07" w:rsidRPr="00F857D5" w:rsidTr="00A433AC">
        <w:trPr>
          <w:jc w:val="center"/>
        </w:trPr>
        <w:tc>
          <w:tcPr>
            <w:tcW w:w="5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bCs/>
                <w:color w:val="000000"/>
                <w:szCs w:val="24"/>
              </w:rPr>
              <w:t>Положение предмета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bCs/>
                <w:color w:val="000000"/>
                <w:szCs w:val="24"/>
              </w:rPr>
              <w:t>Характеристики изображения</w:t>
            </w:r>
          </w:p>
        </w:tc>
      </w:tr>
      <w:tr w:rsidR="003E3C07" w:rsidRPr="00F857D5" w:rsidTr="00A433AC">
        <w:trPr>
          <w:jc w:val="center"/>
        </w:trPr>
        <w:tc>
          <w:tcPr>
            <w:tcW w:w="5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А. линза собирающая, предмет между линзой и фокусом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1) действительное, увеличенное</w:t>
            </w:r>
          </w:p>
        </w:tc>
      </w:tr>
      <w:tr w:rsidR="003E3C07" w:rsidRPr="00F857D5" w:rsidTr="00A433AC">
        <w:trPr>
          <w:jc w:val="center"/>
        </w:trPr>
        <w:tc>
          <w:tcPr>
            <w:tcW w:w="5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Б. линза рассеивающая, предмет между линзой и фокусом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2) действительное, уменьшенное</w:t>
            </w:r>
          </w:p>
        </w:tc>
      </w:tr>
      <w:tr w:rsidR="003E3C07" w:rsidRPr="00F857D5" w:rsidTr="00A433AC">
        <w:trPr>
          <w:jc w:val="center"/>
        </w:trPr>
        <w:tc>
          <w:tcPr>
            <w:tcW w:w="5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В. Линза собирающая, предмет между фокусом и двойным фокусом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3) мнимое, увеличенное</w:t>
            </w:r>
          </w:p>
        </w:tc>
      </w:tr>
      <w:tr w:rsidR="003E3C07" w:rsidRPr="00F857D5" w:rsidTr="00A433AC">
        <w:trPr>
          <w:jc w:val="center"/>
        </w:trPr>
        <w:tc>
          <w:tcPr>
            <w:tcW w:w="5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C07" w:rsidRPr="00F857D5" w:rsidRDefault="003E3C07" w:rsidP="002D2A45">
            <w:pPr>
              <w:spacing w:line="276" w:lineRule="auto"/>
              <w:rPr>
                <w:color w:val="000000"/>
                <w:szCs w:val="24"/>
              </w:rPr>
            </w:pPr>
            <w:r w:rsidRPr="00F857D5">
              <w:rPr>
                <w:color w:val="000000"/>
                <w:szCs w:val="24"/>
              </w:rPr>
              <w:t>4) мнимое, уменьшенное</w:t>
            </w:r>
          </w:p>
        </w:tc>
      </w:tr>
    </w:tbl>
    <w:p w:rsidR="003E3C07" w:rsidRPr="00A433AC" w:rsidRDefault="003E3C07" w:rsidP="003E3C07">
      <w:pPr>
        <w:jc w:val="center"/>
        <w:rPr>
          <w:szCs w:val="24"/>
          <w:lang w:val="en-US"/>
        </w:rPr>
      </w:pPr>
      <w:r w:rsidRPr="00A433AC">
        <w:rPr>
          <w:szCs w:val="24"/>
        </w:rPr>
        <w:t>Темы для проекта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,  по рецепту: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-2,0;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62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</w:t>
      </w:r>
      <w:proofErr w:type="spellStart"/>
      <w:r w:rsidRPr="00A433AC">
        <w:rPr>
          <w:color w:val="000000" w:themeColor="text1"/>
        </w:rPr>
        <w:t>полуободковую</w:t>
      </w:r>
      <w:proofErr w:type="spellEnd"/>
      <w:r w:rsidRPr="00A433AC">
        <w:rPr>
          <w:color w:val="000000" w:themeColor="text1"/>
        </w:rPr>
        <w:t xml:space="preserve"> оправу, а=52мм, в=16мм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</w:t>
      </w:r>
      <w:r w:rsidRPr="00A433AC">
        <w:rPr>
          <w:color w:val="000000" w:themeColor="text1"/>
          <w:lang w:val="en-US"/>
        </w:rPr>
        <w:t>c</w:t>
      </w:r>
      <w:r w:rsidRPr="00A433AC">
        <w:rPr>
          <w:color w:val="000000" w:themeColor="text1"/>
        </w:rPr>
        <w:t xml:space="preserve"> прогрессивными линзами на автоматическом оборудовании </w:t>
      </w:r>
      <w:r w:rsidRPr="00A433AC">
        <w:rPr>
          <w:color w:val="000000" w:themeColor="text1"/>
          <w:lang w:val="en-US"/>
        </w:rPr>
        <w:t>MR</w:t>
      </w:r>
      <w:r w:rsidRPr="00A433AC">
        <w:rPr>
          <w:color w:val="000000" w:themeColor="text1"/>
        </w:rPr>
        <w:t>.</w:t>
      </w:r>
      <w:r w:rsidRPr="00A433AC">
        <w:rPr>
          <w:color w:val="000000" w:themeColor="text1"/>
          <w:lang w:val="en-US"/>
        </w:rPr>
        <w:t>Blue</w:t>
      </w:r>
      <w:r w:rsidRPr="00A433AC">
        <w:rPr>
          <w:color w:val="000000" w:themeColor="text1"/>
        </w:rPr>
        <w:t xml:space="preserve"> 2.0,  по рецепту: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+3,00 </w:t>
      </w:r>
      <w:r w:rsidRPr="00A433AC">
        <w:rPr>
          <w:color w:val="000000" w:themeColor="text1"/>
          <w:lang w:val="en-US"/>
        </w:rPr>
        <w:t>Add</w:t>
      </w:r>
      <w:r w:rsidRPr="00A433AC">
        <w:rPr>
          <w:color w:val="000000" w:themeColor="text1"/>
        </w:rPr>
        <w:t xml:space="preserve"> 1.5 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62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металлическую </w:t>
      </w:r>
      <w:proofErr w:type="spellStart"/>
      <w:r w:rsidRPr="00A433AC">
        <w:rPr>
          <w:color w:val="000000" w:themeColor="text1"/>
        </w:rPr>
        <w:t>ободковую</w:t>
      </w:r>
      <w:proofErr w:type="spellEnd"/>
      <w:r w:rsidRPr="00A433AC">
        <w:rPr>
          <w:color w:val="000000" w:themeColor="text1"/>
        </w:rPr>
        <w:t xml:space="preserve"> оправу а=54мм, в=16мм ( нужно сделать все разметки под клиента на оправе и изготовить в соответствии с ГОСТ)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,  по рецепту: </w:t>
      </w:r>
      <w:r w:rsidRPr="00A433AC">
        <w:rPr>
          <w:color w:val="000000" w:themeColor="text1"/>
          <w:lang w:val="en-US"/>
        </w:rPr>
        <w:t>OD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– 0,75; </w:t>
      </w:r>
      <w:r w:rsidRPr="00A433AC">
        <w:rPr>
          <w:color w:val="000000" w:themeColor="text1"/>
          <w:lang w:val="en-US"/>
        </w:rPr>
        <w:t>OS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– 0,5 </w:t>
      </w:r>
      <w:proofErr w:type="spellStart"/>
      <w:r w:rsidRPr="00A433AC">
        <w:rPr>
          <w:color w:val="000000" w:themeColor="text1"/>
          <w:lang w:val="en-US"/>
        </w:rPr>
        <w:t>Cyl</w:t>
      </w:r>
      <w:proofErr w:type="spellEnd"/>
      <w:r w:rsidRPr="00A433AC">
        <w:rPr>
          <w:color w:val="000000" w:themeColor="text1"/>
        </w:rPr>
        <w:t xml:space="preserve"> - 0.75 </w:t>
      </w:r>
      <w:r w:rsidRPr="00A433AC">
        <w:rPr>
          <w:color w:val="000000" w:themeColor="text1"/>
          <w:lang w:val="en-US"/>
        </w:rPr>
        <w:t>Ax</w:t>
      </w:r>
      <w:r w:rsidRPr="00A433AC">
        <w:rPr>
          <w:color w:val="000000" w:themeColor="text1"/>
        </w:rPr>
        <w:t xml:space="preserve"> 25;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55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металлическую </w:t>
      </w:r>
      <w:proofErr w:type="spellStart"/>
      <w:r w:rsidRPr="00A433AC">
        <w:rPr>
          <w:color w:val="000000" w:themeColor="text1"/>
        </w:rPr>
        <w:t>ободковую</w:t>
      </w:r>
      <w:proofErr w:type="spellEnd"/>
      <w:r w:rsidRPr="00A433AC">
        <w:rPr>
          <w:color w:val="000000" w:themeColor="text1"/>
        </w:rPr>
        <w:t xml:space="preserve"> оправу а=46мм, в=16мм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</w:t>
      </w:r>
      <w:r w:rsidRPr="00A433AC">
        <w:rPr>
          <w:color w:val="000000" w:themeColor="text1"/>
          <w:lang w:val="en-US"/>
        </w:rPr>
        <w:t>c</w:t>
      </w:r>
      <w:r w:rsidRPr="00A433AC">
        <w:rPr>
          <w:color w:val="000000" w:themeColor="text1"/>
        </w:rPr>
        <w:t xml:space="preserve"> офисными линзами на автоматическом оборудовании М</w:t>
      </w:r>
      <w:proofErr w:type="gramStart"/>
      <w:r w:rsidRPr="00A433AC">
        <w:rPr>
          <w:color w:val="000000" w:themeColor="text1"/>
          <w:lang w:val="en-US"/>
        </w:rPr>
        <w:t>R</w:t>
      </w:r>
      <w:proofErr w:type="gramEnd"/>
      <w:r w:rsidRPr="00A433AC">
        <w:rPr>
          <w:color w:val="000000" w:themeColor="text1"/>
        </w:rPr>
        <w:t>.</w:t>
      </w:r>
      <w:r w:rsidRPr="00A433AC">
        <w:rPr>
          <w:color w:val="000000" w:themeColor="text1"/>
          <w:lang w:val="en-US"/>
        </w:rPr>
        <w:t>Blue</w:t>
      </w:r>
      <w:r w:rsidRPr="00A433AC">
        <w:rPr>
          <w:color w:val="000000" w:themeColor="text1"/>
        </w:rPr>
        <w:t xml:space="preserve"> 2.0  ,  по рецепту: </w:t>
      </w:r>
      <w:r w:rsidRPr="00A433AC">
        <w:rPr>
          <w:color w:val="000000" w:themeColor="text1"/>
          <w:lang w:val="en-US"/>
        </w:rPr>
        <w:t>OD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+3,0 </w:t>
      </w:r>
      <w:proofErr w:type="spellStart"/>
      <w:r w:rsidRPr="00A433AC">
        <w:rPr>
          <w:color w:val="000000" w:themeColor="text1"/>
          <w:lang w:val="en-US"/>
        </w:rPr>
        <w:t>Cyl</w:t>
      </w:r>
      <w:proofErr w:type="spellEnd"/>
      <w:r w:rsidRPr="00A433AC">
        <w:rPr>
          <w:color w:val="000000" w:themeColor="text1"/>
        </w:rPr>
        <w:t xml:space="preserve"> -0.75 </w:t>
      </w:r>
      <w:r w:rsidRPr="00A433AC">
        <w:rPr>
          <w:color w:val="000000" w:themeColor="text1"/>
          <w:lang w:val="en-US"/>
        </w:rPr>
        <w:t>Ax</w:t>
      </w:r>
      <w:r w:rsidRPr="00A433AC">
        <w:rPr>
          <w:color w:val="000000" w:themeColor="text1"/>
        </w:rPr>
        <w:t xml:space="preserve"> 82; </w:t>
      </w:r>
      <w:r w:rsidRPr="00A433AC">
        <w:rPr>
          <w:color w:val="000000" w:themeColor="text1"/>
          <w:lang w:val="en-US"/>
        </w:rPr>
        <w:t>OS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+2,5 </w:t>
      </w:r>
      <w:proofErr w:type="spellStart"/>
      <w:r w:rsidRPr="00A433AC">
        <w:rPr>
          <w:color w:val="000000" w:themeColor="text1"/>
          <w:lang w:val="en-US"/>
        </w:rPr>
        <w:t>Cyl</w:t>
      </w:r>
      <w:proofErr w:type="spellEnd"/>
      <w:r w:rsidRPr="00A433AC">
        <w:rPr>
          <w:color w:val="000000" w:themeColor="text1"/>
        </w:rPr>
        <w:t xml:space="preserve"> -0.5 </w:t>
      </w:r>
      <w:r w:rsidRPr="00A433AC">
        <w:rPr>
          <w:color w:val="000000" w:themeColor="text1"/>
          <w:lang w:val="en-US"/>
        </w:rPr>
        <w:t>ax</w:t>
      </w:r>
      <w:r w:rsidRPr="00A433AC">
        <w:rPr>
          <w:color w:val="000000" w:themeColor="text1"/>
        </w:rPr>
        <w:t xml:space="preserve"> 76 </w:t>
      </w:r>
      <w:r w:rsidRPr="00A433AC">
        <w:rPr>
          <w:color w:val="000000" w:themeColor="text1"/>
          <w:lang w:val="en-US"/>
        </w:rPr>
        <w:t>Add</w:t>
      </w:r>
      <w:r w:rsidRPr="00A433AC">
        <w:rPr>
          <w:color w:val="000000" w:themeColor="text1"/>
        </w:rPr>
        <w:t xml:space="preserve"> 1.5, дегрессия 130 ,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58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комбинированную оправу а=56мм, в=14мм 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,  по рецепту: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+2,0;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62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</w:t>
      </w:r>
      <w:proofErr w:type="spellStart"/>
      <w:r w:rsidRPr="00A433AC">
        <w:rPr>
          <w:color w:val="000000" w:themeColor="text1"/>
        </w:rPr>
        <w:t>безободковую</w:t>
      </w:r>
      <w:proofErr w:type="spellEnd"/>
      <w:r w:rsidRPr="00A433AC">
        <w:rPr>
          <w:color w:val="000000" w:themeColor="text1"/>
        </w:rPr>
        <w:t xml:space="preserve"> оправу а=59мм, в=15мм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: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+2,25;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60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металлическую </w:t>
      </w:r>
      <w:proofErr w:type="spellStart"/>
      <w:r w:rsidRPr="00A433AC">
        <w:rPr>
          <w:color w:val="000000" w:themeColor="text1"/>
        </w:rPr>
        <w:t>ободковую</w:t>
      </w:r>
      <w:proofErr w:type="spellEnd"/>
      <w:r w:rsidRPr="00A433AC">
        <w:rPr>
          <w:color w:val="000000" w:themeColor="text1"/>
        </w:rPr>
        <w:t xml:space="preserve"> оправу а=50мм, в=14мм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процесса изготовления очков на полуавтоматическом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JinGonG</w:t>
      </w:r>
      <w:proofErr w:type="spellEnd"/>
      <w:r w:rsidRPr="00A433AC">
        <w:rPr>
          <w:color w:val="000000" w:themeColor="text1"/>
        </w:rPr>
        <w:t xml:space="preserve">,  по рецепту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+4,0 </w:t>
      </w:r>
      <w:r w:rsidRPr="00A433AC">
        <w:rPr>
          <w:color w:val="000000" w:themeColor="text1"/>
          <w:lang w:val="en-US"/>
        </w:rPr>
        <w:t>add</w:t>
      </w:r>
      <w:r w:rsidRPr="00A433AC">
        <w:rPr>
          <w:color w:val="000000" w:themeColor="text1"/>
        </w:rPr>
        <w:t xml:space="preserve"> 2,0;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60/58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комбинированную </w:t>
      </w:r>
      <w:proofErr w:type="gramStart"/>
      <w:r w:rsidRPr="00A433AC">
        <w:rPr>
          <w:color w:val="000000" w:themeColor="text1"/>
        </w:rPr>
        <w:t>оправу</w:t>
      </w:r>
      <w:proofErr w:type="gramEnd"/>
      <w:r w:rsidRPr="00A433AC">
        <w:rPr>
          <w:color w:val="000000" w:themeColor="text1"/>
        </w:rPr>
        <w:t xml:space="preserve"> а=54мм, в=12мм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, по рецепту: </w:t>
      </w:r>
      <w:r w:rsidRPr="00A433AC">
        <w:rPr>
          <w:color w:val="000000" w:themeColor="text1"/>
          <w:lang w:val="en-US"/>
        </w:rPr>
        <w:t>OD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-2,0 </w:t>
      </w:r>
      <w:proofErr w:type="spellStart"/>
      <w:r w:rsidRPr="00A433AC">
        <w:rPr>
          <w:color w:val="000000" w:themeColor="text1"/>
          <w:lang w:val="en-US"/>
        </w:rPr>
        <w:t>Cyl</w:t>
      </w:r>
      <w:proofErr w:type="spellEnd"/>
      <w:r w:rsidRPr="00A433AC">
        <w:rPr>
          <w:color w:val="000000" w:themeColor="text1"/>
        </w:rPr>
        <w:t xml:space="preserve"> 3,0</w:t>
      </w:r>
      <w:r w:rsidRPr="00A433AC">
        <w:rPr>
          <w:color w:val="000000" w:themeColor="text1"/>
          <w:lang w:val="en-US"/>
        </w:rPr>
        <w:t>D</w:t>
      </w:r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Ax</w:t>
      </w:r>
      <w:r w:rsidRPr="00A433AC">
        <w:rPr>
          <w:color w:val="000000" w:themeColor="text1"/>
        </w:rPr>
        <w:t xml:space="preserve"> 95; </w:t>
      </w:r>
      <w:r w:rsidRPr="00A433AC">
        <w:rPr>
          <w:color w:val="000000" w:themeColor="text1"/>
          <w:lang w:val="en-US"/>
        </w:rPr>
        <w:t>OS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-1,5 </w:t>
      </w:r>
      <w:proofErr w:type="spellStart"/>
      <w:r w:rsidRPr="00A433AC">
        <w:rPr>
          <w:color w:val="000000" w:themeColor="text1"/>
          <w:lang w:val="en-US"/>
        </w:rPr>
        <w:t>Cyl</w:t>
      </w:r>
      <w:proofErr w:type="spellEnd"/>
      <w:r w:rsidRPr="00A433AC">
        <w:rPr>
          <w:color w:val="000000" w:themeColor="text1"/>
        </w:rPr>
        <w:t xml:space="preserve"> +2,0 </w:t>
      </w:r>
      <w:r w:rsidRPr="00A433AC">
        <w:rPr>
          <w:color w:val="000000" w:themeColor="text1"/>
          <w:lang w:val="en-US"/>
        </w:rPr>
        <w:t>Ax</w:t>
      </w:r>
      <w:r w:rsidRPr="00A433AC">
        <w:rPr>
          <w:color w:val="000000" w:themeColor="text1"/>
        </w:rPr>
        <w:t xml:space="preserve"> 175;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60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</w:t>
      </w:r>
      <w:proofErr w:type="spellStart"/>
      <w:r w:rsidRPr="00A433AC">
        <w:rPr>
          <w:color w:val="000000" w:themeColor="text1"/>
        </w:rPr>
        <w:t>полуободковую</w:t>
      </w:r>
      <w:proofErr w:type="spellEnd"/>
      <w:r w:rsidRPr="00A433AC">
        <w:rPr>
          <w:color w:val="000000" w:themeColor="text1"/>
        </w:rPr>
        <w:t xml:space="preserve"> оправу а=56мм, в=14мм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процесса изготовления очков сложной геометрической формы в </w:t>
      </w:r>
      <w:proofErr w:type="spellStart"/>
      <w:r w:rsidRPr="00A433AC">
        <w:rPr>
          <w:color w:val="000000" w:themeColor="text1"/>
        </w:rPr>
        <w:t>безободковую</w:t>
      </w:r>
      <w:proofErr w:type="spellEnd"/>
      <w:r w:rsidRPr="00A433AC">
        <w:rPr>
          <w:color w:val="000000" w:themeColor="text1"/>
        </w:rPr>
        <w:t xml:space="preserve"> оправу с использованием автоматического оборудования </w:t>
      </w:r>
      <w:r w:rsidRPr="00A433AC">
        <w:rPr>
          <w:color w:val="000000" w:themeColor="text1"/>
          <w:lang w:val="en-US"/>
        </w:rPr>
        <w:t>MR</w:t>
      </w:r>
      <w:r w:rsidRPr="00A433AC">
        <w:rPr>
          <w:color w:val="000000" w:themeColor="text1"/>
        </w:rPr>
        <w:t xml:space="preserve">. </w:t>
      </w:r>
      <w:r w:rsidRPr="00A433AC">
        <w:rPr>
          <w:color w:val="000000" w:themeColor="text1"/>
          <w:lang w:val="en-US"/>
        </w:rPr>
        <w:t>Blue</w:t>
      </w:r>
      <w:r w:rsidRPr="00A433AC">
        <w:rPr>
          <w:color w:val="000000" w:themeColor="text1"/>
        </w:rPr>
        <w:t xml:space="preserve"> 2.0 по рецепту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-2,0;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64мм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сложной геометрической формы в </w:t>
      </w:r>
      <w:proofErr w:type="spellStart"/>
      <w:r w:rsidRPr="00A433AC">
        <w:rPr>
          <w:color w:val="000000" w:themeColor="text1"/>
        </w:rPr>
        <w:t>безободковую</w:t>
      </w:r>
      <w:proofErr w:type="spellEnd"/>
      <w:r w:rsidRPr="00A433AC">
        <w:rPr>
          <w:color w:val="000000" w:themeColor="text1"/>
        </w:rPr>
        <w:t xml:space="preserve"> оправу с использованием оборудования </w:t>
      </w:r>
      <w:proofErr w:type="spellStart"/>
      <w:r w:rsidRPr="00A433AC">
        <w:rPr>
          <w:color w:val="000000" w:themeColor="text1"/>
          <w:lang w:val="en-US"/>
        </w:rPr>
        <w:t>Mr</w:t>
      </w:r>
      <w:proofErr w:type="spellEnd"/>
      <w:r w:rsidRPr="00A433AC">
        <w:rPr>
          <w:color w:val="000000" w:themeColor="text1"/>
        </w:rPr>
        <w:t>.</w:t>
      </w:r>
      <w:r w:rsidRPr="00A433AC">
        <w:rPr>
          <w:color w:val="000000" w:themeColor="text1"/>
          <w:lang w:val="en-US"/>
        </w:rPr>
        <w:t>Blue</w:t>
      </w:r>
      <w:r w:rsidRPr="00A433AC">
        <w:rPr>
          <w:color w:val="000000" w:themeColor="text1"/>
        </w:rPr>
        <w:t xml:space="preserve"> 2.0 ,  по рецепту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-1,75;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64</w:t>
      </w:r>
      <w:r w:rsidRPr="00A433AC">
        <w:rPr>
          <w:color w:val="000000" w:themeColor="text1"/>
          <w:lang w:val="en-US"/>
        </w:rPr>
        <w:t>mm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 процесса изготовления очков  </w:t>
      </w:r>
      <w:r w:rsidRPr="00A433AC">
        <w:rPr>
          <w:color w:val="000000" w:themeColor="text1"/>
          <w:lang w:val="en-US"/>
        </w:rPr>
        <w:t>c</w:t>
      </w:r>
      <w:r w:rsidRPr="00A433AC">
        <w:rPr>
          <w:color w:val="000000" w:themeColor="text1"/>
        </w:rPr>
        <w:t xml:space="preserve"> поляризационными линзами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, по рецепту: </w:t>
      </w:r>
      <w:r w:rsidRPr="00A433AC">
        <w:rPr>
          <w:color w:val="000000" w:themeColor="text1"/>
          <w:lang w:val="en-US"/>
        </w:rPr>
        <w:t>OD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+3,0; </w:t>
      </w:r>
      <w:r w:rsidRPr="00A433AC">
        <w:rPr>
          <w:color w:val="000000" w:themeColor="text1"/>
          <w:lang w:val="en-US"/>
        </w:rPr>
        <w:t>OS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+3,25;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62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</w:t>
      </w:r>
      <w:proofErr w:type="spellStart"/>
      <w:r w:rsidRPr="00A433AC">
        <w:rPr>
          <w:color w:val="000000" w:themeColor="text1"/>
        </w:rPr>
        <w:t>полуободковую</w:t>
      </w:r>
      <w:proofErr w:type="spellEnd"/>
      <w:r w:rsidRPr="00A433AC">
        <w:rPr>
          <w:color w:val="000000" w:themeColor="text1"/>
        </w:rPr>
        <w:t xml:space="preserve"> оправу а=55мм, в=16мм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 Разработка технологического  процесса изготовления очков с поляризационными линзами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Essilor</w:t>
      </w:r>
      <w:proofErr w:type="spellEnd"/>
      <w:r w:rsidRPr="00A433AC">
        <w:rPr>
          <w:color w:val="000000" w:themeColor="text1"/>
        </w:rPr>
        <w:t xml:space="preserve"> </w:t>
      </w:r>
      <w:r w:rsidRPr="00A433AC">
        <w:rPr>
          <w:color w:val="000000" w:themeColor="text1"/>
          <w:lang w:val="en-US"/>
        </w:rPr>
        <w:t>Kappa</w:t>
      </w:r>
      <w:r w:rsidRPr="00A433AC">
        <w:rPr>
          <w:color w:val="000000" w:themeColor="text1"/>
        </w:rPr>
        <w:t xml:space="preserve">, по рецепту: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-2,0;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63 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</w:t>
      </w:r>
      <w:proofErr w:type="spellStart"/>
      <w:r w:rsidRPr="00A433AC">
        <w:rPr>
          <w:color w:val="000000" w:themeColor="text1"/>
        </w:rPr>
        <w:t>ободковую</w:t>
      </w:r>
      <w:proofErr w:type="spellEnd"/>
      <w:r w:rsidRPr="00A433AC">
        <w:rPr>
          <w:color w:val="000000" w:themeColor="text1"/>
        </w:rPr>
        <w:t xml:space="preserve"> оправу а=55мм, в=14мм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процесса изготовления очков в </w:t>
      </w:r>
      <w:proofErr w:type="spellStart"/>
      <w:r w:rsidRPr="00A433AC">
        <w:rPr>
          <w:color w:val="000000" w:themeColor="text1"/>
        </w:rPr>
        <w:t>полуободковую</w:t>
      </w:r>
      <w:proofErr w:type="spellEnd"/>
      <w:r w:rsidRPr="00A433AC">
        <w:rPr>
          <w:color w:val="000000" w:themeColor="text1"/>
        </w:rPr>
        <w:t xml:space="preserve"> оправу на 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Mr</w:t>
      </w:r>
      <w:proofErr w:type="spellEnd"/>
      <w:r w:rsidRPr="00A433AC">
        <w:rPr>
          <w:color w:val="000000" w:themeColor="text1"/>
        </w:rPr>
        <w:t>.</w:t>
      </w:r>
      <w:r w:rsidRPr="00A433AC">
        <w:rPr>
          <w:color w:val="000000" w:themeColor="text1"/>
          <w:lang w:val="en-US"/>
        </w:rPr>
        <w:t>Blue</w:t>
      </w:r>
      <w:r w:rsidRPr="00A433AC">
        <w:rPr>
          <w:color w:val="000000" w:themeColor="text1"/>
        </w:rPr>
        <w:t xml:space="preserve"> 2.0  с увеличением размера высоты ободка по рецепту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 - 4,50;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64</w:t>
      </w:r>
      <w:r w:rsidRPr="00A433AC">
        <w:rPr>
          <w:color w:val="000000" w:themeColor="text1"/>
          <w:lang w:val="en-US"/>
        </w:rPr>
        <w:t>mm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lastRenderedPageBreak/>
        <w:t xml:space="preserve">Разработка технологического  процесса изготовления очков с </w:t>
      </w:r>
      <w:proofErr w:type="spellStart"/>
      <w:r w:rsidRPr="00A433AC">
        <w:rPr>
          <w:color w:val="000000" w:themeColor="text1"/>
        </w:rPr>
        <w:t>фотохромными</w:t>
      </w:r>
      <w:proofErr w:type="spellEnd"/>
      <w:r w:rsidRPr="00A433AC">
        <w:rPr>
          <w:color w:val="000000" w:themeColor="text1"/>
        </w:rPr>
        <w:t xml:space="preserve"> линзами в </w:t>
      </w:r>
      <w:proofErr w:type="spellStart"/>
      <w:r w:rsidRPr="00A433AC">
        <w:rPr>
          <w:color w:val="000000" w:themeColor="text1"/>
        </w:rPr>
        <w:t>полуободковую</w:t>
      </w:r>
      <w:proofErr w:type="spellEnd"/>
      <w:r w:rsidRPr="00A433AC">
        <w:rPr>
          <w:color w:val="000000" w:themeColor="text1"/>
        </w:rPr>
        <w:t xml:space="preserve"> оправу на </w:t>
      </w:r>
      <w:proofErr w:type="gramStart"/>
      <w:r w:rsidRPr="00A433AC">
        <w:rPr>
          <w:color w:val="000000" w:themeColor="text1"/>
        </w:rPr>
        <w:t>автоматическом</w:t>
      </w:r>
      <w:proofErr w:type="gramEnd"/>
      <w:r w:rsidRPr="00A433AC">
        <w:rPr>
          <w:color w:val="000000" w:themeColor="text1"/>
        </w:rPr>
        <w:t xml:space="preserve"> оборудования </w:t>
      </w:r>
      <w:proofErr w:type="spellStart"/>
      <w:r w:rsidRPr="00A433AC">
        <w:rPr>
          <w:color w:val="000000" w:themeColor="text1"/>
          <w:lang w:val="en-US"/>
        </w:rPr>
        <w:t>Mr</w:t>
      </w:r>
      <w:proofErr w:type="spellEnd"/>
      <w:r w:rsidRPr="00A433AC">
        <w:rPr>
          <w:color w:val="000000" w:themeColor="text1"/>
        </w:rPr>
        <w:t>.</w:t>
      </w:r>
      <w:r w:rsidRPr="00A433AC">
        <w:rPr>
          <w:color w:val="000000" w:themeColor="text1"/>
          <w:lang w:val="en-US"/>
        </w:rPr>
        <w:t>Blue</w:t>
      </w:r>
      <w:r w:rsidRPr="00A433AC">
        <w:rPr>
          <w:color w:val="000000" w:themeColor="text1"/>
        </w:rPr>
        <w:t xml:space="preserve"> 2.0,  по рецепту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+1,50 </w:t>
      </w:r>
      <w:r w:rsidRPr="00A433AC">
        <w:rPr>
          <w:color w:val="000000" w:themeColor="text1"/>
          <w:lang w:val="en-US"/>
        </w:rPr>
        <w:t>add</w:t>
      </w:r>
      <w:r w:rsidRPr="00A433AC">
        <w:rPr>
          <w:color w:val="000000" w:themeColor="text1"/>
        </w:rPr>
        <w:t xml:space="preserve"> 2.0;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57</w:t>
      </w:r>
      <w:r w:rsidRPr="00A433AC">
        <w:rPr>
          <w:color w:val="000000" w:themeColor="text1"/>
          <w:lang w:val="en-US"/>
        </w:rPr>
        <w:t>mm</w:t>
      </w:r>
    </w:p>
    <w:p w:rsidR="003E3C07" w:rsidRPr="00A433AC" w:rsidRDefault="003E3C07" w:rsidP="003E3C07">
      <w:pPr>
        <w:pStyle w:val="a5"/>
        <w:numPr>
          <w:ilvl w:val="0"/>
          <w:numId w:val="97"/>
        </w:numPr>
        <w:rPr>
          <w:color w:val="000000" w:themeColor="text1"/>
          <w:sz w:val="28"/>
          <w:szCs w:val="28"/>
        </w:rPr>
      </w:pPr>
      <w:r w:rsidRPr="00A433AC">
        <w:rPr>
          <w:color w:val="000000" w:themeColor="text1"/>
        </w:rPr>
        <w:t xml:space="preserve">Разработка технологического процесса изготовления очков на полуавтоматическом оборудовании </w:t>
      </w:r>
      <w:proofErr w:type="spellStart"/>
      <w:r w:rsidRPr="00A433AC">
        <w:rPr>
          <w:color w:val="000000" w:themeColor="text1"/>
          <w:lang w:val="en-US"/>
        </w:rPr>
        <w:t>JinGonG</w:t>
      </w:r>
      <w:proofErr w:type="spellEnd"/>
      <w:r w:rsidRPr="00A433AC">
        <w:rPr>
          <w:color w:val="000000" w:themeColor="text1"/>
        </w:rPr>
        <w:t xml:space="preserve">,  по рецепту </w:t>
      </w:r>
      <w:r w:rsidRPr="00A433AC">
        <w:rPr>
          <w:color w:val="000000" w:themeColor="text1"/>
          <w:lang w:val="en-US"/>
        </w:rPr>
        <w:t>OU</w:t>
      </w:r>
      <w:r w:rsidRPr="00A433AC">
        <w:rPr>
          <w:color w:val="000000" w:themeColor="text1"/>
        </w:rPr>
        <w:t xml:space="preserve"> </w:t>
      </w:r>
      <w:proofErr w:type="spellStart"/>
      <w:r w:rsidRPr="00A433AC">
        <w:rPr>
          <w:color w:val="000000" w:themeColor="text1"/>
          <w:lang w:val="en-US"/>
        </w:rPr>
        <w:t>Sph</w:t>
      </w:r>
      <w:proofErr w:type="spellEnd"/>
      <w:r w:rsidRPr="00A433AC">
        <w:rPr>
          <w:color w:val="000000" w:themeColor="text1"/>
        </w:rPr>
        <w:t xml:space="preserve">+2,75 </w:t>
      </w:r>
      <w:r w:rsidRPr="00A433AC">
        <w:rPr>
          <w:color w:val="000000" w:themeColor="text1"/>
          <w:lang w:val="en-US"/>
        </w:rPr>
        <w:t>Add</w:t>
      </w:r>
      <w:r w:rsidRPr="00A433AC">
        <w:rPr>
          <w:color w:val="000000" w:themeColor="text1"/>
        </w:rPr>
        <w:t xml:space="preserve"> 1,0; </w:t>
      </w:r>
      <w:proofErr w:type="spellStart"/>
      <w:r w:rsidRPr="00A433AC">
        <w:rPr>
          <w:color w:val="000000" w:themeColor="text1"/>
          <w:lang w:val="en-US"/>
        </w:rPr>
        <w:t>Dpp</w:t>
      </w:r>
      <w:proofErr w:type="spellEnd"/>
      <w:r w:rsidRPr="00A433AC">
        <w:rPr>
          <w:color w:val="000000" w:themeColor="text1"/>
        </w:rPr>
        <w:t xml:space="preserve"> 58/60</w:t>
      </w:r>
      <w:r w:rsidRPr="00A433AC">
        <w:rPr>
          <w:color w:val="000000" w:themeColor="text1"/>
          <w:lang w:val="en-US"/>
        </w:rPr>
        <w:t>mm</w:t>
      </w:r>
      <w:r w:rsidRPr="00A433AC">
        <w:rPr>
          <w:color w:val="000000" w:themeColor="text1"/>
        </w:rPr>
        <w:t xml:space="preserve"> в комбинированную </w:t>
      </w:r>
      <w:proofErr w:type="gramStart"/>
      <w:r w:rsidRPr="00A433AC">
        <w:rPr>
          <w:color w:val="000000" w:themeColor="text1"/>
        </w:rPr>
        <w:t>оправу</w:t>
      </w:r>
      <w:proofErr w:type="gramEnd"/>
      <w:r w:rsidRPr="00A433AC">
        <w:rPr>
          <w:color w:val="000000" w:themeColor="text1"/>
        </w:rPr>
        <w:t xml:space="preserve"> а=54мм, в=12мм</w:t>
      </w:r>
    </w:p>
    <w:p w:rsidR="003E3C07" w:rsidRPr="00F857D5" w:rsidRDefault="003E3C07" w:rsidP="003E3C07"/>
    <w:p w:rsidR="003E3C07" w:rsidRPr="00F857D5" w:rsidRDefault="003E3C07" w:rsidP="003E3C07">
      <w:pPr>
        <w:pStyle w:val="a5"/>
        <w:rPr>
          <w:sz w:val="28"/>
          <w:szCs w:val="28"/>
        </w:rPr>
      </w:pPr>
    </w:p>
    <w:p w:rsidR="00A211E4" w:rsidRDefault="00A211E4" w:rsidP="003E3C0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sz w:val="28"/>
          <w:szCs w:val="28"/>
        </w:rPr>
      </w:pPr>
    </w:p>
    <w:sectPr w:rsidR="00A211E4" w:rsidSect="00731830">
      <w:footerReference w:type="defaul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7D5" w:rsidRDefault="00F857D5" w:rsidP="005F6BBD">
      <w:r>
        <w:separator/>
      </w:r>
    </w:p>
  </w:endnote>
  <w:endnote w:type="continuationSeparator" w:id="0">
    <w:p w:rsidR="00F857D5" w:rsidRDefault="00F857D5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Che">
    <w:charset w:val="81"/>
    <w:family w:val="modern"/>
    <w:pitch w:val="fixed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F857D5" w:rsidRDefault="009D6C60">
        <w:pPr>
          <w:pStyle w:val="af"/>
          <w:jc w:val="center"/>
        </w:pPr>
        <w:fldSimple w:instr=" PAGE   \* MERGEFORMAT ">
          <w:r w:rsidR="00DC05AE">
            <w:rPr>
              <w:noProof/>
            </w:rPr>
            <w:t>3</w:t>
          </w:r>
        </w:fldSimple>
      </w:p>
    </w:sdtContent>
  </w:sdt>
  <w:p w:rsidR="00F857D5" w:rsidRDefault="00F857D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7D5" w:rsidRDefault="00F857D5" w:rsidP="005F6BBD">
      <w:r>
        <w:separator/>
      </w:r>
    </w:p>
  </w:footnote>
  <w:footnote w:type="continuationSeparator" w:id="0">
    <w:p w:rsidR="00F857D5" w:rsidRDefault="00F857D5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6240EC"/>
    <w:lvl w:ilvl="0">
      <w:numFmt w:val="bullet"/>
      <w:lvlText w:val="*"/>
      <w:lvlJc w:val="left"/>
    </w:lvl>
  </w:abstractNum>
  <w:abstractNum w:abstractNumId="1">
    <w:nsid w:val="01682241"/>
    <w:multiLevelType w:val="hybridMultilevel"/>
    <w:tmpl w:val="905C7E72"/>
    <w:lvl w:ilvl="0" w:tplc="4302F0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C0122"/>
    <w:multiLevelType w:val="hybridMultilevel"/>
    <w:tmpl w:val="31BE93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765C2"/>
    <w:multiLevelType w:val="hybridMultilevel"/>
    <w:tmpl w:val="F4A2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953BFC"/>
    <w:multiLevelType w:val="hybridMultilevel"/>
    <w:tmpl w:val="FAAAD9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DA09A9"/>
    <w:multiLevelType w:val="hybridMultilevel"/>
    <w:tmpl w:val="87CE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596CF9"/>
    <w:multiLevelType w:val="hybridMultilevel"/>
    <w:tmpl w:val="D5C0CD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5C45430"/>
    <w:multiLevelType w:val="hybridMultilevel"/>
    <w:tmpl w:val="6F628D36"/>
    <w:lvl w:ilvl="0" w:tplc="C4FA36EA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06550826"/>
    <w:multiLevelType w:val="hybridMultilevel"/>
    <w:tmpl w:val="8CD2C0AC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8874A6F"/>
    <w:multiLevelType w:val="hybridMultilevel"/>
    <w:tmpl w:val="B43268F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90375D9"/>
    <w:multiLevelType w:val="hybridMultilevel"/>
    <w:tmpl w:val="897A88F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A8E10DC"/>
    <w:multiLevelType w:val="hybridMultilevel"/>
    <w:tmpl w:val="EF5AD5BA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0C8B6A47"/>
    <w:multiLevelType w:val="hybridMultilevel"/>
    <w:tmpl w:val="35940008"/>
    <w:lvl w:ilvl="0" w:tplc="8FB81A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D64EE6"/>
    <w:multiLevelType w:val="hybridMultilevel"/>
    <w:tmpl w:val="4648C994"/>
    <w:lvl w:ilvl="0" w:tplc="3E7C7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F4444E8"/>
    <w:multiLevelType w:val="hybridMultilevel"/>
    <w:tmpl w:val="47748ED0"/>
    <w:lvl w:ilvl="0" w:tplc="2A3E03C4">
      <w:start w:val="1"/>
      <w:numFmt w:val="lowerLetter"/>
      <w:lvlText w:val="%1)"/>
      <w:lvlJc w:val="left"/>
      <w:pPr>
        <w:ind w:left="928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0F902CF2"/>
    <w:multiLevelType w:val="hybridMultilevel"/>
    <w:tmpl w:val="335CE1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0646F61"/>
    <w:multiLevelType w:val="hybridMultilevel"/>
    <w:tmpl w:val="61F67A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822977"/>
    <w:multiLevelType w:val="hybridMultilevel"/>
    <w:tmpl w:val="F32C66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CE28AF"/>
    <w:multiLevelType w:val="hybridMultilevel"/>
    <w:tmpl w:val="EA1E04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0E3958"/>
    <w:multiLevelType w:val="hybridMultilevel"/>
    <w:tmpl w:val="694CEBF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3886AE9"/>
    <w:multiLevelType w:val="hybridMultilevel"/>
    <w:tmpl w:val="8F52E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148B442C"/>
    <w:multiLevelType w:val="hybridMultilevel"/>
    <w:tmpl w:val="5866AF50"/>
    <w:lvl w:ilvl="0" w:tplc="3FEEED5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5936D98"/>
    <w:multiLevelType w:val="hybridMultilevel"/>
    <w:tmpl w:val="BF74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1F660A"/>
    <w:multiLevelType w:val="hybridMultilevel"/>
    <w:tmpl w:val="45ECFFA8"/>
    <w:lvl w:ilvl="0" w:tplc="75E8D3D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5A35EA"/>
    <w:multiLevelType w:val="hybridMultilevel"/>
    <w:tmpl w:val="02362E9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AC51ABF"/>
    <w:multiLevelType w:val="hybridMultilevel"/>
    <w:tmpl w:val="43F0D87E"/>
    <w:lvl w:ilvl="0" w:tplc="18E8D8F2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AE15E78"/>
    <w:multiLevelType w:val="hybridMultilevel"/>
    <w:tmpl w:val="7402DDF4"/>
    <w:lvl w:ilvl="0" w:tplc="8BC8D9D4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1B17051F"/>
    <w:multiLevelType w:val="hybridMultilevel"/>
    <w:tmpl w:val="930A8376"/>
    <w:lvl w:ilvl="0" w:tplc="C780F6A8">
      <w:start w:val="1"/>
      <w:numFmt w:val="lowerLetter"/>
      <w:lvlText w:val="%1)"/>
      <w:lvlJc w:val="left"/>
      <w:pPr>
        <w:ind w:left="108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B344959"/>
    <w:multiLevelType w:val="hybridMultilevel"/>
    <w:tmpl w:val="2E8060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1EAB3B3B"/>
    <w:multiLevelType w:val="hybridMultilevel"/>
    <w:tmpl w:val="153E401A"/>
    <w:lvl w:ilvl="0" w:tplc="C660FCDC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EFA143E"/>
    <w:multiLevelType w:val="hybridMultilevel"/>
    <w:tmpl w:val="E1D67662"/>
    <w:lvl w:ilvl="0" w:tplc="1080477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121DC6"/>
    <w:multiLevelType w:val="hybridMultilevel"/>
    <w:tmpl w:val="B524AA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1B8550C"/>
    <w:multiLevelType w:val="hybridMultilevel"/>
    <w:tmpl w:val="EAD240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1E2071E"/>
    <w:multiLevelType w:val="hybridMultilevel"/>
    <w:tmpl w:val="49BE5148"/>
    <w:lvl w:ilvl="0" w:tplc="8CA061F8">
      <w:start w:val="1"/>
      <w:numFmt w:val="lowerLetter"/>
      <w:lvlText w:val="%1)"/>
      <w:lvlJc w:val="left"/>
      <w:pPr>
        <w:ind w:left="78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22926DAC"/>
    <w:multiLevelType w:val="hybridMultilevel"/>
    <w:tmpl w:val="E698EACC"/>
    <w:lvl w:ilvl="0" w:tplc="27FC40A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240C2709"/>
    <w:multiLevelType w:val="hybridMultilevel"/>
    <w:tmpl w:val="8702DE98"/>
    <w:lvl w:ilvl="0" w:tplc="127C7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295D71"/>
    <w:multiLevelType w:val="hybridMultilevel"/>
    <w:tmpl w:val="11181CE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846393F"/>
    <w:multiLevelType w:val="hybridMultilevel"/>
    <w:tmpl w:val="926CC840"/>
    <w:lvl w:ilvl="0" w:tplc="FAB20620">
      <w:start w:val="12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>
    <w:nsid w:val="2936263F"/>
    <w:multiLevelType w:val="hybridMultilevel"/>
    <w:tmpl w:val="FFD679E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2BFB00E4"/>
    <w:multiLevelType w:val="hybridMultilevel"/>
    <w:tmpl w:val="B99E7D8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>
    <w:nsid w:val="2D8F71E8"/>
    <w:multiLevelType w:val="hybridMultilevel"/>
    <w:tmpl w:val="C1B83CEE"/>
    <w:lvl w:ilvl="0" w:tplc="E564DAD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F697D1A"/>
    <w:multiLevelType w:val="hybridMultilevel"/>
    <w:tmpl w:val="D5AA9602"/>
    <w:lvl w:ilvl="0" w:tplc="394CAB1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F7B3D14"/>
    <w:multiLevelType w:val="hybridMultilevel"/>
    <w:tmpl w:val="C102F10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1666218"/>
    <w:multiLevelType w:val="hybridMultilevel"/>
    <w:tmpl w:val="0EB6B3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45">
    <w:nsid w:val="3392330A"/>
    <w:multiLevelType w:val="hybridMultilevel"/>
    <w:tmpl w:val="EC669E82"/>
    <w:lvl w:ilvl="0" w:tplc="8BA006A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382645B7"/>
    <w:multiLevelType w:val="hybridMultilevel"/>
    <w:tmpl w:val="81528D36"/>
    <w:lvl w:ilvl="0" w:tplc="E4DA1B0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3ADA7CBE"/>
    <w:multiLevelType w:val="hybridMultilevel"/>
    <w:tmpl w:val="ADA8798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3B014F41"/>
    <w:multiLevelType w:val="hybridMultilevel"/>
    <w:tmpl w:val="7786D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353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7C21B9"/>
    <w:multiLevelType w:val="hybridMultilevel"/>
    <w:tmpl w:val="43068BC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F2F2036"/>
    <w:multiLevelType w:val="hybridMultilevel"/>
    <w:tmpl w:val="E9EED0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04C6096"/>
    <w:multiLevelType w:val="hybridMultilevel"/>
    <w:tmpl w:val="59CAFE54"/>
    <w:lvl w:ilvl="0" w:tplc="6248F4C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43A42B1C"/>
    <w:multiLevelType w:val="hybridMultilevel"/>
    <w:tmpl w:val="26A4DE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4855B6B"/>
    <w:multiLevelType w:val="hybridMultilevel"/>
    <w:tmpl w:val="5702591A"/>
    <w:lvl w:ilvl="0" w:tplc="A566C08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44A40BD9"/>
    <w:multiLevelType w:val="hybridMultilevel"/>
    <w:tmpl w:val="76D65D48"/>
    <w:lvl w:ilvl="0" w:tplc="0102EED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8007594"/>
    <w:multiLevelType w:val="hybridMultilevel"/>
    <w:tmpl w:val="12AA4984"/>
    <w:lvl w:ilvl="0" w:tplc="58A2A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AF13F6"/>
    <w:multiLevelType w:val="hybridMultilevel"/>
    <w:tmpl w:val="19C29ED6"/>
    <w:lvl w:ilvl="0" w:tplc="F118A778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90043C4"/>
    <w:multiLevelType w:val="hybridMultilevel"/>
    <w:tmpl w:val="E46A35C4"/>
    <w:lvl w:ilvl="0" w:tplc="FF9EDA08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8">
    <w:nsid w:val="49532B18"/>
    <w:multiLevelType w:val="hybridMultilevel"/>
    <w:tmpl w:val="CE9257EE"/>
    <w:lvl w:ilvl="0" w:tplc="B7DC1C3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49FA4BB8"/>
    <w:multiLevelType w:val="hybridMultilevel"/>
    <w:tmpl w:val="C85E51B0"/>
    <w:lvl w:ilvl="0" w:tplc="5C162DD2">
      <w:start w:val="1"/>
      <w:numFmt w:val="lowerLetter"/>
      <w:lvlText w:val="%1)"/>
      <w:lvlJc w:val="left"/>
      <w:pPr>
        <w:ind w:left="786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4A1B3FE4"/>
    <w:multiLevelType w:val="hybridMultilevel"/>
    <w:tmpl w:val="8C0ABD32"/>
    <w:lvl w:ilvl="0" w:tplc="9C9C7A7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BD02EF2"/>
    <w:multiLevelType w:val="hybridMultilevel"/>
    <w:tmpl w:val="787CB6B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4D516365"/>
    <w:multiLevelType w:val="hybridMultilevel"/>
    <w:tmpl w:val="7FFEA5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532B10"/>
    <w:multiLevelType w:val="hybridMultilevel"/>
    <w:tmpl w:val="153E401A"/>
    <w:lvl w:ilvl="0" w:tplc="C660FCDC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C16F6D"/>
    <w:multiLevelType w:val="hybridMultilevel"/>
    <w:tmpl w:val="CD9A296A"/>
    <w:lvl w:ilvl="0" w:tplc="2E2488B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A451AA"/>
    <w:multiLevelType w:val="hybridMultilevel"/>
    <w:tmpl w:val="616E3C04"/>
    <w:lvl w:ilvl="0" w:tplc="D38EA51E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6">
    <w:nsid w:val="55AE4421"/>
    <w:multiLevelType w:val="hybridMultilevel"/>
    <w:tmpl w:val="C590CC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D033B7"/>
    <w:multiLevelType w:val="hybridMultilevel"/>
    <w:tmpl w:val="4C3039C8"/>
    <w:lvl w:ilvl="0" w:tplc="2990BF4C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8">
    <w:nsid w:val="57C43DBE"/>
    <w:multiLevelType w:val="hybridMultilevel"/>
    <w:tmpl w:val="B21455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C35705"/>
    <w:multiLevelType w:val="hybridMultilevel"/>
    <w:tmpl w:val="5B7E8342"/>
    <w:lvl w:ilvl="0" w:tplc="EF147A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BB8766E"/>
    <w:multiLevelType w:val="hybridMultilevel"/>
    <w:tmpl w:val="34ACF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BE766A3"/>
    <w:multiLevelType w:val="hybridMultilevel"/>
    <w:tmpl w:val="52A2889C"/>
    <w:lvl w:ilvl="0" w:tplc="39D6417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DF663BE"/>
    <w:multiLevelType w:val="hybridMultilevel"/>
    <w:tmpl w:val="15C44F3C"/>
    <w:lvl w:ilvl="0" w:tplc="12B40464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>
    <w:nsid w:val="61985CD2"/>
    <w:multiLevelType w:val="hybridMultilevel"/>
    <w:tmpl w:val="F9829E76"/>
    <w:lvl w:ilvl="0" w:tplc="8C84276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62D26D64"/>
    <w:multiLevelType w:val="hybridMultilevel"/>
    <w:tmpl w:val="3D08EA3C"/>
    <w:lvl w:ilvl="0" w:tplc="BCB29B58">
      <w:start w:val="1"/>
      <w:numFmt w:val="lowerLetter"/>
      <w:lvlText w:val="%1)"/>
      <w:lvlJc w:val="left"/>
      <w:pPr>
        <w:ind w:left="107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5">
    <w:nsid w:val="65193127"/>
    <w:multiLevelType w:val="hybridMultilevel"/>
    <w:tmpl w:val="B6CA1978"/>
    <w:lvl w:ilvl="0" w:tplc="57C0E18E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653163D5"/>
    <w:multiLevelType w:val="hybridMultilevel"/>
    <w:tmpl w:val="72405BC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65F006F3"/>
    <w:multiLevelType w:val="multilevel"/>
    <w:tmpl w:val="38E63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8">
    <w:nsid w:val="666A3BCF"/>
    <w:multiLevelType w:val="hybridMultilevel"/>
    <w:tmpl w:val="BDA056A8"/>
    <w:lvl w:ilvl="0" w:tplc="E412131E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68316B54"/>
    <w:multiLevelType w:val="hybridMultilevel"/>
    <w:tmpl w:val="74067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A7B3DA7"/>
    <w:multiLevelType w:val="hybridMultilevel"/>
    <w:tmpl w:val="D74AD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C0831B6"/>
    <w:multiLevelType w:val="hybridMultilevel"/>
    <w:tmpl w:val="7778C76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CD74D2F"/>
    <w:multiLevelType w:val="hybridMultilevel"/>
    <w:tmpl w:val="A4EC681E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F560F20"/>
    <w:multiLevelType w:val="hybridMultilevel"/>
    <w:tmpl w:val="C2B8AB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4">
    <w:nsid w:val="70CE689C"/>
    <w:multiLevelType w:val="hybridMultilevel"/>
    <w:tmpl w:val="CFCC58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1A63CF8"/>
    <w:multiLevelType w:val="hybridMultilevel"/>
    <w:tmpl w:val="B852DA92"/>
    <w:lvl w:ilvl="0" w:tplc="B12468A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2C94A03"/>
    <w:multiLevelType w:val="hybridMultilevel"/>
    <w:tmpl w:val="37A042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73C76C99"/>
    <w:multiLevelType w:val="hybridMultilevel"/>
    <w:tmpl w:val="E81E4D4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42759AB"/>
    <w:multiLevelType w:val="hybridMultilevel"/>
    <w:tmpl w:val="5E8C94E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759E0FDD"/>
    <w:multiLevelType w:val="hybridMultilevel"/>
    <w:tmpl w:val="AB7C3EE0"/>
    <w:lvl w:ilvl="0" w:tplc="A2948CD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767D78EF"/>
    <w:multiLevelType w:val="hybridMultilevel"/>
    <w:tmpl w:val="9BC2FC3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1">
    <w:nsid w:val="771412F3"/>
    <w:multiLevelType w:val="hybridMultilevel"/>
    <w:tmpl w:val="81B467D8"/>
    <w:lvl w:ilvl="0" w:tplc="2054849A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7996F84"/>
    <w:multiLevelType w:val="hybridMultilevel"/>
    <w:tmpl w:val="E14CCB28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3">
    <w:nsid w:val="7A393376"/>
    <w:multiLevelType w:val="hybridMultilevel"/>
    <w:tmpl w:val="C212E1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217651"/>
    <w:multiLevelType w:val="hybridMultilevel"/>
    <w:tmpl w:val="84286F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BCC0A56"/>
    <w:multiLevelType w:val="hybridMultilevel"/>
    <w:tmpl w:val="42BC91B4"/>
    <w:lvl w:ilvl="0" w:tplc="264A66AC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DB13596"/>
    <w:multiLevelType w:val="hybridMultilevel"/>
    <w:tmpl w:val="14CAE3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4"/>
  </w:num>
  <w:num w:numId="2">
    <w:abstractNumId w:val="1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8"/>
  </w:num>
  <w:num w:numId="5">
    <w:abstractNumId w:val="83"/>
  </w:num>
  <w:num w:numId="6">
    <w:abstractNumId w:val="91"/>
  </w:num>
  <w:num w:numId="7">
    <w:abstractNumId w:val="14"/>
  </w:num>
  <w:num w:numId="8">
    <w:abstractNumId w:val="75"/>
  </w:num>
  <w:num w:numId="9">
    <w:abstractNumId w:val="27"/>
  </w:num>
  <w:num w:numId="10">
    <w:abstractNumId w:val="59"/>
  </w:num>
  <w:num w:numId="11">
    <w:abstractNumId w:val="29"/>
  </w:num>
  <w:num w:numId="12">
    <w:abstractNumId w:val="62"/>
  </w:num>
  <w:num w:numId="13">
    <w:abstractNumId w:val="33"/>
  </w:num>
  <w:num w:numId="14">
    <w:abstractNumId w:val="84"/>
  </w:num>
  <w:num w:numId="15">
    <w:abstractNumId w:val="77"/>
  </w:num>
  <w:num w:numId="16">
    <w:abstractNumId w:val="43"/>
  </w:num>
  <w:num w:numId="17">
    <w:abstractNumId w:val="79"/>
  </w:num>
  <w:num w:numId="18">
    <w:abstractNumId w:val="80"/>
  </w:num>
  <w:num w:numId="19">
    <w:abstractNumId w:val="52"/>
  </w:num>
  <w:num w:numId="20">
    <w:abstractNumId w:val="2"/>
  </w:num>
  <w:num w:numId="21">
    <w:abstractNumId w:val="94"/>
  </w:num>
  <w:num w:numId="22">
    <w:abstractNumId w:val="50"/>
  </w:num>
  <w:num w:numId="23">
    <w:abstractNumId w:val="32"/>
  </w:num>
  <w:num w:numId="24">
    <w:abstractNumId w:val="17"/>
  </w:num>
  <w:num w:numId="25">
    <w:abstractNumId w:val="16"/>
  </w:num>
  <w:num w:numId="26">
    <w:abstractNumId w:val="66"/>
  </w:num>
  <w:num w:numId="27">
    <w:abstractNumId w:val="18"/>
  </w:num>
  <w:num w:numId="28">
    <w:abstractNumId w:val="68"/>
  </w:num>
  <w:num w:numId="29">
    <w:abstractNumId w:val="70"/>
  </w:num>
  <w:num w:numId="30">
    <w:abstractNumId w:val="90"/>
  </w:num>
  <w:num w:numId="31">
    <w:abstractNumId w:val="8"/>
  </w:num>
  <w:num w:numId="32">
    <w:abstractNumId w:val="92"/>
  </w:num>
  <w:num w:numId="33">
    <w:abstractNumId w:val="53"/>
  </w:num>
  <w:num w:numId="34">
    <w:abstractNumId w:val="58"/>
  </w:num>
  <w:num w:numId="35">
    <w:abstractNumId w:val="71"/>
  </w:num>
  <w:num w:numId="36">
    <w:abstractNumId w:val="54"/>
  </w:num>
  <w:num w:numId="37">
    <w:abstractNumId w:val="34"/>
  </w:num>
  <w:num w:numId="38">
    <w:abstractNumId w:val="93"/>
  </w:num>
  <w:num w:numId="39">
    <w:abstractNumId w:val="76"/>
  </w:num>
  <w:num w:numId="40">
    <w:abstractNumId w:val="4"/>
  </w:num>
  <w:num w:numId="41">
    <w:abstractNumId w:val="36"/>
  </w:num>
  <w:num w:numId="42">
    <w:abstractNumId w:val="63"/>
  </w:num>
  <w:num w:numId="43">
    <w:abstractNumId w:val="42"/>
  </w:num>
  <w:num w:numId="44">
    <w:abstractNumId w:val="85"/>
  </w:num>
  <w:num w:numId="45">
    <w:abstractNumId w:val="31"/>
  </w:num>
  <w:num w:numId="46">
    <w:abstractNumId w:val="73"/>
  </w:num>
  <w:num w:numId="47">
    <w:abstractNumId w:val="74"/>
  </w:num>
  <w:num w:numId="48">
    <w:abstractNumId w:val="25"/>
  </w:num>
  <w:num w:numId="49">
    <w:abstractNumId w:val="95"/>
  </w:num>
  <w:num w:numId="50">
    <w:abstractNumId w:val="26"/>
  </w:num>
  <w:num w:numId="51">
    <w:abstractNumId w:val="56"/>
  </w:num>
  <w:num w:numId="52">
    <w:abstractNumId w:val="78"/>
  </w:num>
  <w:num w:numId="53">
    <w:abstractNumId w:val="41"/>
  </w:num>
  <w:num w:numId="54">
    <w:abstractNumId w:val="51"/>
  </w:num>
  <w:num w:numId="55">
    <w:abstractNumId w:val="96"/>
  </w:num>
  <w:num w:numId="56">
    <w:abstractNumId w:val="45"/>
  </w:num>
  <w:num w:numId="57">
    <w:abstractNumId w:val="28"/>
  </w:num>
  <w:num w:numId="58">
    <w:abstractNumId w:val="37"/>
  </w:num>
  <w:num w:numId="59">
    <w:abstractNumId w:val="7"/>
  </w:num>
  <w:num w:numId="60">
    <w:abstractNumId w:val="65"/>
  </w:num>
  <w:num w:numId="61">
    <w:abstractNumId w:val="57"/>
  </w:num>
  <w:num w:numId="62">
    <w:abstractNumId w:val="72"/>
  </w:num>
  <w:num w:numId="63">
    <w:abstractNumId w:val="39"/>
  </w:num>
  <w:num w:numId="64">
    <w:abstractNumId w:val="10"/>
  </w:num>
  <w:num w:numId="65">
    <w:abstractNumId w:val="87"/>
  </w:num>
  <w:num w:numId="66">
    <w:abstractNumId w:val="6"/>
  </w:num>
  <w:num w:numId="67">
    <w:abstractNumId w:val="61"/>
  </w:num>
  <w:num w:numId="68">
    <w:abstractNumId w:val="86"/>
  </w:num>
  <w:num w:numId="69">
    <w:abstractNumId w:val="24"/>
  </w:num>
  <w:num w:numId="70">
    <w:abstractNumId w:val="60"/>
  </w:num>
  <w:num w:numId="71">
    <w:abstractNumId w:val="82"/>
  </w:num>
  <w:num w:numId="72">
    <w:abstractNumId w:val="81"/>
  </w:num>
  <w:num w:numId="73">
    <w:abstractNumId w:val="23"/>
  </w:num>
  <w:num w:numId="74">
    <w:abstractNumId w:val="49"/>
  </w:num>
  <w:num w:numId="75">
    <w:abstractNumId w:val="15"/>
  </w:num>
  <w:num w:numId="76">
    <w:abstractNumId w:val="46"/>
  </w:num>
  <w:num w:numId="77">
    <w:abstractNumId w:val="19"/>
  </w:num>
  <w:num w:numId="78">
    <w:abstractNumId w:val="67"/>
  </w:num>
  <w:num w:numId="79">
    <w:abstractNumId w:val="11"/>
  </w:num>
  <w:num w:numId="80">
    <w:abstractNumId w:val="38"/>
  </w:num>
  <w:num w:numId="81">
    <w:abstractNumId w:val="64"/>
  </w:num>
  <w:num w:numId="82">
    <w:abstractNumId w:val="9"/>
  </w:num>
  <w:num w:numId="83">
    <w:abstractNumId w:val="35"/>
  </w:num>
  <w:num w:numId="84">
    <w:abstractNumId w:val="30"/>
  </w:num>
  <w:num w:numId="85">
    <w:abstractNumId w:val="12"/>
  </w:num>
  <w:num w:numId="86">
    <w:abstractNumId w:val="47"/>
  </w:num>
  <w:num w:numId="87">
    <w:abstractNumId w:val="88"/>
  </w:num>
  <w:num w:numId="88">
    <w:abstractNumId w:val="89"/>
  </w:num>
  <w:num w:numId="89">
    <w:abstractNumId w:val="40"/>
  </w:num>
  <w:num w:numId="90">
    <w:abstractNumId w:val="55"/>
  </w:num>
  <w:num w:numId="91">
    <w:abstractNumId w:val="69"/>
  </w:num>
  <w:num w:numId="92">
    <w:abstractNumId w:val="21"/>
  </w:num>
  <w:num w:numId="93">
    <w:abstractNumId w:val="20"/>
  </w:num>
  <w:num w:numId="94">
    <w:abstractNumId w:val="5"/>
  </w:num>
  <w:num w:numId="95">
    <w:abstractNumId w:val="3"/>
  </w:num>
  <w:num w:numId="96">
    <w:abstractNumId w:val="22"/>
  </w:num>
  <w:num w:numId="97">
    <w:abstractNumId w:val="1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512D"/>
    <w:rsid w:val="00036663"/>
    <w:rsid w:val="000444E4"/>
    <w:rsid w:val="000553E0"/>
    <w:rsid w:val="000657BF"/>
    <w:rsid w:val="000735C8"/>
    <w:rsid w:val="00092989"/>
    <w:rsid w:val="0009713D"/>
    <w:rsid w:val="000A4FB8"/>
    <w:rsid w:val="000B1C0B"/>
    <w:rsid w:val="000B3BE6"/>
    <w:rsid w:val="000C70E7"/>
    <w:rsid w:val="000E2E64"/>
    <w:rsid w:val="000F2116"/>
    <w:rsid w:val="000F3B39"/>
    <w:rsid w:val="0011083C"/>
    <w:rsid w:val="0011618A"/>
    <w:rsid w:val="00167003"/>
    <w:rsid w:val="00190673"/>
    <w:rsid w:val="00190A88"/>
    <w:rsid w:val="001924C0"/>
    <w:rsid w:val="00192EEF"/>
    <w:rsid w:val="001B0068"/>
    <w:rsid w:val="001C7016"/>
    <w:rsid w:val="001D2885"/>
    <w:rsid w:val="001D2AD2"/>
    <w:rsid w:val="001D2CBF"/>
    <w:rsid w:val="001E4EE1"/>
    <w:rsid w:val="001E64D9"/>
    <w:rsid w:val="001F7B23"/>
    <w:rsid w:val="001F7DF9"/>
    <w:rsid w:val="00214273"/>
    <w:rsid w:val="0021486C"/>
    <w:rsid w:val="00221CE8"/>
    <w:rsid w:val="002270DF"/>
    <w:rsid w:val="00261C4F"/>
    <w:rsid w:val="00272DF2"/>
    <w:rsid w:val="002745E5"/>
    <w:rsid w:val="00274C35"/>
    <w:rsid w:val="0028250E"/>
    <w:rsid w:val="002900E4"/>
    <w:rsid w:val="00293812"/>
    <w:rsid w:val="002A338B"/>
    <w:rsid w:val="002B08C5"/>
    <w:rsid w:val="002B33BB"/>
    <w:rsid w:val="002C3731"/>
    <w:rsid w:val="002C7439"/>
    <w:rsid w:val="002D2A45"/>
    <w:rsid w:val="002D2F22"/>
    <w:rsid w:val="002D3987"/>
    <w:rsid w:val="002E6381"/>
    <w:rsid w:val="002F58EB"/>
    <w:rsid w:val="00307846"/>
    <w:rsid w:val="00326DED"/>
    <w:rsid w:val="003353AC"/>
    <w:rsid w:val="00336CCA"/>
    <w:rsid w:val="003424C7"/>
    <w:rsid w:val="0034640D"/>
    <w:rsid w:val="00356296"/>
    <w:rsid w:val="003674D5"/>
    <w:rsid w:val="00373DCE"/>
    <w:rsid w:val="003765BF"/>
    <w:rsid w:val="00376677"/>
    <w:rsid w:val="00377534"/>
    <w:rsid w:val="00386EDB"/>
    <w:rsid w:val="00391F12"/>
    <w:rsid w:val="003A4E3C"/>
    <w:rsid w:val="003B5F33"/>
    <w:rsid w:val="003B7FA3"/>
    <w:rsid w:val="003D4F7B"/>
    <w:rsid w:val="003E3C07"/>
    <w:rsid w:val="003E5E95"/>
    <w:rsid w:val="00403C20"/>
    <w:rsid w:val="00416FAC"/>
    <w:rsid w:val="00426553"/>
    <w:rsid w:val="004429BF"/>
    <w:rsid w:val="00464FC8"/>
    <w:rsid w:val="00466D0F"/>
    <w:rsid w:val="004738D5"/>
    <w:rsid w:val="00493031"/>
    <w:rsid w:val="0049698B"/>
    <w:rsid w:val="004B0BE6"/>
    <w:rsid w:val="004B1051"/>
    <w:rsid w:val="004C47F2"/>
    <w:rsid w:val="004C4F56"/>
    <w:rsid w:val="004C72B9"/>
    <w:rsid w:val="004C7EA4"/>
    <w:rsid w:val="004D34BF"/>
    <w:rsid w:val="004D5E46"/>
    <w:rsid w:val="004E4EB1"/>
    <w:rsid w:val="004F1698"/>
    <w:rsid w:val="004F283B"/>
    <w:rsid w:val="004F5B41"/>
    <w:rsid w:val="004F7106"/>
    <w:rsid w:val="0051691B"/>
    <w:rsid w:val="00530D71"/>
    <w:rsid w:val="00532895"/>
    <w:rsid w:val="005442EF"/>
    <w:rsid w:val="005513BB"/>
    <w:rsid w:val="00560B5F"/>
    <w:rsid w:val="00564879"/>
    <w:rsid w:val="00583A0B"/>
    <w:rsid w:val="005872F6"/>
    <w:rsid w:val="0059172A"/>
    <w:rsid w:val="00593AAF"/>
    <w:rsid w:val="00595E41"/>
    <w:rsid w:val="005A2E69"/>
    <w:rsid w:val="005A57B7"/>
    <w:rsid w:val="005B6BF4"/>
    <w:rsid w:val="005C772E"/>
    <w:rsid w:val="005D09F1"/>
    <w:rsid w:val="005D7BE5"/>
    <w:rsid w:val="005E03A4"/>
    <w:rsid w:val="005E3AB5"/>
    <w:rsid w:val="005E6A20"/>
    <w:rsid w:val="005E716D"/>
    <w:rsid w:val="005F6BBD"/>
    <w:rsid w:val="00614820"/>
    <w:rsid w:val="0062769C"/>
    <w:rsid w:val="00642408"/>
    <w:rsid w:val="006435C4"/>
    <w:rsid w:val="00681AC6"/>
    <w:rsid w:val="006908B1"/>
    <w:rsid w:val="0069621B"/>
    <w:rsid w:val="006B5DE8"/>
    <w:rsid w:val="006B7687"/>
    <w:rsid w:val="006D6A1A"/>
    <w:rsid w:val="006E2D7B"/>
    <w:rsid w:val="006E3A71"/>
    <w:rsid w:val="006E5941"/>
    <w:rsid w:val="006F7BDA"/>
    <w:rsid w:val="00704407"/>
    <w:rsid w:val="007076A0"/>
    <w:rsid w:val="007165CC"/>
    <w:rsid w:val="0072596A"/>
    <w:rsid w:val="007301B8"/>
    <w:rsid w:val="00731830"/>
    <w:rsid w:val="0074006A"/>
    <w:rsid w:val="00741FF6"/>
    <w:rsid w:val="00742FE7"/>
    <w:rsid w:val="007456CF"/>
    <w:rsid w:val="007460F3"/>
    <w:rsid w:val="0075004E"/>
    <w:rsid w:val="007811C0"/>
    <w:rsid w:val="00796EDD"/>
    <w:rsid w:val="007A01BC"/>
    <w:rsid w:val="007A36D1"/>
    <w:rsid w:val="007A501D"/>
    <w:rsid w:val="007C49DC"/>
    <w:rsid w:val="007D519D"/>
    <w:rsid w:val="0082009C"/>
    <w:rsid w:val="00823037"/>
    <w:rsid w:val="00826E36"/>
    <w:rsid w:val="008338EA"/>
    <w:rsid w:val="00837043"/>
    <w:rsid w:val="00840B5A"/>
    <w:rsid w:val="00863277"/>
    <w:rsid w:val="008A1F45"/>
    <w:rsid w:val="008A4A0A"/>
    <w:rsid w:val="008A6E43"/>
    <w:rsid w:val="008C040A"/>
    <w:rsid w:val="008C042B"/>
    <w:rsid w:val="008C4514"/>
    <w:rsid w:val="008D0282"/>
    <w:rsid w:val="008E28FF"/>
    <w:rsid w:val="008F4980"/>
    <w:rsid w:val="00906BE6"/>
    <w:rsid w:val="00913078"/>
    <w:rsid w:val="00926133"/>
    <w:rsid w:val="00932AC6"/>
    <w:rsid w:val="0094184B"/>
    <w:rsid w:val="009437A6"/>
    <w:rsid w:val="00957203"/>
    <w:rsid w:val="00960308"/>
    <w:rsid w:val="00975B63"/>
    <w:rsid w:val="00981C03"/>
    <w:rsid w:val="00982B33"/>
    <w:rsid w:val="00982E14"/>
    <w:rsid w:val="00986891"/>
    <w:rsid w:val="0098749C"/>
    <w:rsid w:val="00993AFF"/>
    <w:rsid w:val="009A47BB"/>
    <w:rsid w:val="009B1B93"/>
    <w:rsid w:val="009B4E5D"/>
    <w:rsid w:val="009B51EE"/>
    <w:rsid w:val="009C79C3"/>
    <w:rsid w:val="009D0B64"/>
    <w:rsid w:val="009D172A"/>
    <w:rsid w:val="009D3A3D"/>
    <w:rsid w:val="009D6C60"/>
    <w:rsid w:val="009D76E9"/>
    <w:rsid w:val="009E163E"/>
    <w:rsid w:val="009E2428"/>
    <w:rsid w:val="009F7194"/>
    <w:rsid w:val="00A00B8A"/>
    <w:rsid w:val="00A211E4"/>
    <w:rsid w:val="00A26726"/>
    <w:rsid w:val="00A36538"/>
    <w:rsid w:val="00A433AC"/>
    <w:rsid w:val="00A4353D"/>
    <w:rsid w:val="00A6247E"/>
    <w:rsid w:val="00A6458E"/>
    <w:rsid w:val="00A93108"/>
    <w:rsid w:val="00AA795E"/>
    <w:rsid w:val="00AB1ECE"/>
    <w:rsid w:val="00AD3B72"/>
    <w:rsid w:val="00AD6EA3"/>
    <w:rsid w:val="00AF21EB"/>
    <w:rsid w:val="00AF7770"/>
    <w:rsid w:val="00B02DB6"/>
    <w:rsid w:val="00B04554"/>
    <w:rsid w:val="00B243C7"/>
    <w:rsid w:val="00B2473C"/>
    <w:rsid w:val="00B34CF5"/>
    <w:rsid w:val="00B370EF"/>
    <w:rsid w:val="00B50EFE"/>
    <w:rsid w:val="00B932E2"/>
    <w:rsid w:val="00BA2822"/>
    <w:rsid w:val="00BA37E9"/>
    <w:rsid w:val="00BB0180"/>
    <w:rsid w:val="00BB3676"/>
    <w:rsid w:val="00BC2FC4"/>
    <w:rsid w:val="00BC50C7"/>
    <w:rsid w:val="00BD0376"/>
    <w:rsid w:val="00C0430B"/>
    <w:rsid w:val="00C128D0"/>
    <w:rsid w:val="00C1775F"/>
    <w:rsid w:val="00C41652"/>
    <w:rsid w:val="00C44DDD"/>
    <w:rsid w:val="00C501FB"/>
    <w:rsid w:val="00C50590"/>
    <w:rsid w:val="00C51A12"/>
    <w:rsid w:val="00C754CF"/>
    <w:rsid w:val="00C807B3"/>
    <w:rsid w:val="00C91C6E"/>
    <w:rsid w:val="00C92335"/>
    <w:rsid w:val="00CA7B1E"/>
    <w:rsid w:val="00CB449A"/>
    <w:rsid w:val="00CC0655"/>
    <w:rsid w:val="00CD152C"/>
    <w:rsid w:val="00CD749B"/>
    <w:rsid w:val="00CE605B"/>
    <w:rsid w:val="00CF447B"/>
    <w:rsid w:val="00D00778"/>
    <w:rsid w:val="00D2321A"/>
    <w:rsid w:val="00D23C7A"/>
    <w:rsid w:val="00D32DD2"/>
    <w:rsid w:val="00D52431"/>
    <w:rsid w:val="00D5264E"/>
    <w:rsid w:val="00D5520B"/>
    <w:rsid w:val="00D6057E"/>
    <w:rsid w:val="00D72BC1"/>
    <w:rsid w:val="00D811AE"/>
    <w:rsid w:val="00D84AC3"/>
    <w:rsid w:val="00D970B9"/>
    <w:rsid w:val="00DB74BF"/>
    <w:rsid w:val="00DC05AE"/>
    <w:rsid w:val="00DD44EB"/>
    <w:rsid w:val="00DD4DDE"/>
    <w:rsid w:val="00DE11E3"/>
    <w:rsid w:val="00DF56CB"/>
    <w:rsid w:val="00DF5CC1"/>
    <w:rsid w:val="00E04A37"/>
    <w:rsid w:val="00E07768"/>
    <w:rsid w:val="00E107BD"/>
    <w:rsid w:val="00E26755"/>
    <w:rsid w:val="00E57871"/>
    <w:rsid w:val="00E66A90"/>
    <w:rsid w:val="00E67BCE"/>
    <w:rsid w:val="00E87401"/>
    <w:rsid w:val="00ED079D"/>
    <w:rsid w:val="00ED2BE4"/>
    <w:rsid w:val="00ED3D42"/>
    <w:rsid w:val="00ED3FD8"/>
    <w:rsid w:val="00ED7DD4"/>
    <w:rsid w:val="00EF05B6"/>
    <w:rsid w:val="00EF2183"/>
    <w:rsid w:val="00EF64CB"/>
    <w:rsid w:val="00F124E0"/>
    <w:rsid w:val="00F1402C"/>
    <w:rsid w:val="00F363D7"/>
    <w:rsid w:val="00F46DEC"/>
    <w:rsid w:val="00F530F0"/>
    <w:rsid w:val="00F54630"/>
    <w:rsid w:val="00F65E5E"/>
    <w:rsid w:val="00F857D5"/>
    <w:rsid w:val="00F94D0D"/>
    <w:rsid w:val="00FA3A68"/>
    <w:rsid w:val="00FB597B"/>
    <w:rsid w:val="00FD2DCD"/>
    <w:rsid w:val="00FD5309"/>
    <w:rsid w:val="00FE0B62"/>
    <w:rsid w:val="00FE20D8"/>
    <w:rsid w:val="00FF429B"/>
    <w:rsid w:val="00FF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qFormat/>
    <w:rsid w:val="00840B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E3C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basedOn w:val="a0"/>
    <w:uiPriority w:val="99"/>
    <w:rsid w:val="003E3C07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3E3C07"/>
    <w:pPr>
      <w:widowControl w:val="0"/>
      <w:autoSpaceDE w:val="0"/>
      <w:autoSpaceDN w:val="0"/>
      <w:adjustRightInd w:val="0"/>
      <w:spacing w:line="302" w:lineRule="exact"/>
      <w:ind w:firstLine="662"/>
    </w:pPr>
    <w:rPr>
      <w:rFonts w:eastAsiaTheme="minorEastAsia"/>
      <w:szCs w:val="24"/>
    </w:rPr>
  </w:style>
  <w:style w:type="character" w:customStyle="1" w:styleId="FontStyle14">
    <w:name w:val="Font Style14"/>
    <w:basedOn w:val="a0"/>
    <w:uiPriority w:val="99"/>
    <w:rsid w:val="003E3C07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3E3C07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  <w:szCs w:val="24"/>
    </w:rPr>
  </w:style>
  <w:style w:type="character" w:customStyle="1" w:styleId="FontStyle11">
    <w:name w:val="Font Style11"/>
    <w:basedOn w:val="a0"/>
    <w:uiPriority w:val="99"/>
    <w:rsid w:val="003E3C07"/>
    <w:rPr>
      <w:rFonts w:ascii="Times New Roman" w:hAnsi="Times New Roman" w:cs="Times New Roman"/>
      <w:b/>
      <w:bCs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3E3C0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E3C07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E3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E3C0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E3C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questiontext">
    <w:name w:val="question_text"/>
    <w:basedOn w:val="a0"/>
    <w:rsid w:val="003E3C07"/>
  </w:style>
  <w:style w:type="character" w:styleId="af8">
    <w:name w:val="Strong"/>
    <w:basedOn w:val="a0"/>
    <w:uiPriority w:val="22"/>
    <w:qFormat/>
    <w:rsid w:val="003E3C07"/>
    <w:rPr>
      <w:b/>
      <w:bCs/>
    </w:rPr>
  </w:style>
  <w:style w:type="paragraph" w:styleId="af9">
    <w:name w:val="Body Text"/>
    <w:basedOn w:val="a"/>
    <w:link w:val="afa"/>
    <w:uiPriority w:val="1"/>
    <w:qFormat/>
    <w:rsid w:val="00981C03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a">
    <w:name w:val="Основной текст Знак"/>
    <w:basedOn w:val="a0"/>
    <w:link w:val="af9"/>
    <w:uiPriority w:val="1"/>
    <w:rsid w:val="00981C03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E2BC5-E455-439A-B0B3-3CC35E0F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4538</TotalTime>
  <Pages>32</Pages>
  <Words>8216</Words>
  <Characters>46833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153</cp:revision>
  <cp:lastPrinted>2026-04-07T05:03:00Z</cp:lastPrinted>
  <dcterms:created xsi:type="dcterms:W3CDTF">2018-01-26T03:14:00Z</dcterms:created>
  <dcterms:modified xsi:type="dcterms:W3CDTF">2026-04-08T03:33:00Z</dcterms:modified>
</cp:coreProperties>
</file>